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F3" w:rsidRPr="00B247F3" w:rsidRDefault="00B247F3" w:rsidP="00B247F3">
      <w:pPr>
        <w:spacing w:after="0" w:line="240" w:lineRule="auto"/>
        <w:jc w:val="right"/>
        <w:rPr>
          <w:rFonts w:ascii="Times New Roman" w:eastAsia="Calibri" w:hAnsi="Times New Roman" w:cs="Times New Roman"/>
          <w:b/>
          <w:szCs w:val="20"/>
          <w:lang w:val="kk-KZ"/>
        </w:rPr>
      </w:pPr>
      <w:r w:rsidRPr="00B247F3">
        <w:rPr>
          <w:rFonts w:ascii="Times New Roman" w:eastAsia="Calibri" w:hAnsi="Times New Roman" w:cs="Times New Roman"/>
          <w:b/>
          <w:szCs w:val="20"/>
          <w:lang w:val="kk-KZ"/>
        </w:rPr>
        <w:t>Қосымша №4</w:t>
      </w:r>
    </w:p>
    <w:p w:rsidR="00B247F3" w:rsidRPr="007024C3" w:rsidRDefault="00B247F3" w:rsidP="00B247F3">
      <w:pPr>
        <w:spacing w:after="0" w:line="240" w:lineRule="auto"/>
        <w:jc w:val="right"/>
        <w:rPr>
          <w:rFonts w:ascii="Times New Roman" w:eastAsia="Calibri" w:hAnsi="Times New Roman" w:cs="Times New Roman"/>
          <w:b/>
          <w:szCs w:val="20"/>
          <w:lang w:val="kk-KZ"/>
        </w:rPr>
      </w:pPr>
      <w:r w:rsidRPr="00B247F3">
        <w:rPr>
          <w:rFonts w:ascii="Times New Roman" w:eastAsia="Calibri" w:hAnsi="Times New Roman" w:cs="Times New Roman"/>
          <w:b/>
          <w:szCs w:val="20"/>
        </w:rPr>
        <w:t xml:space="preserve">      «____» __________20   </w:t>
      </w:r>
      <w:r w:rsidRPr="00B247F3">
        <w:rPr>
          <w:rFonts w:ascii="Times New Roman" w:eastAsia="Calibri" w:hAnsi="Times New Roman" w:cs="Times New Roman"/>
          <w:b/>
          <w:szCs w:val="20"/>
          <w:lang w:val="kk-KZ"/>
        </w:rPr>
        <w:t>ж</w:t>
      </w:r>
      <w:r w:rsidRPr="00B247F3">
        <w:rPr>
          <w:rFonts w:ascii="Times New Roman" w:eastAsia="Calibri" w:hAnsi="Times New Roman" w:cs="Times New Roman"/>
          <w:b/>
          <w:szCs w:val="20"/>
        </w:rPr>
        <w:t>. №</w:t>
      </w:r>
      <w:r w:rsidRPr="00B247F3">
        <w:rPr>
          <w:rFonts w:ascii="Times New Roman" w:eastAsia="Calibri" w:hAnsi="Times New Roman" w:cs="Times New Roman"/>
          <w:b/>
          <w:bCs/>
          <w:szCs w:val="20"/>
        </w:rPr>
        <w:t>____</w:t>
      </w:r>
      <w:r w:rsidR="007024C3">
        <w:rPr>
          <w:rFonts w:ascii="Times New Roman" w:eastAsia="Calibri" w:hAnsi="Times New Roman" w:cs="Times New Roman"/>
          <w:b/>
          <w:bCs/>
          <w:szCs w:val="20"/>
          <w:lang w:val="kk-KZ"/>
        </w:rPr>
        <w:t>Шартқа</w:t>
      </w:r>
    </w:p>
    <w:tbl>
      <w:tblPr>
        <w:tblpPr w:leftFromText="180" w:rightFromText="180" w:bottomFromText="16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5"/>
        <w:gridCol w:w="425"/>
        <w:gridCol w:w="1984"/>
      </w:tblGrid>
      <w:tr w:rsidR="00B247F3" w:rsidRPr="00B247F3" w:rsidTr="00B247F3">
        <w:trPr>
          <w:trHeight w:val="272"/>
        </w:trPr>
        <w:tc>
          <w:tcPr>
            <w:tcW w:w="13575" w:type="dxa"/>
            <w:tcBorders>
              <w:top w:val="nil"/>
              <w:left w:val="nil"/>
              <w:bottom w:val="nil"/>
              <w:right w:val="nil"/>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nil"/>
              <w:left w:val="nil"/>
              <w:bottom w:val="single" w:sz="4" w:space="0" w:color="auto"/>
              <w:right w:val="nil"/>
            </w:tcBorders>
            <w:vAlign w:val="center"/>
            <w:hideMark/>
          </w:tcPr>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iCs/>
                <w:sz w:val="20"/>
                <w:szCs w:val="20"/>
              </w:rPr>
              <w:t xml:space="preserve">     ИСН/БСН</w:t>
            </w:r>
          </w:p>
        </w:tc>
      </w:tr>
      <w:tr w:rsidR="00B247F3" w:rsidRPr="00B247F3" w:rsidTr="00B247F3">
        <w:trPr>
          <w:trHeight w:val="272"/>
        </w:trPr>
        <w:tc>
          <w:tcPr>
            <w:tcW w:w="13575" w:type="dxa"/>
            <w:tcBorders>
              <w:top w:val="nil"/>
              <w:left w:val="nil"/>
              <w:bottom w:val="nil"/>
              <w:right w:val="nil"/>
            </w:tcBorders>
            <w:vAlign w:val="center"/>
            <w:hideMark/>
          </w:tcPr>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Тапсырыс беруші </w:t>
            </w:r>
            <w:r w:rsidRPr="00B247F3">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right w:val="single" w:sz="4" w:space="0" w:color="auto"/>
            </w:tcBorders>
            <w:vAlign w:val="center"/>
          </w:tcPr>
          <w:p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r>
      <w:tr w:rsidR="00B247F3" w:rsidRPr="00B247F3" w:rsidTr="00B247F3">
        <w:trPr>
          <w:trHeight w:val="272"/>
        </w:trPr>
        <w:tc>
          <w:tcPr>
            <w:tcW w:w="13575" w:type="dxa"/>
            <w:tcBorders>
              <w:top w:val="nil"/>
              <w:left w:val="nil"/>
              <w:bottom w:val="nil"/>
              <w:right w:val="nil"/>
            </w:tcBorders>
            <w:vAlign w:val="center"/>
            <w:hideMark/>
          </w:tcPr>
          <w:p w:rsidR="00B247F3" w:rsidRPr="000D08C9" w:rsidRDefault="00B247F3" w:rsidP="00B247F3">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r w:rsidRPr="00B247F3">
              <w:rPr>
                <w:rFonts w:ascii="Times New Roman" w:eastAsia="Calibri" w:hAnsi="Times New Roman" w:cs="Times New Roman"/>
                <w:sz w:val="20"/>
                <w:szCs w:val="20"/>
              </w:rPr>
              <w:t>толық</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мекенжайы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байланыс</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құралдары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туралы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деректер</w:t>
            </w:r>
          </w:p>
        </w:tc>
        <w:tc>
          <w:tcPr>
            <w:tcW w:w="425" w:type="dxa"/>
            <w:tcBorders>
              <w:top w:val="nil"/>
              <w:left w:val="nil"/>
              <w:bottom w:val="nil"/>
              <w:right w:val="nil"/>
            </w:tcBorders>
            <w:vAlign w:val="center"/>
          </w:tcPr>
          <w:p w:rsidR="00B247F3" w:rsidRPr="000D08C9"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nil"/>
              <w:bottom w:val="single" w:sz="4" w:space="0" w:color="auto"/>
              <w:right w:val="nil"/>
            </w:tcBorders>
            <w:vAlign w:val="center"/>
          </w:tcPr>
          <w:p w:rsidR="00B247F3" w:rsidRPr="000D08C9" w:rsidRDefault="00B247F3" w:rsidP="00B247F3">
            <w:pPr>
              <w:spacing w:after="0" w:line="240" w:lineRule="auto"/>
              <w:jc w:val="both"/>
              <w:rPr>
                <w:rFonts w:ascii="Times New Roman" w:eastAsia="Calibri" w:hAnsi="Times New Roman" w:cs="Times New Roman"/>
                <w:sz w:val="20"/>
                <w:szCs w:val="20"/>
              </w:rPr>
            </w:pPr>
          </w:p>
        </w:tc>
      </w:tr>
      <w:tr w:rsidR="00B247F3" w:rsidRPr="00B247F3" w:rsidTr="00B247F3">
        <w:trPr>
          <w:trHeight w:val="272"/>
        </w:trPr>
        <w:tc>
          <w:tcPr>
            <w:tcW w:w="13575" w:type="dxa"/>
            <w:tcBorders>
              <w:top w:val="nil"/>
              <w:left w:val="nil"/>
              <w:bottom w:val="nil"/>
              <w:right w:val="nil"/>
            </w:tcBorders>
            <w:vAlign w:val="center"/>
            <w:hideMark/>
          </w:tcPr>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lang w:val="kk-KZ"/>
              </w:rPr>
              <w:t xml:space="preserve">Орындаушы  </w:t>
            </w:r>
            <w:r w:rsidRPr="00B247F3">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right w:val="single" w:sz="4" w:space="0" w:color="auto"/>
            </w:tcBorders>
            <w:vAlign w:val="center"/>
          </w:tcPr>
          <w:p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r>
      <w:tr w:rsidR="00B247F3" w:rsidRPr="00B247F3" w:rsidTr="00B247F3">
        <w:trPr>
          <w:trHeight w:val="292"/>
        </w:trPr>
        <w:tc>
          <w:tcPr>
            <w:tcW w:w="13575" w:type="dxa"/>
            <w:tcBorders>
              <w:top w:val="nil"/>
              <w:left w:val="nil"/>
              <w:bottom w:val="nil"/>
              <w:right w:val="nil"/>
            </w:tcBorders>
            <w:vAlign w:val="center"/>
            <w:hideMark/>
          </w:tcPr>
          <w:p w:rsidR="00B247F3" w:rsidRPr="000D08C9" w:rsidRDefault="00B247F3" w:rsidP="00B247F3">
            <w:pPr>
              <w:spacing w:after="0" w:line="240" w:lineRule="auto"/>
              <w:jc w:val="both"/>
              <w:rPr>
                <w:rFonts w:ascii="Times New Roman" w:eastAsia="Calibri" w:hAnsi="Times New Roman" w:cs="Times New Roman"/>
                <w:sz w:val="20"/>
                <w:szCs w:val="20"/>
              </w:rPr>
            </w:pPr>
            <w:r w:rsidRPr="000D08C9">
              <w:rPr>
                <w:rFonts w:ascii="Times New Roman" w:eastAsia="Calibri" w:hAnsi="Times New Roman" w:cs="Times New Roman"/>
                <w:sz w:val="20"/>
                <w:szCs w:val="20"/>
              </w:rPr>
              <w:t xml:space="preserve">                                  </w:t>
            </w:r>
            <w:r w:rsidRPr="000D08C9">
              <w:rPr>
                <w:rFonts w:ascii="Calibri" w:eastAsia="Calibri" w:hAnsi="Calibri" w:cs="Times New Roman"/>
              </w:rPr>
              <w:t xml:space="preserve"> </w:t>
            </w:r>
            <w:r w:rsidRPr="00B247F3">
              <w:rPr>
                <w:rFonts w:ascii="Times New Roman" w:eastAsia="Calibri" w:hAnsi="Times New Roman" w:cs="Times New Roman"/>
                <w:sz w:val="20"/>
                <w:szCs w:val="20"/>
              </w:rPr>
              <w:t>толық</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аты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жөні</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мекенжайы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байланыс</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құралдары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туралы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деректер</w:t>
            </w:r>
          </w:p>
          <w:p w:rsidR="00B247F3" w:rsidRPr="00B247F3" w:rsidRDefault="00B247F3" w:rsidP="00B247F3">
            <w:pPr>
              <w:spacing w:after="0" w:line="240" w:lineRule="auto"/>
              <w:jc w:val="both"/>
              <w:rPr>
                <w:rFonts w:ascii="Times New Roman" w:eastAsia="Calibri" w:hAnsi="Times New Roman" w:cs="Times New Roman"/>
                <w:b/>
                <w:sz w:val="20"/>
                <w:szCs w:val="20"/>
              </w:rPr>
            </w:pPr>
            <w:r w:rsidRPr="00B247F3">
              <w:rPr>
                <w:rFonts w:ascii="Times New Roman" w:eastAsia="Calibri" w:hAnsi="Times New Roman" w:cs="Times New Roman"/>
                <w:b/>
                <w:sz w:val="20"/>
                <w:szCs w:val="20"/>
              </w:rPr>
              <w:t>Келісім (келісімшарт)___№___ «___»__ 20 __ ж.</w:t>
            </w:r>
          </w:p>
        </w:tc>
        <w:tc>
          <w:tcPr>
            <w:tcW w:w="425" w:type="dxa"/>
            <w:tcBorders>
              <w:top w:val="nil"/>
              <w:left w:val="nil"/>
              <w:bottom w:val="nil"/>
              <w:right w:val="single" w:sz="4" w:space="0" w:color="auto"/>
            </w:tcBorders>
            <w:vAlign w:val="center"/>
          </w:tcPr>
          <w:p w:rsidR="00B247F3" w:rsidRPr="00B247F3" w:rsidRDefault="00B247F3" w:rsidP="00B247F3">
            <w:pPr>
              <w:spacing w:after="0" w:line="240" w:lineRule="auto"/>
              <w:jc w:val="both"/>
              <w:rPr>
                <w:rFonts w:ascii="Times New Roman" w:eastAsia="Calibri" w:hAnsi="Times New Roman" w:cs="Times New Roman"/>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r>
    </w:tbl>
    <w:p w:rsidR="00B247F3" w:rsidRPr="00B247F3" w:rsidRDefault="00B247F3" w:rsidP="00B247F3">
      <w:pPr>
        <w:tabs>
          <w:tab w:val="left" w:pos="837"/>
          <w:tab w:val="right" w:pos="15704"/>
        </w:tabs>
        <w:spacing w:after="0" w:line="240" w:lineRule="auto"/>
        <w:jc w:val="right"/>
        <w:rPr>
          <w:rFonts w:ascii="Times New Roman" w:eastAsia="Calibri" w:hAnsi="Times New Roman" w:cs="Times New Roman"/>
          <w:sz w:val="18"/>
          <w:szCs w:val="18"/>
        </w:rPr>
      </w:pPr>
    </w:p>
    <w:p w:rsidR="00B247F3" w:rsidRPr="00B247F3" w:rsidRDefault="00B247F3" w:rsidP="00B247F3">
      <w:pPr>
        <w:tabs>
          <w:tab w:val="left" w:pos="837"/>
          <w:tab w:val="right" w:pos="15704"/>
        </w:tabs>
        <w:spacing w:after="0" w:line="240" w:lineRule="auto"/>
        <w:jc w:val="right"/>
        <w:rPr>
          <w:rFonts w:ascii="Times New Roman" w:eastAsia="Calibri" w:hAnsi="Times New Roman" w:cs="Times New Roman"/>
          <w:sz w:val="18"/>
          <w:szCs w:val="18"/>
        </w:rPr>
      </w:pPr>
    </w:p>
    <w:p w:rsidR="00B247F3" w:rsidRPr="00B247F3" w:rsidRDefault="00B247F3" w:rsidP="00B247F3">
      <w:pPr>
        <w:spacing w:after="0" w:line="240" w:lineRule="auto"/>
        <w:jc w:val="both"/>
        <w:rPr>
          <w:rFonts w:ascii="Times New Roman" w:eastAsia="Calibri" w:hAnsi="Times New Roman" w:cs="Times New Roman"/>
          <w:vanish/>
        </w:rPr>
      </w:pPr>
    </w:p>
    <w:tbl>
      <w:tblPr>
        <w:tblpPr w:leftFromText="180" w:rightFromText="180" w:bottomFromText="160" w:vertAnchor="text" w:horzAnchor="page" w:tblpX="11556" w:tblpY="-97"/>
        <w:tblW w:w="2760" w:type="dxa"/>
        <w:tblLayout w:type="fixed"/>
        <w:tblLook w:val="04A0" w:firstRow="1" w:lastRow="0" w:firstColumn="1" w:lastColumn="0" w:noHBand="0" w:noVBand="1"/>
      </w:tblPr>
      <w:tblGrid>
        <w:gridCol w:w="1242"/>
        <w:gridCol w:w="1518"/>
      </w:tblGrid>
      <w:tr w:rsidR="00B247F3" w:rsidRPr="00B247F3" w:rsidTr="00B247F3">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rsidR="00B247F3" w:rsidRPr="00B247F3" w:rsidRDefault="00B247F3" w:rsidP="00B247F3">
            <w:pPr>
              <w:spacing w:after="0" w:line="240" w:lineRule="auto"/>
              <w:jc w:val="center"/>
              <w:rPr>
                <w:rFonts w:ascii="Times New Roman" w:eastAsia="Calibri" w:hAnsi="Times New Roman" w:cs="Times New Roman"/>
                <w:color w:val="000000"/>
                <w:sz w:val="20"/>
                <w:szCs w:val="20"/>
              </w:rPr>
            </w:pPr>
            <w:r w:rsidRPr="00B247F3">
              <w:rPr>
                <w:rFonts w:ascii="Times New Roman" w:eastAsia="Calibri" w:hAnsi="Times New Roman" w:cs="Times New Roman"/>
                <w:color w:val="000000"/>
                <w:sz w:val="20"/>
                <w:szCs w:val="20"/>
              </w:rPr>
              <w:t>Құжат нөмірі</w:t>
            </w:r>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rsidR="00B247F3" w:rsidRPr="00B247F3" w:rsidRDefault="00B247F3" w:rsidP="00B247F3">
            <w:pPr>
              <w:spacing w:after="0" w:line="240" w:lineRule="auto"/>
              <w:jc w:val="center"/>
              <w:rPr>
                <w:rFonts w:ascii="Times New Roman" w:eastAsia="Calibri" w:hAnsi="Times New Roman" w:cs="Times New Roman"/>
                <w:color w:val="000000"/>
                <w:sz w:val="20"/>
                <w:szCs w:val="20"/>
              </w:rPr>
            </w:pPr>
            <w:r w:rsidRPr="00B247F3">
              <w:rPr>
                <w:rFonts w:ascii="Times New Roman" w:eastAsia="Calibri" w:hAnsi="Times New Roman" w:cs="Times New Roman"/>
                <w:color w:val="000000"/>
                <w:sz w:val="20"/>
                <w:szCs w:val="20"/>
              </w:rPr>
              <w:t>Дайындалған күні</w:t>
            </w:r>
          </w:p>
        </w:tc>
      </w:tr>
      <w:tr w:rsidR="00B247F3" w:rsidRPr="00B247F3" w:rsidTr="00B247F3">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B247F3" w:rsidRPr="00B247F3" w:rsidRDefault="00B247F3" w:rsidP="00B247F3">
            <w:pPr>
              <w:spacing w:after="0" w:line="256" w:lineRule="auto"/>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B247F3" w:rsidRPr="00B247F3" w:rsidRDefault="00B247F3" w:rsidP="00B247F3">
            <w:pPr>
              <w:spacing w:after="0" w:line="256" w:lineRule="auto"/>
              <w:rPr>
                <w:rFonts w:ascii="Times New Roman" w:eastAsia="Calibri" w:hAnsi="Times New Roman" w:cs="Times New Roman"/>
                <w:color w:val="000000"/>
                <w:sz w:val="20"/>
                <w:szCs w:val="20"/>
              </w:rPr>
            </w:pPr>
          </w:p>
        </w:tc>
      </w:tr>
      <w:tr w:rsidR="00B247F3" w:rsidRPr="00B247F3" w:rsidTr="00B247F3">
        <w:trPr>
          <w:trHeight w:val="357"/>
        </w:trPr>
        <w:tc>
          <w:tcPr>
            <w:tcW w:w="1242" w:type="dxa"/>
            <w:tcBorders>
              <w:top w:val="nil"/>
              <w:left w:val="single" w:sz="4" w:space="0" w:color="auto"/>
              <w:bottom w:val="single" w:sz="4" w:space="0" w:color="auto"/>
              <w:right w:val="single" w:sz="4" w:space="0" w:color="auto"/>
            </w:tcBorders>
            <w:noWrap/>
            <w:vAlign w:val="center"/>
            <w:hideMark/>
          </w:tcPr>
          <w:p w:rsidR="00B247F3" w:rsidRPr="00B247F3" w:rsidRDefault="00B247F3" w:rsidP="00B247F3">
            <w:pPr>
              <w:spacing w:line="256" w:lineRule="auto"/>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rsidR="00B247F3" w:rsidRPr="00B247F3" w:rsidRDefault="00B247F3" w:rsidP="00B247F3">
            <w:pPr>
              <w:spacing w:after="0" w:line="256" w:lineRule="auto"/>
              <w:rPr>
                <w:rFonts w:ascii="Calibri" w:eastAsia="Calibri" w:hAnsi="Calibri" w:cs="Times New Roman"/>
                <w:sz w:val="20"/>
                <w:szCs w:val="20"/>
                <w:lang w:val="en-US"/>
              </w:rPr>
            </w:pPr>
          </w:p>
        </w:tc>
      </w:tr>
    </w:tbl>
    <w:p w:rsidR="00B247F3" w:rsidRPr="00B247F3" w:rsidRDefault="00B247F3" w:rsidP="00B247F3">
      <w:pPr>
        <w:spacing w:after="0" w:line="240" w:lineRule="auto"/>
        <w:jc w:val="both"/>
        <w:rPr>
          <w:rFonts w:ascii="Times New Roman" w:eastAsia="Calibri" w:hAnsi="Times New Roman" w:cs="Times New Roman"/>
          <w:sz w:val="20"/>
          <w:szCs w:val="20"/>
          <w:lang w:val="en-US"/>
        </w:rPr>
      </w:pPr>
      <w:r w:rsidRPr="00B247F3">
        <w:rPr>
          <w:rFonts w:ascii="Times New Roman" w:eastAsia="Calibri" w:hAnsi="Times New Roman" w:cs="Times New Roman"/>
          <w:sz w:val="20"/>
          <w:szCs w:val="20"/>
          <w:lang w:val="en-US"/>
        </w:rPr>
        <w:t xml:space="preserve">                                                                                </w:t>
      </w:r>
    </w:p>
    <w:p w:rsidR="00B247F3" w:rsidRPr="00B247F3" w:rsidRDefault="00B247F3" w:rsidP="00B247F3">
      <w:pPr>
        <w:spacing w:after="200" w:line="240" w:lineRule="auto"/>
        <w:rPr>
          <w:rFonts w:ascii="Times New Roman" w:eastAsia="Calibri" w:hAnsi="Times New Roman" w:cs="Times New Roman"/>
          <w:b/>
          <w:sz w:val="20"/>
          <w:szCs w:val="20"/>
          <w:lang w:val="en-US"/>
        </w:rPr>
      </w:pP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ОРЫНДАЛҒАН</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ЖҰМЫСТАР</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АКТІСІ</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КӨРСЕТІЛГЕН</w:t>
      </w:r>
      <w:r w:rsidRPr="00B247F3">
        <w:rPr>
          <w:rFonts w:ascii="Times New Roman" w:eastAsia="Calibri" w:hAnsi="Times New Roman" w:cs="Times New Roman"/>
          <w:b/>
          <w:sz w:val="20"/>
          <w:szCs w:val="20"/>
          <w:lang w:val="en-US"/>
        </w:rPr>
        <w:t xml:space="preserve"> </w:t>
      </w:r>
      <w:r w:rsidRPr="00B247F3">
        <w:rPr>
          <w:rFonts w:ascii="Times New Roman" w:eastAsia="Calibri" w:hAnsi="Times New Roman" w:cs="Times New Roman"/>
          <w:b/>
          <w:sz w:val="20"/>
          <w:szCs w:val="20"/>
        </w:rPr>
        <w:t>ҚЫЗМЕТТЕР</w:t>
      </w:r>
      <w:r w:rsidRPr="00B247F3">
        <w:rPr>
          <w:rFonts w:ascii="Times New Roman" w:eastAsia="Calibri" w:hAnsi="Times New Roman" w:cs="Times New Roman"/>
          <w:b/>
          <w:sz w:val="20"/>
          <w:szCs w:val="20"/>
          <w:lang w:val="en-US"/>
        </w:rPr>
        <w:t xml:space="preserve">)   </w:t>
      </w:r>
    </w:p>
    <w:p w:rsidR="00B247F3" w:rsidRPr="00B247F3" w:rsidRDefault="00B247F3" w:rsidP="00B247F3">
      <w:pPr>
        <w:spacing w:after="0" w:line="240" w:lineRule="auto"/>
        <w:jc w:val="both"/>
        <w:rPr>
          <w:rFonts w:ascii="Times New Roman" w:eastAsia="Calibri" w:hAnsi="Times New Roman" w:cs="Times New Roman"/>
          <w:b/>
          <w:sz w:val="20"/>
          <w:szCs w:val="20"/>
          <w:lang w:val="en-US"/>
        </w:rPr>
      </w:pPr>
      <w:r w:rsidRPr="00B247F3">
        <w:rPr>
          <w:rFonts w:ascii="Times New Roman" w:eastAsia="Calibri" w:hAnsi="Times New Roman" w:cs="Times New Roman"/>
          <w:b/>
          <w:sz w:val="20"/>
          <w:szCs w:val="20"/>
          <w:lang w:val="en-US"/>
        </w:rPr>
        <w:t xml:space="preserve"> </w:t>
      </w:r>
    </w:p>
    <w:p w:rsidR="00B247F3" w:rsidRPr="00B247F3" w:rsidRDefault="00B247F3" w:rsidP="00B247F3">
      <w:pPr>
        <w:spacing w:after="0" w:line="240" w:lineRule="auto"/>
        <w:jc w:val="both"/>
        <w:rPr>
          <w:rFonts w:ascii="Times New Roman" w:eastAsia="Calibri" w:hAnsi="Times New Roman" w:cs="Times New Roman"/>
          <w:sz w:val="20"/>
          <w:szCs w:val="20"/>
          <w:lang w:val="en-US"/>
        </w:rPr>
      </w:pPr>
      <w:r w:rsidRPr="00B247F3">
        <w:rPr>
          <w:rFonts w:ascii="Times New Roman" w:eastAsia="Calibri" w:hAnsi="Times New Roman" w:cs="Times New Roman"/>
          <w:lang w:val="en-US"/>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B247F3" w:rsidRPr="00B247F3" w:rsidTr="00B247F3">
        <w:trPr>
          <w:cantSplit/>
          <w:trHeight w:val="464"/>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247F3" w:rsidRPr="00B247F3" w:rsidRDefault="00B247F3" w:rsidP="00B247F3">
            <w:pPr>
              <w:spacing w:line="240" w:lineRule="auto"/>
              <w:rPr>
                <w:rFonts w:ascii="Times New Roman" w:eastAsia="Calibri" w:hAnsi="Times New Roman" w:cs="Times New Roman"/>
              </w:rPr>
            </w:pPr>
            <w:r w:rsidRPr="00B247F3">
              <w:rPr>
                <w:rFonts w:ascii="Times New Roman" w:eastAsia="Calibri" w:hAnsi="Times New Roman" w:cs="Times New Roman"/>
                <w:sz w:val="20"/>
                <w:szCs w:val="20"/>
                <w:lang w:val="en-US"/>
              </w:rPr>
              <w:t xml:space="preserve">   </w:t>
            </w:r>
            <w:r w:rsidRPr="00B247F3">
              <w:rPr>
                <w:rFonts w:ascii="Times New Roman" w:eastAsia="Calibri" w:hAnsi="Times New Roman" w:cs="Times New Roman"/>
                <w:sz w:val="20"/>
                <w:szCs w:val="20"/>
              </w:rPr>
              <w:t>п/п</w:t>
            </w:r>
            <w:r w:rsidRPr="00B247F3">
              <w:rPr>
                <w:rFonts w:ascii="inherit" w:eastAsia="Times New Roman" w:hAnsi="inherit" w:cs="Courier New"/>
                <w:color w:val="202124"/>
                <w:sz w:val="42"/>
                <w:szCs w:val="42"/>
                <w:lang w:val="kk-KZ" w:eastAsia="ru-RU"/>
              </w:rPr>
              <w:t xml:space="preserve"> </w:t>
            </w:r>
            <w:r w:rsidRPr="00B247F3">
              <w:rPr>
                <w:rFonts w:ascii="Times New Roman" w:eastAsia="Calibri" w:hAnsi="Times New Roman" w:cs="Times New Roman"/>
                <w:lang w:val="kk-KZ"/>
              </w:rPr>
              <w:t>нөмірі</w:t>
            </w:r>
          </w:p>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color w:val="000000"/>
                <w:sz w:val="20"/>
                <w:szCs w:val="20"/>
              </w:rPr>
              <w:t>Қызметтердің атауы (болған жағдайда техникалық ерекшелікке, тағайындауға, қызмет көрсету кестесіне сәйкес олардың кіші түрлері контексінде)</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Код</w:t>
            </w:r>
          </w:p>
          <w:p w:rsidR="00B247F3" w:rsidRPr="00B247F3" w:rsidRDefault="00B247F3" w:rsidP="00B247F3">
            <w:pPr>
              <w:spacing w:after="0" w:line="240" w:lineRule="auto"/>
              <w:jc w:val="center"/>
              <w:rPr>
                <w:rFonts w:ascii="Times New Roman" w:eastAsia="Calibri" w:hAnsi="Times New Roman" w:cs="Times New Roman"/>
                <w:sz w:val="20"/>
                <w:szCs w:val="20"/>
              </w:rPr>
            </w:pPr>
            <w:r w:rsidRPr="00B247F3">
              <w:rPr>
                <w:rFonts w:ascii="Times New Roman" w:eastAsia="Calibri" w:hAnsi="Times New Roman" w:cs="Times New Roman"/>
                <w:bCs/>
                <w:sz w:val="20"/>
                <w:szCs w:val="20"/>
              </w:rPr>
              <w:t>шығындар</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СПП,ВЗ,МВЗ</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color w:val="000000"/>
                <w:sz w:val="20"/>
                <w:szCs w:val="20"/>
              </w:rPr>
              <w:t>Қызмет көрсету күні</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Маркетингтік зерттеулер есебінің, консалтингтік және басқа да қызметтердің (күні, нөмірі, беттер саны) болуы туралы ақпарат (бар болса)</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bCs/>
                <w:sz w:val="20"/>
                <w:szCs w:val="20"/>
                <w:lang w:val="kk-KZ"/>
              </w:rPr>
            </w:pPr>
            <w:r w:rsidRPr="00B247F3">
              <w:rPr>
                <w:rFonts w:ascii="Times New Roman" w:eastAsia="Calibri" w:hAnsi="Times New Roman" w:cs="Times New Roman"/>
                <w:bCs/>
                <w:sz w:val="20"/>
                <w:szCs w:val="20"/>
                <w:lang w:val="kk-KZ"/>
              </w:rPr>
              <w:t>Бір.</w:t>
            </w:r>
          </w:p>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lang w:val="kk-KZ"/>
              </w:rPr>
              <w:t>Өлш.</w:t>
            </w:r>
          </w:p>
          <w:p w:rsidR="00B247F3" w:rsidRPr="00B247F3" w:rsidRDefault="00B247F3" w:rsidP="00B247F3">
            <w:pPr>
              <w:spacing w:after="0" w:line="240" w:lineRule="auto"/>
              <w:jc w:val="center"/>
              <w:rPr>
                <w:rFonts w:ascii="Times New Roman" w:eastAsia="Calibri" w:hAnsi="Times New Roman" w:cs="Times New Roman"/>
                <w:bCs/>
                <w:sz w:val="20"/>
                <w:szCs w:val="20"/>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color w:val="000000"/>
                <w:sz w:val="20"/>
                <w:szCs w:val="20"/>
              </w:rPr>
              <w:t>Көрсетілген қызметтер</w:t>
            </w:r>
          </w:p>
        </w:tc>
      </w:tr>
      <w:tr w:rsidR="00B247F3" w:rsidRPr="00B247F3" w:rsidTr="00B247F3">
        <w:trPr>
          <w:cantSplit/>
          <w:trHeight w:val="924"/>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bCs/>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bCs/>
                <w:sz w:val="20"/>
                <w:szCs w:val="20"/>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bCs/>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bCs/>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56" w:lineRule="auto"/>
              <w:rPr>
                <w:rFonts w:ascii="Times New Roman" w:eastAsia="Calibri" w:hAnsi="Times New Roman" w:cs="Times New Roman"/>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Саны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Тауар өлшемінің бағасы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20"/>
                <w:szCs w:val="20"/>
              </w:rPr>
            </w:pPr>
            <w:r w:rsidRPr="00B247F3">
              <w:rPr>
                <w:rFonts w:ascii="Times New Roman" w:eastAsia="Calibri" w:hAnsi="Times New Roman" w:cs="Times New Roman"/>
                <w:bCs/>
                <w:sz w:val="20"/>
                <w:szCs w:val="20"/>
              </w:rPr>
              <w:t>Бағасы</w:t>
            </w:r>
          </w:p>
        </w:tc>
      </w:tr>
      <w:tr w:rsidR="00B247F3" w:rsidRPr="00B247F3" w:rsidTr="00B247F3">
        <w:tc>
          <w:tcPr>
            <w:tcW w:w="567"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5</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9</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bCs/>
                <w:sz w:val="18"/>
                <w:szCs w:val="18"/>
              </w:rPr>
            </w:pPr>
            <w:r w:rsidRPr="00B247F3">
              <w:rPr>
                <w:rFonts w:ascii="Times New Roman" w:eastAsia="Calibri" w:hAnsi="Times New Roman" w:cs="Times New Roman"/>
                <w:bCs/>
                <w:sz w:val="18"/>
                <w:szCs w:val="18"/>
              </w:rPr>
              <w:t>10</w:t>
            </w:r>
          </w:p>
        </w:tc>
      </w:tr>
      <w:tr w:rsidR="00B247F3" w:rsidRPr="00B247F3" w:rsidTr="00B247F3">
        <w:trPr>
          <w:trHeight w:val="44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sz w:val="20"/>
                <w:szCs w:val="20"/>
              </w:rPr>
            </w:pPr>
            <w:r w:rsidRPr="00B247F3">
              <w:rPr>
                <w:rFonts w:ascii="Times New Roman" w:eastAsia="Calibri" w:hAnsi="Times New Roman" w:cs="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center"/>
              <w:rPr>
                <w:rFonts w:ascii="Times New Roman" w:eastAsia="Calibri" w:hAnsi="Times New Roman" w:cs="Times New Roman"/>
                <w:sz w:val="18"/>
                <w:szCs w:val="18"/>
              </w:rPr>
            </w:pPr>
            <w:r w:rsidRPr="00B247F3">
              <w:rPr>
                <w:rFonts w:ascii="Times New Roman" w:eastAsia="Calibri" w:hAnsi="Times New Roman" w:cs="Times New Roman"/>
                <w:sz w:val="18"/>
                <w:szCs w:val="18"/>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color w:val="FF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right"/>
              <w:rPr>
                <w:rFonts w:ascii="Times New Roman" w:eastAsia="Calibri" w:hAnsi="Times New Roman" w:cs="Times New Roman"/>
                <w:color w:val="FF0000"/>
                <w:sz w:val="20"/>
                <w:szCs w:val="20"/>
              </w:rPr>
            </w:pPr>
          </w:p>
        </w:tc>
      </w:tr>
      <w:tr w:rsidR="00B247F3" w:rsidRPr="00B247F3" w:rsidTr="00B247F3">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right"/>
              <w:rPr>
                <w:rFonts w:ascii="Times New Roman" w:eastAsia="Calibri" w:hAnsi="Times New Roman" w:cs="Times New Roman"/>
                <w:sz w:val="20"/>
                <w:szCs w:val="20"/>
              </w:rPr>
            </w:pPr>
            <w:r w:rsidRPr="00B247F3">
              <w:rPr>
                <w:rFonts w:ascii="Times New Roman" w:eastAsia="Calibri" w:hAnsi="Times New Roman" w:cs="Times New Roman"/>
                <w:sz w:val="20"/>
                <w:szCs w:val="20"/>
              </w:rPr>
              <w:t>Барлығы</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right"/>
              <w:rPr>
                <w:rFonts w:ascii="Times New Roman" w:eastAsia="Calibri" w:hAnsi="Times New Roman" w:cs="Times New Roman"/>
                <w:bCs/>
                <w:color w:val="FF0000"/>
                <w:sz w:val="20"/>
                <w:szCs w:val="20"/>
              </w:rPr>
            </w:pPr>
          </w:p>
        </w:tc>
      </w:tr>
      <w:tr w:rsidR="00B247F3" w:rsidRPr="00B247F3" w:rsidTr="00B247F3">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right"/>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ҚҚС</w:t>
            </w:r>
            <w:r w:rsidRPr="00B247F3">
              <w:rPr>
                <w:rFonts w:ascii="Times New Roman" w:eastAsia="Calibri" w:hAnsi="Times New Roman" w:cs="Times New Roman"/>
                <w:sz w:val="20"/>
                <w:szCs w:val="20"/>
              </w:rPr>
              <w:t xml:space="preserve"> 12%</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right"/>
              <w:rPr>
                <w:rFonts w:ascii="Times New Roman" w:eastAsia="Calibri" w:hAnsi="Times New Roman" w:cs="Times New Roman"/>
                <w:bCs/>
                <w:color w:val="FF0000"/>
                <w:sz w:val="20"/>
                <w:szCs w:val="20"/>
              </w:rPr>
            </w:pPr>
          </w:p>
        </w:tc>
      </w:tr>
      <w:tr w:rsidR="00B247F3" w:rsidRPr="00B247F3" w:rsidTr="00B247F3">
        <w:trPr>
          <w:trHeight w:val="70"/>
        </w:trPr>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B247F3" w:rsidRPr="00B247F3" w:rsidRDefault="00B247F3" w:rsidP="00B247F3">
            <w:pPr>
              <w:spacing w:after="0" w:line="240" w:lineRule="auto"/>
              <w:jc w:val="right"/>
              <w:rPr>
                <w:rFonts w:ascii="Times New Roman" w:eastAsia="Calibri" w:hAnsi="Times New Roman" w:cs="Times New Roman"/>
                <w:sz w:val="20"/>
                <w:szCs w:val="20"/>
                <w:lang w:val="kk-KZ"/>
              </w:rPr>
            </w:pPr>
            <w:r w:rsidRPr="00B247F3">
              <w:rPr>
                <w:rFonts w:ascii="Times New Roman" w:eastAsia="Calibri" w:hAnsi="Times New Roman" w:cs="Times New Roman"/>
                <w:sz w:val="20"/>
                <w:szCs w:val="20"/>
              </w:rPr>
              <w:t>Жалпы ҚҚС қосылған</w:t>
            </w:r>
            <w:r w:rsidRPr="00B247F3">
              <w:rPr>
                <w:rFonts w:ascii="Times New Roman" w:eastAsia="Calibri" w:hAnsi="Times New Roman" w:cs="Times New Roman"/>
                <w:sz w:val="20"/>
                <w:szCs w:val="20"/>
                <w:lang w:val="kk-KZ"/>
              </w:rPr>
              <w:t>да</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both"/>
              <w:rPr>
                <w:rFonts w:ascii="Times New Roman" w:eastAsia="Calibri" w:hAnsi="Times New Roman" w:cs="Times New Roman"/>
                <w:bCs/>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B247F3" w:rsidRPr="00B247F3" w:rsidRDefault="00B247F3" w:rsidP="00B247F3">
            <w:pPr>
              <w:spacing w:after="0" w:line="240" w:lineRule="auto"/>
              <w:jc w:val="right"/>
              <w:rPr>
                <w:rFonts w:ascii="Times New Roman" w:eastAsia="Calibri" w:hAnsi="Times New Roman" w:cs="Times New Roman"/>
                <w:bCs/>
                <w:color w:val="FF0000"/>
                <w:sz w:val="20"/>
                <w:szCs w:val="20"/>
              </w:rPr>
            </w:pPr>
          </w:p>
        </w:tc>
      </w:tr>
    </w:tbl>
    <w:p w:rsidR="00B247F3" w:rsidRPr="000D08C9" w:rsidRDefault="00B247F3" w:rsidP="00B247F3">
      <w:pPr>
        <w:spacing w:after="0" w:line="240" w:lineRule="auto"/>
        <w:rPr>
          <w:rFonts w:ascii="Times New Roman" w:eastAsia="Calibri" w:hAnsi="Times New Roman" w:cs="Times New Roman"/>
          <w:sz w:val="20"/>
          <w:szCs w:val="20"/>
        </w:rPr>
      </w:pPr>
      <w:r w:rsidRPr="00B247F3">
        <w:rPr>
          <w:rFonts w:ascii="Times New Roman" w:eastAsia="Calibri" w:hAnsi="Times New Roman" w:cs="Times New Roman"/>
          <w:sz w:val="20"/>
          <w:szCs w:val="20"/>
        </w:rPr>
        <w:t>Тұтынушыдан</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алынған</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тауарлы</w:t>
      </w:r>
      <w:r w:rsidRPr="000D08C9">
        <w:rPr>
          <w:rFonts w:ascii="Times New Roman" w:eastAsia="Calibri" w:hAnsi="Times New Roman" w:cs="Times New Roman"/>
          <w:sz w:val="20"/>
          <w:szCs w:val="20"/>
        </w:rPr>
        <w:t>-</w:t>
      </w:r>
      <w:r w:rsidRPr="00B247F3">
        <w:rPr>
          <w:rFonts w:ascii="Times New Roman" w:eastAsia="Calibri" w:hAnsi="Times New Roman" w:cs="Times New Roman"/>
          <w:sz w:val="20"/>
          <w:szCs w:val="20"/>
        </w:rPr>
        <w:t>материалдық</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қорларды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пайдалану</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туралы</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ақпарат</w:t>
      </w:r>
      <w:r w:rsidRPr="000D08C9">
        <w:rPr>
          <w:rFonts w:ascii="Times New Roman" w:eastAsia="Calibri" w:hAnsi="Times New Roman" w:cs="Times New Roman"/>
          <w:sz w:val="20"/>
          <w:szCs w:val="20"/>
        </w:rPr>
        <w:t xml:space="preserve"> ________________________________________________________________________________</w:t>
      </w:r>
    </w:p>
    <w:p w:rsidR="00B247F3" w:rsidRPr="00B247F3" w:rsidRDefault="00B247F3" w:rsidP="00B247F3">
      <w:pPr>
        <w:spacing w:after="0" w:line="240" w:lineRule="auto"/>
        <w:rPr>
          <w:rFonts w:ascii="Times New Roman" w:eastAsia="Calibri" w:hAnsi="Times New Roman" w:cs="Times New Roman"/>
          <w:sz w:val="16"/>
          <w:szCs w:val="16"/>
        </w:rPr>
      </w:pPr>
      <w:r w:rsidRPr="000D08C9">
        <w:rPr>
          <w:rFonts w:ascii="Times New Roman" w:eastAsia="Calibri" w:hAnsi="Times New Roman" w:cs="Times New Roman"/>
          <w:sz w:val="16"/>
          <w:szCs w:val="16"/>
        </w:rPr>
        <w:t xml:space="preserve">                                                                                                                                                                                                       </w:t>
      </w:r>
      <w:r w:rsidRPr="00B247F3">
        <w:rPr>
          <w:rFonts w:ascii="Times New Roman" w:eastAsia="Calibri" w:hAnsi="Times New Roman" w:cs="Times New Roman"/>
          <w:sz w:val="16"/>
          <w:szCs w:val="16"/>
        </w:rPr>
        <w:t>атауы, саны, құны</w:t>
      </w:r>
    </w:p>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Құжаттамалық қолдану 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B247F3" w:rsidRPr="00B247F3" w:rsidTr="00B247F3">
        <w:tc>
          <w:tcPr>
            <w:tcW w:w="8613" w:type="dxa"/>
            <w:hideMark/>
          </w:tcPr>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rPr>
              <w:t>Тапсырыс беруші:</w:t>
            </w:r>
          </w:p>
        </w:tc>
        <w:tc>
          <w:tcPr>
            <w:tcW w:w="7230" w:type="dxa"/>
            <w:hideMark/>
          </w:tcPr>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b/>
                <w:sz w:val="20"/>
                <w:szCs w:val="20"/>
              </w:rPr>
              <w:t>Орындаушы:</w:t>
            </w:r>
          </w:p>
        </w:tc>
      </w:tr>
      <w:tr w:rsidR="00B247F3" w:rsidRPr="00B247F3" w:rsidTr="00B247F3">
        <w:trPr>
          <w:trHeight w:val="436"/>
        </w:trPr>
        <w:tc>
          <w:tcPr>
            <w:tcW w:w="8613" w:type="dxa"/>
            <w:hideMark/>
          </w:tcPr>
          <w:p w:rsidR="00B247F3" w:rsidRPr="000D08C9"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Директор</w:t>
            </w:r>
            <w:r w:rsidRPr="000D08C9">
              <w:rPr>
                <w:rFonts w:ascii="Times New Roman" w:eastAsia="Calibri" w:hAnsi="Times New Roman" w:cs="Times New Roman"/>
                <w:sz w:val="20"/>
                <w:szCs w:val="20"/>
              </w:rPr>
              <w:t xml:space="preserve"> / </w:t>
            </w:r>
            <w:r w:rsidRPr="00B247F3">
              <w:rPr>
                <w:rFonts w:ascii="Times New Roman" w:eastAsia="Calibri" w:hAnsi="Times New Roman" w:cs="Times New Roman"/>
                <w:sz w:val="20"/>
                <w:szCs w:val="20"/>
              </w:rPr>
              <w:t>Директордың</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жетекшілік</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ететін</w:t>
            </w:r>
            <w:r w:rsidRPr="000D08C9">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rPr>
              <w:t>орынбасары</w:t>
            </w:r>
          </w:p>
          <w:p w:rsidR="00B247F3" w:rsidRPr="00E8065C" w:rsidRDefault="00E8065C" w:rsidP="00B247F3">
            <w:pPr>
              <w:spacing w:after="0" w:line="240" w:lineRule="auto"/>
              <w:jc w:val="both"/>
              <w:rPr>
                <w:rFonts w:ascii="Times New Roman" w:eastAsia="Calibri" w:hAnsi="Times New Roman" w:cs="Times New Roman"/>
                <w:sz w:val="20"/>
                <w:szCs w:val="20"/>
                <w:lang w:val="kk-KZ"/>
              </w:rPr>
            </w:pPr>
            <w:r>
              <w:rPr>
                <w:rFonts w:ascii="Times New Roman" w:eastAsia="Calibri" w:hAnsi="Times New Roman" w:cs="Times New Roman"/>
                <w:sz w:val="20"/>
                <w:szCs w:val="20"/>
              </w:rPr>
              <w:t xml:space="preserve">Жетекшілік ететін </w:t>
            </w:r>
            <w:r w:rsidR="00B247F3" w:rsidRPr="00B247F3">
              <w:rPr>
                <w:rFonts w:ascii="Times New Roman" w:eastAsia="Calibri" w:hAnsi="Times New Roman" w:cs="Times New Roman"/>
                <w:sz w:val="20"/>
                <w:szCs w:val="20"/>
              </w:rPr>
              <w:t>бөлімінің</w:t>
            </w:r>
            <w:r w:rsidR="00B247F3" w:rsidRPr="000D08C9">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бастығы</w:t>
            </w:r>
          </w:p>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lang w:val="kk-KZ"/>
              </w:rPr>
              <w:t>БЖжЭТБ</w:t>
            </w:r>
            <w:r w:rsidRPr="00B247F3">
              <w:rPr>
                <w:rFonts w:ascii="Times New Roman" w:eastAsia="Calibri" w:hAnsi="Times New Roman" w:cs="Times New Roman"/>
                <w:sz w:val="20"/>
                <w:szCs w:val="20"/>
              </w:rPr>
              <w:t xml:space="preserve"> басшысы</w:t>
            </w:r>
          </w:p>
          <w:p w:rsidR="00B247F3" w:rsidRPr="00B247F3" w:rsidRDefault="00B247F3" w:rsidP="00B247F3">
            <w:pPr>
              <w:spacing w:after="0" w:line="240" w:lineRule="auto"/>
              <w:jc w:val="both"/>
              <w:rPr>
                <w:rFonts w:ascii="Times New Roman" w:eastAsia="Calibri" w:hAnsi="Times New Roman" w:cs="Times New Roman"/>
                <w:sz w:val="20"/>
                <w:szCs w:val="20"/>
                <w:lang w:val="kk-KZ"/>
              </w:rPr>
            </w:pPr>
            <w:r w:rsidRPr="00B247F3">
              <w:rPr>
                <w:rFonts w:ascii="Times New Roman" w:eastAsia="Calibri" w:hAnsi="Times New Roman" w:cs="Times New Roman"/>
                <w:sz w:val="20"/>
                <w:szCs w:val="20"/>
                <w:lang w:val="kk-KZ"/>
              </w:rPr>
              <w:t>БЖжЭТБ э</w:t>
            </w:r>
            <w:r w:rsidRPr="00B247F3">
              <w:rPr>
                <w:rFonts w:ascii="Times New Roman" w:eastAsia="Calibri" w:hAnsi="Times New Roman" w:cs="Times New Roman"/>
                <w:sz w:val="20"/>
                <w:szCs w:val="20"/>
              </w:rPr>
              <w:t>кономист</w:t>
            </w:r>
            <w:r w:rsidRPr="00B247F3">
              <w:rPr>
                <w:rFonts w:ascii="Times New Roman" w:eastAsia="Calibri" w:hAnsi="Times New Roman" w:cs="Times New Roman"/>
                <w:sz w:val="20"/>
                <w:szCs w:val="20"/>
                <w:lang w:val="kk-KZ"/>
              </w:rPr>
              <w:t>і</w:t>
            </w:r>
          </w:p>
          <w:p w:rsidR="00B247F3" w:rsidRPr="00B247F3" w:rsidRDefault="00B247F3" w:rsidP="00B247F3">
            <w:pPr>
              <w:spacing w:after="0" w:line="240" w:lineRule="auto"/>
              <w:jc w:val="both"/>
              <w:rPr>
                <w:rFonts w:ascii="Times New Roman" w:eastAsia="Calibri" w:hAnsi="Times New Roman" w:cs="Times New Roman"/>
                <w:sz w:val="18"/>
                <w:szCs w:val="18"/>
              </w:rPr>
            </w:pPr>
            <w:r w:rsidRPr="00B247F3">
              <w:rPr>
                <w:rFonts w:ascii="Times New Roman" w:eastAsia="Calibri" w:hAnsi="Times New Roman" w:cs="Times New Roman"/>
                <w:sz w:val="18"/>
                <w:szCs w:val="18"/>
              </w:rPr>
              <w:t xml:space="preserve">    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r w:rsidRPr="00B247F3">
              <w:rPr>
                <w:rFonts w:ascii="Times New Roman" w:eastAsia="Calibri" w:hAnsi="Times New Roman" w:cs="Times New Roman"/>
                <w:sz w:val="20"/>
                <w:szCs w:val="20"/>
              </w:rPr>
              <w:t xml:space="preserve"> </w:t>
            </w:r>
            <w:r w:rsidRPr="00B247F3">
              <w:rPr>
                <w:rFonts w:ascii="Times New Roman" w:eastAsia="Calibri" w:hAnsi="Times New Roman" w:cs="Times New Roman"/>
                <w:sz w:val="20"/>
                <w:szCs w:val="20"/>
                <w:u w:val="single"/>
              </w:rPr>
              <w:t xml:space="preserve"> _______________________________</w:t>
            </w:r>
            <w:r w:rsidRPr="00B247F3">
              <w:rPr>
                <w:rFonts w:ascii="Times New Roman" w:eastAsia="Calibri" w:hAnsi="Times New Roman" w:cs="Times New Roman"/>
                <w:sz w:val="18"/>
                <w:szCs w:val="18"/>
              </w:rPr>
              <w:t xml:space="preserve">                                                                                                                                     </w:t>
            </w:r>
          </w:p>
          <w:p w:rsidR="00B247F3" w:rsidRPr="00B247F3" w:rsidRDefault="00B247F3" w:rsidP="00B247F3">
            <w:pPr>
              <w:spacing w:after="0" w:line="240" w:lineRule="auto"/>
              <w:jc w:val="both"/>
              <w:rPr>
                <w:rFonts w:ascii="Times New Roman" w:eastAsia="Calibri" w:hAnsi="Times New Roman" w:cs="Times New Roman"/>
                <w:sz w:val="18"/>
                <w:szCs w:val="18"/>
              </w:rPr>
            </w:pPr>
            <w:r w:rsidRPr="00B247F3">
              <w:rPr>
                <w:rFonts w:ascii="Times New Roman" w:eastAsia="Calibri" w:hAnsi="Times New Roman" w:cs="Times New Roman"/>
                <w:sz w:val="20"/>
                <w:szCs w:val="20"/>
              </w:rPr>
              <w:t xml:space="preserve">                        </w:t>
            </w:r>
            <w:r w:rsidRPr="00B247F3">
              <w:rPr>
                <w:rFonts w:ascii="Times New Roman" w:eastAsia="Calibri" w:hAnsi="Times New Roman" w:cs="Times New Roman"/>
                <w:sz w:val="18"/>
                <w:szCs w:val="18"/>
              </w:rPr>
              <w:t>(Т.А.Ә., лауазымы, қолы және нақты қол қойылған күні)</w:t>
            </w:r>
          </w:p>
        </w:tc>
        <w:tc>
          <w:tcPr>
            <w:tcW w:w="7230" w:type="dxa"/>
          </w:tcPr>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Жетекші</w:t>
            </w:r>
          </w:p>
          <w:p w:rsidR="00B247F3" w:rsidRPr="00B247F3" w:rsidRDefault="00B247F3" w:rsidP="00B247F3">
            <w:pPr>
              <w:spacing w:after="0" w:line="240" w:lineRule="auto"/>
              <w:jc w:val="both"/>
              <w:rPr>
                <w:rFonts w:ascii="Times New Roman" w:eastAsia="Calibri" w:hAnsi="Times New Roman" w:cs="Times New Roman"/>
                <w:sz w:val="20"/>
                <w:szCs w:val="20"/>
              </w:rPr>
            </w:pPr>
          </w:p>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20"/>
                <w:szCs w:val="20"/>
              </w:rPr>
              <w:t>Орындаушы</w:t>
            </w:r>
          </w:p>
          <w:p w:rsidR="00B247F3" w:rsidRPr="00B247F3" w:rsidRDefault="00B247F3" w:rsidP="00B247F3">
            <w:pPr>
              <w:spacing w:after="0" w:line="240" w:lineRule="auto"/>
              <w:jc w:val="both"/>
              <w:rPr>
                <w:rFonts w:ascii="Times New Roman" w:eastAsia="Calibri" w:hAnsi="Times New Roman" w:cs="Times New Roman"/>
                <w:sz w:val="20"/>
                <w:szCs w:val="20"/>
              </w:rPr>
            </w:pPr>
          </w:p>
          <w:p w:rsidR="00B247F3" w:rsidRPr="00B247F3" w:rsidRDefault="00B247F3" w:rsidP="00B247F3">
            <w:pPr>
              <w:spacing w:after="0" w:line="240" w:lineRule="auto"/>
              <w:jc w:val="both"/>
              <w:rPr>
                <w:rFonts w:ascii="Times New Roman" w:eastAsia="Calibri" w:hAnsi="Times New Roman" w:cs="Times New Roman"/>
                <w:sz w:val="20"/>
                <w:szCs w:val="20"/>
              </w:rPr>
            </w:pPr>
            <w:r w:rsidRPr="00B247F3">
              <w:rPr>
                <w:rFonts w:ascii="Times New Roman" w:eastAsia="Calibri" w:hAnsi="Times New Roman" w:cs="Times New Roman"/>
                <w:sz w:val="18"/>
                <w:szCs w:val="18"/>
              </w:rPr>
              <w:t>М.</w:t>
            </w:r>
            <w:r w:rsidRPr="00B247F3">
              <w:rPr>
                <w:rFonts w:ascii="Times New Roman" w:eastAsia="Calibri" w:hAnsi="Times New Roman" w:cs="Times New Roman"/>
                <w:sz w:val="18"/>
                <w:szCs w:val="18"/>
                <w:lang w:val="kk-KZ"/>
              </w:rPr>
              <w:t>О</w:t>
            </w:r>
            <w:r w:rsidRPr="00B247F3">
              <w:rPr>
                <w:rFonts w:ascii="Times New Roman" w:eastAsia="Calibri" w:hAnsi="Times New Roman" w:cs="Times New Roman"/>
                <w:sz w:val="18"/>
                <w:szCs w:val="18"/>
              </w:rPr>
              <w:t xml:space="preserve">.                 </w:t>
            </w:r>
          </w:p>
        </w:tc>
      </w:tr>
    </w:tbl>
    <w:p w:rsidR="00B247F3" w:rsidRPr="00B247F3" w:rsidRDefault="00B247F3" w:rsidP="00B247F3">
      <w:pPr>
        <w:spacing w:after="0" w:line="240" w:lineRule="auto"/>
        <w:jc w:val="both"/>
        <w:rPr>
          <w:rFonts w:ascii="Times New Roman" w:eastAsia="Calibri" w:hAnsi="Times New Roman" w:cs="Times New Roman"/>
          <w:b/>
        </w:rPr>
      </w:pPr>
      <w:r w:rsidRPr="00B247F3">
        <w:rPr>
          <w:rFonts w:ascii="Times New Roman" w:eastAsia="Calibri" w:hAnsi="Times New Roman" w:cs="Times New Roman"/>
          <w:b/>
          <w:sz w:val="18"/>
          <w:szCs w:val="18"/>
          <w:u w:val="single"/>
        </w:rPr>
        <w:t>Ескерту</w:t>
      </w:r>
      <w:r w:rsidRPr="000D08C9">
        <w:rPr>
          <w:rFonts w:ascii="Times New Roman" w:eastAsia="Calibri" w:hAnsi="Times New Roman" w:cs="Times New Roman"/>
          <w:b/>
          <w:sz w:val="18"/>
          <w:szCs w:val="18"/>
          <w:u w:val="single"/>
        </w:rPr>
        <w:t>:</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Бірлескен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кәсіпорынның</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АБК</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және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ПҚҚ</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басшысы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өз</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қолымен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іс</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жүзінде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орындалған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жұмыстар</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қызметтердің</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көлемінің</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саны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мен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сапасы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бойынша</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сондай</w:t>
      </w:r>
      <w:r w:rsidRPr="000D08C9">
        <w:rPr>
          <w:rFonts w:ascii="Times New Roman" w:eastAsia="Calibri" w:hAnsi="Times New Roman" w:cs="Times New Roman"/>
          <w:b/>
          <w:sz w:val="18"/>
          <w:szCs w:val="18"/>
        </w:rPr>
        <w:t>-</w:t>
      </w:r>
      <w:r w:rsidRPr="00B247F3">
        <w:rPr>
          <w:rFonts w:ascii="Times New Roman" w:eastAsia="Calibri" w:hAnsi="Times New Roman" w:cs="Times New Roman"/>
          <w:b/>
          <w:sz w:val="18"/>
          <w:szCs w:val="18"/>
        </w:rPr>
        <w:t>ақ</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шарт</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талаптарына</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сәйкес</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ақшалай</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түрде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түпнұсқалығын</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растайды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және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жеке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жауапкершілікте</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болады</w:t>
      </w:r>
      <w:r w:rsidRPr="000D08C9">
        <w:rPr>
          <w:rFonts w:ascii="Times New Roman" w:eastAsia="Calibri" w:hAnsi="Times New Roman" w:cs="Times New Roman"/>
          <w:b/>
          <w:sz w:val="18"/>
          <w:szCs w:val="18"/>
        </w:rPr>
        <w:t xml:space="preserve">. </w:t>
      </w:r>
      <w:r w:rsidRPr="00B247F3">
        <w:rPr>
          <w:rFonts w:ascii="Times New Roman" w:eastAsia="Calibri" w:hAnsi="Times New Roman" w:cs="Times New Roman"/>
          <w:b/>
          <w:sz w:val="18"/>
          <w:szCs w:val="18"/>
        </w:rPr>
        <w:t>Қазақстан Республикасының қолданыстағы заңнамасы шеңберінде.</w:t>
      </w:r>
    </w:p>
    <w:p w:rsidR="00F000C4" w:rsidRPr="00B247F3" w:rsidRDefault="00F000C4" w:rsidP="00F000C4">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lastRenderedPageBreak/>
        <w:t>Приложение</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w:t>
      </w:r>
      <w:r w:rsidR="007A7BD7" w:rsidRPr="00B247F3">
        <w:rPr>
          <w:rFonts w:ascii="Times New Roman" w:eastAsia="Calibri" w:hAnsi="Times New Roman" w:cs="Times New Roman"/>
          <w:b/>
          <w:szCs w:val="20"/>
        </w:rPr>
        <w:t>4</w:t>
      </w:r>
      <w:r w:rsidRPr="00B247F3">
        <w:rPr>
          <w:rFonts w:ascii="Times New Roman" w:eastAsia="Calibri" w:hAnsi="Times New Roman" w:cs="Times New Roman"/>
          <w:b/>
          <w:szCs w:val="20"/>
        </w:rPr>
        <w:t xml:space="preserve"> </w:t>
      </w:r>
    </w:p>
    <w:p w:rsidR="00F000C4" w:rsidRPr="00B247F3" w:rsidRDefault="00F000C4" w:rsidP="00F000C4">
      <w:pPr>
        <w:spacing w:after="0" w:line="240" w:lineRule="auto"/>
        <w:jc w:val="right"/>
        <w:rPr>
          <w:rFonts w:ascii="Times New Roman" w:eastAsia="Calibri" w:hAnsi="Times New Roman" w:cs="Times New Roman"/>
          <w:b/>
          <w:szCs w:val="20"/>
        </w:rPr>
      </w:pPr>
      <w:r w:rsidRPr="00B247F3">
        <w:rPr>
          <w:rFonts w:ascii="Times New Roman" w:eastAsia="Calibri" w:hAnsi="Times New Roman" w:cs="Times New Roman"/>
          <w:b/>
          <w:szCs w:val="20"/>
        </w:rPr>
        <w:t>к Договору</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№_____ от «___» __________</w:t>
      </w:r>
      <w:r w:rsidRPr="00B247F3">
        <w:rPr>
          <w:rFonts w:ascii="Times New Roman" w:eastAsia="Calibri" w:hAnsi="Times New Roman" w:cs="Times New Roman"/>
          <w:b/>
          <w:szCs w:val="20"/>
          <w:lang w:val="kk-KZ"/>
        </w:rPr>
        <w:t xml:space="preserve"> </w:t>
      </w:r>
      <w:r w:rsidRPr="00B247F3">
        <w:rPr>
          <w:rFonts w:ascii="Times New Roman" w:eastAsia="Calibri" w:hAnsi="Times New Roman" w:cs="Times New Roman"/>
          <w:b/>
          <w:szCs w:val="20"/>
        </w:rPr>
        <w:t>20_ г.</w:t>
      </w:r>
    </w:p>
    <w:tbl>
      <w:tblPr>
        <w:tblpPr w:leftFromText="180" w:rightFromText="180" w:vertAnchor="text" w:horzAnchor="margin" w:tblpXSpec="center" w:tblpY="3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5"/>
        <w:gridCol w:w="425"/>
        <w:gridCol w:w="1984"/>
      </w:tblGrid>
      <w:tr w:rsidR="00A14946" w:rsidRPr="00F000C4" w:rsidTr="00A14946">
        <w:trPr>
          <w:trHeight w:val="272"/>
        </w:trPr>
        <w:tc>
          <w:tcPr>
            <w:tcW w:w="1357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p>
        </w:tc>
        <w:tc>
          <w:tcPr>
            <w:tcW w:w="42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tcBorders>
              <w:top w:val="nil"/>
              <w:left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iCs/>
                <w:sz w:val="20"/>
                <w:szCs w:val="20"/>
              </w:rPr>
              <w:t xml:space="preserve">     ИИН/БИН</w:t>
            </w:r>
          </w:p>
        </w:tc>
      </w:tr>
      <w:tr w:rsidR="00A14946" w:rsidRPr="00F000C4" w:rsidTr="00A14946">
        <w:trPr>
          <w:trHeight w:val="272"/>
        </w:trPr>
        <w:tc>
          <w:tcPr>
            <w:tcW w:w="1357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Заказчик </w:t>
            </w:r>
            <w:r w:rsidRPr="00F000C4">
              <w:rPr>
                <w:rFonts w:ascii="Times New Roman" w:eastAsia="Calibri" w:hAnsi="Times New Roman" w:cs="Times New Roman"/>
                <w:sz w:val="20"/>
                <w:szCs w:val="20"/>
              </w:rPr>
              <w:t>______________________________________________________________________________________________</w:t>
            </w:r>
          </w:p>
        </w:tc>
        <w:tc>
          <w:tcPr>
            <w:tcW w:w="425" w:type="dxa"/>
            <w:tcBorders>
              <w:top w:val="nil"/>
              <w:left w:val="nil"/>
              <w:bottom w:val="nil"/>
            </w:tcBorders>
            <w:vAlign w:val="center"/>
          </w:tcPr>
          <w:p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p>
        </w:tc>
      </w:tr>
      <w:tr w:rsidR="00A14946" w:rsidRPr="00F000C4" w:rsidTr="00A14946">
        <w:trPr>
          <w:trHeight w:val="272"/>
        </w:trPr>
        <w:tc>
          <w:tcPr>
            <w:tcW w:w="1357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w:t>
            </w:r>
          </w:p>
        </w:tc>
        <w:tc>
          <w:tcPr>
            <w:tcW w:w="42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tcBorders>
              <w:left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p>
        </w:tc>
      </w:tr>
      <w:tr w:rsidR="00A14946" w:rsidRPr="00F000C4" w:rsidTr="00A14946">
        <w:trPr>
          <w:trHeight w:val="272"/>
        </w:trPr>
        <w:tc>
          <w:tcPr>
            <w:tcW w:w="1357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 xml:space="preserve">Исполнитель </w:t>
            </w:r>
            <w:r w:rsidRPr="00F000C4">
              <w:rPr>
                <w:rFonts w:ascii="Times New Roman" w:eastAsia="Calibri" w:hAnsi="Times New Roman" w:cs="Times New Roman"/>
                <w:sz w:val="20"/>
                <w:szCs w:val="20"/>
              </w:rPr>
              <w:t>__________________________________________________________________________________________</w:t>
            </w:r>
          </w:p>
        </w:tc>
        <w:tc>
          <w:tcPr>
            <w:tcW w:w="425" w:type="dxa"/>
            <w:tcBorders>
              <w:top w:val="nil"/>
              <w:left w:val="nil"/>
              <w:bottom w:val="nil"/>
            </w:tcBorders>
            <w:vAlign w:val="center"/>
          </w:tcPr>
          <w:p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p>
        </w:tc>
      </w:tr>
      <w:tr w:rsidR="00A14946" w:rsidRPr="00F000C4" w:rsidTr="00A14946">
        <w:trPr>
          <w:trHeight w:val="292"/>
        </w:trPr>
        <w:tc>
          <w:tcPr>
            <w:tcW w:w="13575" w:type="dxa"/>
            <w:tcBorders>
              <w:top w:val="nil"/>
              <w:left w:val="nil"/>
              <w:bottom w:val="nil"/>
              <w:right w:val="nil"/>
            </w:tcBorders>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полное наименование, адрес, данные о средствах связи  </w:t>
            </w:r>
          </w:p>
          <w:p w:rsidR="00A14946" w:rsidRPr="00F000C4" w:rsidRDefault="00A14946" w:rsidP="00A14946">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Договор (контракт)___№___ «___»__ 20 __ г.</w:t>
            </w:r>
          </w:p>
        </w:tc>
        <w:tc>
          <w:tcPr>
            <w:tcW w:w="425" w:type="dxa"/>
            <w:tcBorders>
              <w:top w:val="nil"/>
              <w:left w:val="nil"/>
              <w:bottom w:val="nil"/>
            </w:tcBorders>
            <w:vAlign w:val="center"/>
          </w:tcPr>
          <w:p w:rsidR="00A14946" w:rsidRPr="00F000C4" w:rsidRDefault="00A14946" w:rsidP="00A14946">
            <w:pPr>
              <w:spacing w:after="0" w:line="240" w:lineRule="auto"/>
              <w:jc w:val="both"/>
              <w:rPr>
                <w:rFonts w:ascii="Times New Roman" w:eastAsia="Calibri" w:hAnsi="Times New Roman" w:cs="Times New Roman"/>
                <w:iCs/>
                <w:sz w:val="20"/>
                <w:szCs w:val="20"/>
              </w:rPr>
            </w:pPr>
          </w:p>
        </w:tc>
        <w:tc>
          <w:tcPr>
            <w:tcW w:w="1984" w:type="dxa"/>
            <w:vAlign w:val="center"/>
          </w:tcPr>
          <w:p w:rsidR="00A14946" w:rsidRPr="00F000C4" w:rsidRDefault="00A14946" w:rsidP="00A14946">
            <w:pPr>
              <w:spacing w:after="0" w:line="240" w:lineRule="auto"/>
              <w:jc w:val="both"/>
              <w:rPr>
                <w:rFonts w:ascii="Times New Roman" w:eastAsia="Calibri" w:hAnsi="Times New Roman" w:cs="Times New Roman"/>
                <w:sz w:val="20"/>
                <w:szCs w:val="20"/>
              </w:rPr>
            </w:pPr>
          </w:p>
        </w:tc>
      </w:tr>
    </w:tbl>
    <w:p w:rsidR="00F000C4" w:rsidRPr="00F000C4" w:rsidRDefault="00F000C4" w:rsidP="00F000C4">
      <w:pPr>
        <w:tabs>
          <w:tab w:val="left" w:pos="837"/>
          <w:tab w:val="right" w:pos="15704"/>
        </w:tabs>
        <w:spacing w:after="0" w:line="240" w:lineRule="auto"/>
        <w:jc w:val="right"/>
        <w:rPr>
          <w:rFonts w:ascii="Times New Roman" w:eastAsia="Calibri" w:hAnsi="Times New Roman" w:cs="Times New Roman"/>
          <w:sz w:val="18"/>
          <w:szCs w:val="18"/>
        </w:rPr>
      </w:pPr>
    </w:p>
    <w:p w:rsidR="00F000C4" w:rsidRPr="00F000C4" w:rsidRDefault="00F000C4" w:rsidP="00F000C4">
      <w:pPr>
        <w:tabs>
          <w:tab w:val="left" w:pos="837"/>
          <w:tab w:val="right" w:pos="15704"/>
        </w:tabs>
        <w:spacing w:after="0" w:line="240" w:lineRule="auto"/>
        <w:jc w:val="right"/>
        <w:rPr>
          <w:rFonts w:ascii="Times New Roman" w:eastAsia="Calibri" w:hAnsi="Times New Roman" w:cs="Times New Roman"/>
          <w:sz w:val="18"/>
          <w:szCs w:val="18"/>
        </w:rPr>
      </w:pPr>
    </w:p>
    <w:p w:rsidR="00F000C4" w:rsidRPr="00F000C4" w:rsidRDefault="00F000C4" w:rsidP="00F000C4">
      <w:pPr>
        <w:spacing w:after="0" w:line="240" w:lineRule="auto"/>
        <w:jc w:val="both"/>
        <w:rPr>
          <w:rFonts w:ascii="Times New Roman" w:eastAsia="Calibri" w:hAnsi="Times New Roman" w:cs="Times New Roman"/>
          <w:vanish/>
        </w:rPr>
      </w:pPr>
    </w:p>
    <w:tbl>
      <w:tblPr>
        <w:tblpPr w:leftFromText="180" w:rightFromText="180" w:vertAnchor="text" w:horzAnchor="page" w:tblpX="11556" w:tblpY="-97"/>
        <w:tblW w:w="2761" w:type="dxa"/>
        <w:tblLayout w:type="fixed"/>
        <w:tblLook w:val="04A0" w:firstRow="1" w:lastRow="0" w:firstColumn="1" w:lastColumn="0" w:noHBand="0" w:noVBand="1"/>
      </w:tblPr>
      <w:tblGrid>
        <w:gridCol w:w="1242"/>
        <w:gridCol w:w="1519"/>
      </w:tblGrid>
      <w:tr w:rsidR="00F000C4" w:rsidRPr="00F000C4" w:rsidTr="00861C2C">
        <w:trPr>
          <w:trHeight w:val="481"/>
        </w:trPr>
        <w:tc>
          <w:tcPr>
            <w:tcW w:w="1242" w:type="dxa"/>
            <w:vMerge w:val="restart"/>
            <w:tcBorders>
              <w:top w:val="single" w:sz="4" w:space="0" w:color="auto"/>
              <w:left w:val="single" w:sz="4" w:space="0" w:color="auto"/>
              <w:bottom w:val="single" w:sz="4" w:space="0" w:color="000000"/>
              <w:right w:val="single" w:sz="4" w:space="0" w:color="auto"/>
            </w:tcBorders>
            <w:vAlign w:val="center"/>
            <w:hideMark/>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Номер документа</w:t>
            </w:r>
          </w:p>
        </w:tc>
        <w:tc>
          <w:tcPr>
            <w:tcW w:w="1519" w:type="dxa"/>
            <w:vMerge w:val="restart"/>
            <w:tcBorders>
              <w:top w:val="single" w:sz="4" w:space="0" w:color="auto"/>
              <w:left w:val="single" w:sz="4" w:space="0" w:color="auto"/>
              <w:bottom w:val="single" w:sz="4" w:space="0" w:color="000000"/>
              <w:right w:val="single" w:sz="4" w:space="0" w:color="auto"/>
            </w:tcBorders>
            <w:vAlign w:val="center"/>
            <w:hideMark/>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r w:rsidRPr="00F000C4">
              <w:rPr>
                <w:rFonts w:ascii="Times New Roman" w:eastAsia="Calibri" w:hAnsi="Times New Roman" w:cs="Times New Roman"/>
                <w:color w:val="000000"/>
                <w:sz w:val="20"/>
                <w:szCs w:val="20"/>
              </w:rPr>
              <w:t>Дата составления</w:t>
            </w:r>
          </w:p>
        </w:tc>
      </w:tr>
      <w:tr w:rsidR="00F000C4" w:rsidRPr="00F000C4" w:rsidTr="00861C2C">
        <w:trPr>
          <w:trHeight w:val="450"/>
        </w:trPr>
        <w:tc>
          <w:tcPr>
            <w:tcW w:w="1242" w:type="dxa"/>
            <w:vMerge/>
            <w:tcBorders>
              <w:top w:val="single" w:sz="4" w:space="0" w:color="auto"/>
              <w:left w:val="single" w:sz="4" w:space="0" w:color="auto"/>
              <w:bottom w:val="single" w:sz="4" w:space="0" w:color="000000"/>
              <w:right w:val="single" w:sz="4" w:space="0" w:color="auto"/>
            </w:tcBorders>
            <w:vAlign w:val="center"/>
            <w:hideMark/>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r>
      <w:tr w:rsidR="00F000C4" w:rsidRPr="00F000C4" w:rsidTr="00861C2C">
        <w:trPr>
          <w:trHeight w:val="357"/>
        </w:trPr>
        <w:tc>
          <w:tcPr>
            <w:tcW w:w="1242" w:type="dxa"/>
            <w:tcBorders>
              <w:top w:val="nil"/>
              <w:left w:val="single" w:sz="4" w:space="0" w:color="auto"/>
              <w:bottom w:val="single" w:sz="4" w:space="0" w:color="auto"/>
              <w:right w:val="single" w:sz="4" w:space="0" w:color="auto"/>
            </w:tcBorders>
            <w:noWrap/>
            <w:vAlign w:val="center"/>
            <w:hideMark/>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1519" w:type="dxa"/>
            <w:tcBorders>
              <w:top w:val="nil"/>
              <w:left w:val="nil"/>
              <w:bottom w:val="single" w:sz="4" w:space="0" w:color="auto"/>
              <w:right w:val="single" w:sz="4" w:space="0" w:color="auto"/>
            </w:tcBorders>
            <w:noWrap/>
            <w:vAlign w:val="center"/>
            <w:hideMark/>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r>
    </w:tbl>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 xml:space="preserve">                                                                                </w:t>
      </w:r>
    </w:p>
    <w:p w:rsidR="00F000C4" w:rsidRPr="00F000C4" w:rsidRDefault="00F000C4" w:rsidP="00F000C4">
      <w:pPr>
        <w:spacing w:after="200" w:line="240" w:lineRule="auto"/>
        <w:ind w:left="3541" w:firstLine="707"/>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АКТ ВЫПОЛНЕННЫХ РАБОТ (ОКАЗАННЫХ УСЛУГ)   </w:t>
      </w:r>
    </w:p>
    <w:p w:rsidR="00F000C4" w:rsidRPr="00F000C4" w:rsidRDefault="00F000C4" w:rsidP="00F000C4">
      <w:pPr>
        <w:spacing w:after="0" w:line="240" w:lineRule="auto"/>
        <w:jc w:val="both"/>
        <w:rPr>
          <w:rFonts w:ascii="Times New Roman" w:eastAsia="Calibri" w:hAnsi="Times New Roman" w:cs="Times New Roman"/>
          <w:b/>
          <w:sz w:val="20"/>
          <w:szCs w:val="20"/>
        </w:rPr>
      </w:pPr>
      <w:r w:rsidRPr="00F000C4">
        <w:rPr>
          <w:rFonts w:ascii="Times New Roman" w:eastAsia="Calibri" w:hAnsi="Times New Roman" w:cs="Times New Roman"/>
          <w:b/>
          <w:sz w:val="20"/>
          <w:szCs w:val="20"/>
        </w:rPr>
        <w:t xml:space="preserve"> </w:t>
      </w:r>
    </w:p>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rPr>
        <w:t xml:space="preserve">                                                                </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567"/>
        <w:gridCol w:w="709"/>
        <w:gridCol w:w="1843"/>
        <w:gridCol w:w="2977"/>
        <w:gridCol w:w="708"/>
        <w:gridCol w:w="993"/>
        <w:gridCol w:w="1701"/>
        <w:gridCol w:w="1842"/>
      </w:tblGrid>
      <w:tr w:rsidR="00F000C4" w:rsidRPr="00F000C4" w:rsidTr="00A14946">
        <w:trPr>
          <w:cantSplit/>
          <w:trHeight w:val="464"/>
        </w:trPr>
        <w:tc>
          <w:tcPr>
            <w:tcW w:w="567" w:type="dxa"/>
            <w:vMerge w:val="restart"/>
            <w:textDirection w:val="btLr"/>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Номер п/п</w:t>
            </w:r>
          </w:p>
        </w:tc>
        <w:tc>
          <w:tcPr>
            <w:tcW w:w="3969" w:type="dxa"/>
            <w:vMerge w:val="restart"/>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 xml:space="preserve">Наименование услуг </w:t>
            </w:r>
            <w:r w:rsidRPr="00F000C4">
              <w:rPr>
                <w:rFonts w:ascii="Times New Roman" w:eastAsia="Calibri" w:hAnsi="Times New Roman" w:cs="Times New Roman"/>
                <w:sz w:val="20"/>
                <w:szCs w:val="20"/>
              </w:rPr>
              <w:t>(в разрезе их подвидов в соответствии с технической спецификацией, заданием, графиком выполнения услуг при их наличии)</w:t>
            </w:r>
          </w:p>
        </w:tc>
        <w:tc>
          <w:tcPr>
            <w:tcW w:w="567" w:type="dxa"/>
            <w:vMerge w:val="restart"/>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bCs/>
                <w:sz w:val="20"/>
                <w:szCs w:val="20"/>
              </w:rPr>
              <w:t>Код</w:t>
            </w:r>
            <w:r w:rsidRPr="00F000C4">
              <w:rPr>
                <w:rFonts w:ascii="Times New Roman" w:eastAsia="Calibri" w:hAnsi="Times New Roman" w:cs="Times New Roman"/>
                <w:bCs/>
                <w:sz w:val="20"/>
                <w:szCs w:val="20"/>
              </w:rPr>
              <w:br/>
              <w:t>затрат</w:t>
            </w:r>
          </w:p>
        </w:tc>
        <w:tc>
          <w:tcPr>
            <w:tcW w:w="709" w:type="dxa"/>
            <w:vMerge w:val="restart"/>
            <w:textDirection w:val="btLr"/>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СПП,ВЗ,МВЗ</w:t>
            </w:r>
          </w:p>
        </w:tc>
        <w:tc>
          <w:tcPr>
            <w:tcW w:w="1843" w:type="dxa"/>
            <w:vMerge w:val="restart"/>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Дата оказания услуг</w:t>
            </w:r>
          </w:p>
        </w:tc>
        <w:tc>
          <w:tcPr>
            <w:tcW w:w="2977" w:type="dxa"/>
            <w:vMerge w:val="restart"/>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 xml:space="preserve">Сведения о наличии отчета о маркетинговых  исследованиях, консультационных и прочих услуг </w:t>
            </w:r>
            <w:r w:rsidRPr="00F000C4">
              <w:rPr>
                <w:rFonts w:ascii="Times New Roman" w:eastAsia="Calibri" w:hAnsi="Times New Roman" w:cs="Times New Roman"/>
                <w:sz w:val="20"/>
                <w:szCs w:val="20"/>
              </w:rPr>
              <w:t>(дата, номер, количество страниц) (при их наличии)</w:t>
            </w:r>
          </w:p>
        </w:tc>
        <w:tc>
          <w:tcPr>
            <w:tcW w:w="708" w:type="dxa"/>
            <w:vMerge w:val="restart"/>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Ед.</w:t>
            </w:r>
            <w:r w:rsidRPr="00F000C4">
              <w:rPr>
                <w:rFonts w:ascii="Times New Roman" w:eastAsia="Calibri" w:hAnsi="Times New Roman" w:cs="Times New Roman"/>
                <w:bCs/>
                <w:sz w:val="20"/>
                <w:szCs w:val="20"/>
              </w:rPr>
              <w:br/>
              <w:t>изм</w:t>
            </w:r>
          </w:p>
        </w:tc>
        <w:tc>
          <w:tcPr>
            <w:tcW w:w="4536" w:type="dxa"/>
            <w:gridSpan w:val="3"/>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color w:val="000000"/>
                <w:sz w:val="20"/>
                <w:szCs w:val="20"/>
              </w:rPr>
              <w:t>Оказано услуг</w:t>
            </w:r>
          </w:p>
        </w:tc>
      </w:tr>
      <w:tr w:rsidR="00F000C4" w:rsidRPr="00F000C4" w:rsidTr="00A14946">
        <w:trPr>
          <w:cantSplit/>
          <w:trHeight w:val="924"/>
        </w:trPr>
        <w:tc>
          <w:tcPr>
            <w:tcW w:w="567" w:type="dxa"/>
            <w:vMerge/>
            <w:textDirection w:val="btLr"/>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3969" w:type="dxa"/>
            <w:vMerge/>
            <w:vAlign w:val="center"/>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567" w:type="dxa"/>
            <w:vMerge/>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709" w:type="dxa"/>
            <w:vMerge/>
            <w:textDirection w:val="btLr"/>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1843" w:type="dxa"/>
            <w:vMerge/>
            <w:vAlign w:val="center"/>
          </w:tcPr>
          <w:p w:rsidR="00F000C4" w:rsidRPr="00F000C4" w:rsidRDefault="00F000C4" w:rsidP="00F000C4">
            <w:pPr>
              <w:spacing w:after="0" w:line="240" w:lineRule="auto"/>
              <w:jc w:val="center"/>
              <w:rPr>
                <w:rFonts w:ascii="Times New Roman" w:eastAsia="Calibri" w:hAnsi="Times New Roman" w:cs="Times New Roman"/>
                <w:color w:val="000000"/>
                <w:sz w:val="20"/>
                <w:szCs w:val="20"/>
              </w:rPr>
            </w:pPr>
          </w:p>
        </w:tc>
        <w:tc>
          <w:tcPr>
            <w:tcW w:w="2977" w:type="dxa"/>
            <w:vMerge/>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708" w:type="dxa"/>
            <w:vMerge/>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p>
        </w:tc>
        <w:tc>
          <w:tcPr>
            <w:tcW w:w="993" w:type="dxa"/>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Кол-</w:t>
            </w:r>
            <w:r w:rsidRPr="00F000C4">
              <w:rPr>
                <w:rFonts w:ascii="Times New Roman" w:eastAsia="Calibri" w:hAnsi="Times New Roman" w:cs="Times New Roman"/>
                <w:bCs/>
                <w:sz w:val="20"/>
                <w:szCs w:val="20"/>
              </w:rPr>
              <w:br/>
              <w:t>во</w:t>
            </w:r>
          </w:p>
        </w:tc>
        <w:tc>
          <w:tcPr>
            <w:tcW w:w="1701" w:type="dxa"/>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Цена за единицу</w:t>
            </w:r>
          </w:p>
        </w:tc>
        <w:tc>
          <w:tcPr>
            <w:tcW w:w="1842" w:type="dxa"/>
            <w:vAlign w:val="center"/>
          </w:tcPr>
          <w:p w:rsidR="00F000C4" w:rsidRPr="00F000C4" w:rsidRDefault="00F000C4" w:rsidP="00F000C4">
            <w:pPr>
              <w:spacing w:after="0" w:line="240" w:lineRule="auto"/>
              <w:jc w:val="center"/>
              <w:rPr>
                <w:rFonts w:ascii="Times New Roman" w:eastAsia="Calibri" w:hAnsi="Times New Roman" w:cs="Times New Roman"/>
                <w:bCs/>
                <w:sz w:val="20"/>
                <w:szCs w:val="20"/>
              </w:rPr>
            </w:pPr>
            <w:r w:rsidRPr="00F000C4">
              <w:rPr>
                <w:rFonts w:ascii="Times New Roman" w:eastAsia="Calibri" w:hAnsi="Times New Roman" w:cs="Times New Roman"/>
                <w:bCs/>
                <w:sz w:val="20"/>
                <w:szCs w:val="20"/>
              </w:rPr>
              <w:t>Стоимость</w:t>
            </w:r>
          </w:p>
        </w:tc>
      </w:tr>
      <w:tr w:rsidR="00F000C4" w:rsidRPr="00F000C4" w:rsidTr="00A14946">
        <w:tc>
          <w:tcPr>
            <w:tcW w:w="567" w:type="dxa"/>
            <w:vAlign w:val="center"/>
          </w:tcPr>
          <w:p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1</w:t>
            </w:r>
          </w:p>
        </w:tc>
        <w:tc>
          <w:tcPr>
            <w:tcW w:w="3969" w:type="dxa"/>
            <w:vAlign w:val="center"/>
          </w:tcPr>
          <w:p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w:t>
            </w:r>
          </w:p>
        </w:tc>
        <w:tc>
          <w:tcPr>
            <w:tcW w:w="567" w:type="dxa"/>
            <w:vAlign w:val="center"/>
          </w:tcPr>
          <w:p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3</w:t>
            </w:r>
          </w:p>
        </w:tc>
        <w:tc>
          <w:tcPr>
            <w:tcW w:w="709"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4</w:t>
            </w:r>
          </w:p>
        </w:tc>
        <w:tc>
          <w:tcPr>
            <w:tcW w:w="1843"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5</w:t>
            </w:r>
          </w:p>
        </w:tc>
        <w:tc>
          <w:tcPr>
            <w:tcW w:w="2977"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6</w:t>
            </w:r>
          </w:p>
        </w:tc>
        <w:tc>
          <w:tcPr>
            <w:tcW w:w="708"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7</w:t>
            </w:r>
          </w:p>
        </w:tc>
        <w:tc>
          <w:tcPr>
            <w:tcW w:w="993"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8</w:t>
            </w:r>
          </w:p>
        </w:tc>
        <w:tc>
          <w:tcPr>
            <w:tcW w:w="1701"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9</w:t>
            </w:r>
          </w:p>
        </w:tc>
        <w:tc>
          <w:tcPr>
            <w:tcW w:w="1842" w:type="dxa"/>
            <w:vAlign w:val="center"/>
          </w:tcPr>
          <w:p w:rsidR="00F000C4" w:rsidRPr="00F000C4" w:rsidRDefault="00F000C4" w:rsidP="00F000C4">
            <w:pPr>
              <w:spacing w:after="0" w:line="240" w:lineRule="auto"/>
              <w:jc w:val="center"/>
              <w:rPr>
                <w:rFonts w:ascii="Times New Roman" w:eastAsia="Calibri" w:hAnsi="Times New Roman" w:cs="Times New Roman"/>
                <w:bCs/>
                <w:sz w:val="18"/>
                <w:szCs w:val="18"/>
              </w:rPr>
            </w:pPr>
            <w:r w:rsidRPr="00F000C4">
              <w:rPr>
                <w:rFonts w:ascii="Times New Roman" w:eastAsia="Calibri" w:hAnsi="Times New Roman" w:cs="Times New Roman"/>
                <w:bCs/>
                <w:sz w:val="18"/>
                <w:szCs w:val="18"/>
              </w:rPr>
              <w:t>10</w:t>
            </w:r>
          </w:p>
        </w:tc>
      </w:tr>
      <w:tr w:rsidR="00F000C4" w:rsidRPr="00F000C4" w:rsidTr="00A14946">
        <w:trPr>
          <w:trHeight w:val="447"/>
        </w:trPr>
        <w:tc>
          <w:tcPr>
            <w:tcW w:w="567"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r w:rsidRPr="00F000C4">
              <w:rPr>
                <w:rFonts w:ascii="Times New Roman" w:eastAsia="Calibri" w:hAnsi="Times New Roman" w:cs="Times New Roman"/>
                <w:sz w:val="20"/>
                <w:szCs w:val="20"/>
              </w:rPr>
              <w:t>1</w:t>
            </w:r>
          </w:p>
        </w:tc>
        <w:tc>
          <w:tcPr>
            <w:tcW w:w="3969" w:type="dxa"/>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567" w:type="dxa"/>
            <w:vAlign w:val="center"/>
          </w:tcPr>
          <w:p w:rsidR="00F000C4" w:rsidRPr="00F000C4" w:rsidRDefault="00F000C4" w:rsidP="00F000C4">
            <w:pPr>
              <w:spacing w:after="0" w:line="240" w:lineRule="auto"/>
              <w:jc w:val="center"/>
              <w:rPr>
                <w:rFonts w:ascii="Times New Roman" w:eastAsia="Calibri" w:hAnsi="Times New Roman" w:cs="Times New Roman"/>
                <w:sz w:val="18"/>
                <w:szCs w:val="18"/>
              </w:rPr>
            </w:pPr>
            <w:r w:rsidRPr="00F000C4">
              <w:rPr>
                <w:rFonts w:ascii="Times New Roman" w:eastAsia="Calibri" w:hAnsi="Times New Roman" w:cs="Times New Roman"/>
                <w:sz w:val="18"/>
                <w:szCs w:val="18"/>
              </w:rPr>
              <w:t>2,6</w:t>
            </w:r>
          </w:p>
        </w:tc>
        <w:tc>
          <w:tcPr>
            <w:tcW w:w="709" w:type="dxa"/>
            <w:vAlign w:val="center"/>
          </w:tcPr>
          <w:p w:rsidR="00F000C4" w:rsidRPr="00F000C4" w:rsidRDefault="00F000C4" w:rsidP="00F000C4">
            <w:pPr>
              <w:spacing w:after="0" w:line="240" w:lineRule="auto"/>
              <w:jc w:val="both"/>
              <w:rPr>
                <w:rFonts w:ascii="Times New Roman" w:eastAsia="Calibri" w:hAnsi="Times New Roman" w:cs="Times New Roman"/>
                <w:sz w:val="18"/>
                <w:szCs w:val="18"/>
              </w:rPr>
            </w:pPr>
          </w:p>
        </w:tc>
        <w:tc>
          <w:tcPr>
            <w:tcW w:w="1843" w:type="dxa"/>
            <w:vAlign w:val="center"/>
          </w:tcPr>
          <w:p w:rsidR="00F000C4" w:rsidRPr="00F000C4" w:rsidRDefault="00F000C4" w:rsidP="00F000C4">
            <w:pPr>
              <w:spacing w:after="0" w:line="240" w:lineRule="auto"/>
              <w:jc w:val="both"/>
              <w:rPr>
                <w:rFonts w:ascii="Times New Roman" w:eastAsia="Calibri" w:hAnsi="Times New Roman" w:cs="Times New Roman"/>
                <w:color w:val="FF0000"/>
                <w:sz w:val="20"/>
                <w:szCs w:val="20"/>
              </w:rPr>
            </w:pPr>
          </w:p>
        </w:tc>
        <w:tc>
          <w:tcPr>
            <w:tcW w:w="2977" w:type="dxa"/>
            <w:vAlign w:val="center"/>
          </w:tcPr>
          <w:p w:rsidR="00F000C4" w:rsidRPr="00F000C4" w:rsidRDefault="00F000C4" w:rsidP="00F000C4">
            <w:pPr>
              <w:spacing w:after="0" w:line="240" w:lineRule="auto"/>
              <w:jc w:val="both"/>
              <w:rPr>
                <w:rFonts w:ascii="Times New Roman" w:eastAsia="Calibri" w:hAnsi="Times New Roman" w:cs="Times New Roman"/>
                <w:color w:val="FF0000"/>
                <w:sz w:val="20"/>
                <w:szCs w:val="20"/>
              </w:rPr>
            </w:pPr>
          </w:p>
        </w:tc>
        <w:tc>
          <w:tcPr>
            <w:tcW w:w="708" w:type="dxa"/>
            <w:vAlign w:val="center"/>
          </w:tcPr>
          <w:p w:rsidR="00F000C4" w:rsidRPr="00F000C4" w:rsidRDefault="00F000C4" w:rsidP="00F000C4">
            <w:pPr>
              <w:spacing w:after="0" w:line="240" w:lineRule="auto"/>
              <w:jc w:val="both"/>
              <w:rPr>
                <w:rFonts w:ascii="Times New Roman" w:eastAsia="Calibri" w:hAnsi="Times New Roman" w:cs="Times New Roman"/>
                <w:sz w:val="20"/>
                <w:szCs w:val="20"/>
              </w:rPr>
            </w:pPr>
          </w:p>
        </w:tc>
        <w:tc>
          <w:tcPr>
            <w:tcW w:w="993" w:type="dxa"/>
            <w:vAlign w:val="center"/>
          </w:tcPr>
          <w:p w:rsidR="00F000C4" w:rsidRPr="00F000C4" w:rsidRDefault="00F000C4" w:rsidP="00F000C4">
            <w:pPr>
              <w:spacing w:after="0" w:line="240" w:lineRule="auto"/>
              <w:jc w:val="both"/>
              <w:rPr>
                <w:rFonts w:ascii="Times New Roman" w:eastAsia="Calibri" w:hAnsi="Times New Roman" w:cs="Times New Roman"/>
                <w:sz w:val="20"/>
                <w:szCs w:val="20"/>
              </w:rPr>
            </w:pPr>
          </w:p>
        </w:tc>
        <w:tc>
          <w:tcPr>
            <w:tcW w:w="1701" w:type="dxa"/>
            <w:vAlign w:val="center"/>
          </w:tcPr>
          <w:p w:rsidR="00F000C4" w:rsidRPr="00F000C4" w:rsidRDefault="00F000C4" w:rsidP="00F000C4">
            <w:pPr>
              <w:spacing w:after="0" w:line="240" w:lineRule="auto"/>
              <w:jc w:val="both"/>
              <w:rPr>
                <w:rFonts w:ascii="Times New Roman" w:eastAsia="Calibri" w:hAnsi="Times New Roman" w:cs="Times New Roman"/>
                <w:sz w:val="20"/>
                <w:szCs w:val="20"/>
              </w:rPr>
            </w:pPr>
          </w:p>
        </w:tc>
        <w:tc>
          <w:tcPr>
            <w:tcW w:w="1842" w:type="dxa"/>
            <w:vAlign w:val="center"/>
          </w:tcPr>
          <w:p w:rsidR="00F000C4" w:rsidRPr="00F000C4" w:rsidRDefault="00F000C4" w:rsidP="00F000C4">
            <w:pPr>
              <w:spacing w:after="0" w:line="240" w:lineRule="auto"/>
              <w:jc w:val="right"/>
              <w:rPr>
                <w:rFonts w:ascii="Times New Roman" w:eastAsia="Calibri" w:hAnsi="Times New Roman" w:cs="Times New Roman"/>
                <w:color w:val="FF0000"/>
                <w:sz w:val="20"/>
                <w:szCs w:val="20"/>
              </w:rPr>
            </w:pPr>
          </w:p>
        </w:tc>
      </w:tr>
      <w:tr w:rsidR="00F000C4" w:rsidRPr="00F000C4" w:rsidTr="00A14946">
        <w:trPr>
          <w:trHeight w:val="70"/>
        </w:trPr>
        <w:tc>
          <w:tcPr>
            <w:tcW w:w="5812" w:type="dxa"/>
            <w:gridSpan w:val="4"/>
            <w:vAlign w:val="center"/>
          </w:tcPr>
          <w:p w:rsidR="00F000C4" w:rsidRPr="00F000C4" w:rsidRDefault="00F000C4" w:rsidP="00F000C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Итого</w:t>
            </w:r>
          </w:p>
        </w:tc>
        <w:tc>
          <w:tcPr>
            <w:tcW w:w="4820" w:type="dxa"/>
            <w:gridSpan w:val="2"/>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708"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993"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1701" w:type="dxa"/>
            <w:vAlign w:val="center"/>
          </w:tcPr>
          <w:p w:rsidR="00F000C4" w:rsidRPr="00F000C4" w:rsidRDefault="00F000C4" w:rsidP="00F000C4">
            <w:pPr>
              <w:spacing w:after="0" w:line="240" w:lineRule="auto"/>
              <w:jc w:val="both"/>
              <w:rPr>
                <w:rFonts w:ascii="Times New Roman" w:eastAsia="Calibri" w:hAnsi="Times New Roman" w:cs="Times New Roman"/>
                <w:bCs/>
                <w:sz w:val="20"/>
                <w:szCs w:val="20"/>
              </w:rPr>
            </w:pPr>
          </w:p>
        </w:tc>
        <w:tc>
          <w:tcPr>
            <w:tcW w:w="1842" w:type="dxa"/>
            <w:vAlign w:val="center"/>
          </w:tcPr>
          <w:p w:rsidR="00F000C4" w:rsidRPr="00F000C4" w:rsidRDefault="00F000C4" w:rsidP="00F000C4">
            <w:pPr>
              <w:spacing w:after="0" w:line="240" w:lineRule="auto"/>
              <w:jc w:val="right"/>
              <w:rPr>
                <w:rFonts w:ascii="Times New Roman" w:eastAsia="Calibri" w:hAnsi="Times New Roman" w:cs="Times New Roman"/>
                <w:bCs/>
                <w:color w:val="FF0000"/>
                <w:sz w:val="20"/>
                <w:szCs w:val="20"/>
              </w:rPr>
            </w:pPr>
          </w:p>
        </w:tc>
      </w:tr>
      <w:tr w:rsidR="00F000C4" w:rsidRPr="00F000C4" w:rsidTr="00A14946">
        <w:trPr>
          <w:trHeight w:val="70"/>
        </w:trPr>
        <w:tc>
          <w:tcPr>
            <w:tcW w:w="5812" w:type="dxa"/>
            <w:gridSpan w:val="4"/>
            <w:vAlign w:val="center"/>
          </w:tcPr>
          <w:p w:rsidR="00F000C4" w:rsidRPr="00F000C4" w:rsidRDefault="00F000C4" w:rsidP="00F000C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НДС 12%</w:t>
            </w:r>
          </w:p>
        </w:tc>
        <w:tc>
          <w:tcPr>
            <w:tcW w:w="4820" w:type="dxa"/>
            <w:gridSpan w:val="2"/>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708"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993"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1701" w:type="dxa"/>
            <w:vAlign w:val="center"/>
          </w:tcPr>
          <w:p w:rsidR="00F000C4" w:rsidRPr="00F000C4" w:rsidRDefault="00F000C4" w:rsidP="00F000C4">
            <w:pPr>
              <w:spacing w:after="0" w:line="240" w:lineRule="auto"/>
              <w:jc w:val="both"/>
              <w:rPr>
                <w:rFonts w:ascii="Times New Roman" w:eastAsia="Calibri" w:hAnsi="Times New Roman" w:cs="Times New Roman"/>
                <w:bCs/>
                <w:sz w:val="20"/>
                <w:szCs w:val="20"/>
              </w:rPr>
            </w:pPr>
          </w:p>
        </w:tc>
        <w:tc>
          <w:tcPr>
            <w:tcW w:w="1842" w:type="dxa"/>
            <w:vAlign w:val="center"/>
          </w:tcPr>
          <w:p w:rsidR="00F000C4" w:rsidRPr="00F000C4" w:rsidRDefault="00F000C4" w:rsidP="00F000C4">
            <w:pPr>
              <w:spacing w:after="0" w:line="240" w:lineRule="auto"/>
              <w:jc w:val="right"/>
              <w:rPr>
                <w:rFonts w:ascii="Times New Roman" w:eastAsia="Calibri" w:hAnsi="Times New Roman" w:cs="Times New Roman"/>
                <w:bCs/>
                <w:color w:val="FF0000"/>
                <w:sz w:val="20"/>
                <w:szCs w:val="20"/>
              </w:rPr>
            </w:pPr>
          </w:p>
        </w:tc>
      </w:tr>
      <w:tr w:rsidR="00F000C4" w:rsidRPr="00F000C4" w:rsidTr="00A14946">
        <w:trPr>
          <w:trHeight w:val="70"/>
        </w:trPr>
        <w:tc>
          <w:tcPr>
            <w:tcW w:w="5812" w:type="dxa"/>
            <w:gridSpan w:val="4"/>
            <w:vAlign w:val="center"/>
          </w:tcPr>
          <w:p w:rsidR="00F000C4" w:rsidRPr="00F000C4" w:rsidRDefault="00F000C4" w:rsidP="00F000C4">
            <w:pPr>
              <w:spacing w:after="0" w:line="240" w:lineRule="auto"/>
              <w:jc w:val="right"/>
              <w:rPr>
                <w:rFonts w:ascii="Times New Roman" w:eastAsia="Calibri" w:hAnsi="Times New Roman" w:cs="Times New Roman"/>
                <w:sz w:val="20"/>
                <w:szCs w:val="20"/>
              </w:rPr>
            </w:pPr>
            <w:r w:rsidRPr="00F000C4">
              <w:rPr>
                <w:rFonts w:ascii="Times New Roman" w:eastAsia="Calibri" w:hAnsi="Times New Roman" w:cs="Times New Roman"/>
                <w:sz w:val="20"/>
                <w:szCs w:val="20"/>
              </w:rPr>
              <w:t>Всего с НДС</w:t>
            </w:r>
          </w:p>
        </w:tc>
        <w:tc>
          <w:tcPr>
            <w:tcW w:w="4820" w:type="dxa"/>
            <w:gridSpan w:val="2"/>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708"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993" w:type="dxa"/>
            <w:vAlign w:val="center"/>
          </w:tcPr>
          <w:p w:rsidR="00F000C4" w:rsidRPr="00F000C4" w:rsidRDefault="00F000C4" w:rsidP="00F000C4">
            <w:pPr>
              <w:spacing w:after="0" w:line="240" w:lineRule="auto"/>
              <w:jc w:val="center"/>
              <w:rPr>
                <w:rFonts w:ascii="Times New Roman" w:eastAsia="Calibri" w:hAnsi="Times New Roman" w:cs="Times New Roman"/>
                <w:sz w:val="20"/>
                <w:szCs w:val="20"/>
              </w:rPr>
            </w:pPr>
          </w:p>
        </w:tc>
        <w:tc>
          <w:tcPr>
            <w:tcW w:w="1701" w:type="dxa"/>
            <w:vAlign w:val="center"/>
          </w:tcPr>
          <w:p w:rsidR="00F000C4" w:rsidRPr="00F000C4" w:rsidRDefault="00F000C4" w:rsidP="00F000C4">
            <w:pPr>
              <w:spacing w:after="0" w:line="240" w:lineRule="auto"/>
              <w:jc w:val="both"/>
              <w:rPr>
                <w:rFonts w:ascii="Times New Roman" w:eastAsia="Calibri" w:hAnsi="Times New Roman" w:cs="Times New Roman"/>
                <w:bCs/>
                <w:sz w:val="20"/>
                <w:szCs w:val="20"/>
              </w:rPr>
            </w:pPr>
          </w:p>
        </w:tc>
        <w:tc>
          <w:tcPr>
            <w:tcW w:w="1842" w:type="dxa"/>
            <w:vAlign w:val="center"/>
          </w:tcPr>
          <w:p w:rsidR="00F000C4" w:rsidRPr="00F000C4" w:rsidRDefault="00F000C4" w:rsidP="00F000C4">
            <w:pPr>
              <w:spacing w:after="0" w:line="240" w:lineRule="auto"/>
              <w:jc w:val="right"/>
              <w:rPr>
                <w:rFonts w:ascii="Times New Roman" w:eastAsia="Calibri" w:hAnsi="Times New Roman" w:cs="Times New Roman"/>
                <w:bCs/>
                <w:color w:val="FF0000"/>
                <w:sz w:val="20"/>
                <w:szCs w:val="20"/>
              </w:rPr>
            </w:pPr>
          </w:p>
        </w:tc>
      </w:tr>
    </w:tbl>
    <w:p w:rsidR="00F000C4" w:rsidRPr="00F000C4" w:rsidRDefault="00F000C4" w:rsidP="00F000C4">
      <w:pPr>
        <w:spacing w:after="0" w:line="240" w:lineRule="auto"/>
        <w:rPr>
          <w:rFonts w:ascii="Times New Roman" w:eastAsia="Calibri" w:hAnsi="Times New Roman" w:cs="Times New Roman"/>
          <w:sz w:val="20"/>
          <w:szCs w:val="20"/>
        </w:rPr>
      </w:pPr>
      <w:r w:rsidRPr="00F000C4">
        <w:rPr>
          <w:rFonts w:ascii="Times New Roman" w:eastAsia="Calibri" w:hAnsi="Times New Roman" w:cs="Times New Roman"/>
          <w:sz w:val="20"/>
          <w:szCs w:val="20"/>
        </w:rPr>
        <w:t>Сведения об использовании запасов, полученных от заказчика____________________________________________________________________________________________________</w:t>
      </w:r>
    </w:p>
    <w:p w:rsidR="00F000C4" w:rsidRPr="00F000C4" w:rsidRDefault="00F000C4" w:rsidP="00F000C4">
      <w:pPr>
        <w:spacing w:after="0" w:line="240" w:lineRule="auto"/>
        <w:rPr>
          <w:rFonts w:ascii="Times New Roman" w:eastAsia="Calibri" w:hAnsi="Times New Roman" w:cs="Times New Roman"/>
          <w:sz w:val="16"/>
          <w:szCs w:val="16"/>
        </w:rPr>
      </w:pPr>
      <w:r w:rsidRPr="00F000C4">
        <w:rPr>
          <w:rFonts w:ascii="Times New Roman" w:eastAsia="Calibri" w:hAnsi="Times New Roman" w:cs="Times New Roman"/>
          <w:sz w:val="16"/>
          <w:szCs w:val="16"/>
        </w:rPr>
        <w:t xml:space="preserve">                                                                                                                                                                                                       наименование, количество, стоимость</w:t>
      </w:r>
    </w:p>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Приложение документации_____________________________________________________________________________________________________________________________</w:t>
      </w:r>
    </w:p>
    <w:tbl>
      <w:tblPr>
        <w:tblW w:w="15843" w:type="dxa"/>
        <w:tblLook w:val="04A0" w:firstRow="1" w:lastRow="0" w:firstColumn="1" w:lastColumn="0" w:noHBand="0" w:noVBand="1"/>
      </w:tblPr>
      <w:tblGrid>
        <w:gridCol w:w="8613"/>
        <w:gridCol w:w="7230"/>
      </w:tblGrid>
      <w:tr w:rsidR="00F000C4" w:rsidRPr="00F000C4" w:rsidTr="00861C2C">
        <w:tc>
          <w:tcPr>
            <w:tcW w:w="8613" w:type="dxa"/>
          </w:tcPr>
          <w:p w:rsidR="00F000C4" w:rsidRPr="00F000C4" w:rsidRDefault="00F000C4" w:rsidP="00A5583E">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Заказчик:</w:t>
            </w:r>
          </w:p>
        </w:tc>
        <w:tc>
          <w:tcPr>
            <w:tcW w:w="7230" w:type="dxa"/>
          </w:tcPr>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b/>
                <w:sz w:val="20"/>
                <w:szCs w:val="20"/>
              </w:rPr>
              <w:t>Исполнитель:</w:t>
            </w:r>
          </w:p>
        </w:tc>
      </w:tr>
      <w:tr w:rsidR="00F000C4" w:rsidRPr="00F000C4" w:rsidTr="00861C2C">
        <w:trPr>
          <w:trHeight w:val="436"/>
        </w:trPr>
        <w:tc>
          <w:tcPr>
            <w:tcW w:w="8613" w:type="dxa"/>
          </w:tcPr>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Директор /курирующий заместитель директора</w:t>
            </w:r>
          </w:p>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курирующего отдела</w:t>
            </w:r>
          </w:p>
          <w:p w:rsid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Начальник ОБПЭА</w:t>
            </w:r>
          </w:p>
          <w:p w:rsidR="00EF43E7" w:rsidRPr="00F000C4" w:rsidRDefault="00EF43E7" w:rsidP="00F000C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Экономист</w:t>
            </w:r>
          </w:p>
          <w:p w:rsidR="00F000C4" w:rsidRPr="00F000C4" w:rsidRDefault="00F000C4" w:rsidP="00F000C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18"/>
                <w:szCs w:val="18"/>
              </w:rPr>
              <w:t xml:space="preserve">    М.П.                           </w:t>
            </w: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20"/>
                <w:szCs w:val="20"/>
                <w:u w:val="single"/>
              </w:rPr>
              <w:t xml:space="preserve"> _______________________________</w:t>
            </w:r>
            <w:r w:rsidRPr="00F000C4">
              <w:rPr>
                <w:rFonts w:ascii="Times New Roman" w:eastAsia="Calibri" w:hAnsi="Times New Roman" w:cs="Times New Roman"/>
                <w:sz w:val="18"/>
                <w:szCs w:val="18"/>
              </w:rPr>
              <w:t xml:space="preserve">                                                                                                                                     </w:t>
            </w:r>
          </w:p>
          <w:p w:rsidR="00F000C4" w:rsidRPr="00F000C4" w:rsidRDefault="00F000C4" w:rsidP="00F000C4">
            <w:pPr>
              <w:spacing w:after="0" w:line="240" w:lineRule="auto"/>
              <w:jc w:val="both"/>
              <w:rPr>
                <w:rFonts w:ascii="Times New Roman" w:eastAsia="Calibri" w:hAnsi="Times New Roman" w:cs="Times New Roman"/>
                <w:sz w:val="18"/>
                <w:szCs w:val="18"/>
              </w:rPr>
            </w:pPr>
            <w:r w:rsidRPr="00F000C4">
              <w:rPr>
                <w:rFonts w:ascii="Times New Roman" w:eastAsia="Calibri" w:hAnsi="Times New Roman" w:cs="Times New Roman"/>
                <w:sz w:val="20"/>
                <w:szCs w:val="20"/>
              </w:rPr>
              <w:t xml:space="preserve">                        </w:t>
            </w:r>
            <w:r w:rsidRPr="00F000C4">
              <w:rPr>
                <w:rFonts w:ascii="Times New Roman" w:eastAsia="Calibri" w:hAnsi="Times New Roman" w:cs="Times New Roman"/>
                <w:sz w:val="18"/>
                <w:szCs w:val="18"/>
              </w:rPr>
              <w:t>(ФИО, должность, подпись и факт.дата подписания)</w:t>
            </w:r>
          </w:p>
        </w:tc>
        <w:tc>
          <w:tcPr>
            <w:tcW w:w="7230" w:type="dxa"/>
          </w:tcPr>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Руководитель</w:t>
            </w:r>
          </w:p>
          <w:p w:rsidR="00F000C4" w:rsidRPr="00F000C4" w:rsidRDefault="00F000C4" w:rsidP="00F000C4">
            <w:pPr>
              <w:spacing w:after="0" w:line="240" w:lineRule="auto"/>
              <w:jc w:val="both"/>
              <w:rPr>
                <w:rFonts w:ascii="Times New Roman" w:eastAsia="Calibri" w:hAnsi="Times New Roman" w:cs="Times New Roman"/>
                <w:sz w:val="20"/>
                <w:szCs w:val="20"/>
              </w:rPr>
            </w:pPr>
          </w:p>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20"/>
                <w:szCs w:val="20"/>
              </w:rPr>
              <w:t>Исполнитель</w:t>
            </w:r>
          </w:p>
          <w:p w:rsidR="00F000C4" w:rsidRPr="00F000C4" w:rsidRDefault="00F000C4" w:rsidP="00F000C4">
            <w:pPr>
              <w:spacing w:after="0" w:line="240" w:lineRule="auto"/>
              <w:jc w:val="both"/>
              <w:rPr>
                <w:rFonts w:ascii="Times New Roman" w:eastAsia="Calibri" w:hAnsi="Times New Roman" w:cs="Times New Roman"/>
                <w:sz w:val="20"/>
                <w:szCs w:val="20"/>
              </w:rPr>
            </w:pPr>
          </w:p>
          <w:p w:rsidR="00F000C4" w:rsidRPr="00F000C4" w:rsidRDefault="00F000C4" w:rsidP="00F000C4">
            <w:pPr>
              <w:spacing w:after="0" w:line="240" w:lineRule="auto"/>
              <w:jc w:val="both"/>
              <w:rPr>
                <w:rFonts w:ascii="Times New Roman" w:eastAsia="Calibri" w:hAnsi="Times New Roman" w:cs="Times New Roman"/>
                <w:sz w:val="20"/>
                <w:szCs w:val="20"/>
              </w:rPr>
            </w:pPr>
            <w:r w:rsidRPr="00F000C4">
              <w:rPr>
                <w:rFonts w:ascii="Times New Roman" w:eastAsia="Calibri" w:hAnsi="Times New Roman" w:cs="Times New Roman"/>
                <w:sz w:val="18"/>
                <w:szCs w:val="18"/>
              </w:rPr>
              <w:t xml:space="preserve">М.П.                 </w:t>
            </w:r>
          </w:p>
        </w:tc>
      </w:tr>
    </w:tbl>
    <w:p w:rsidR="00F000C4" w:rsidRPr="00F000C4" w:rsidRDefault="00F000C4" w:rsidP="00F000C4">
      <w:pPr>
        <w:spacing w:after="0" w:line="240" w:lineRule="auto"/>
        <w:jc w:val="both"/>
        <w:rPr>
          <w:rFonts w:ascii="Times New Roman" w:eastAsia="Calibri" w:hAnsi="Times New Roman" w:cs="Times New Roman"/>
          <w:b/>
        </w:rPr>
      </w:pPr>
      <w:r w:rsidRPr="00F000C4">
        <w:rPr>
          <w:rFonts w:ascii="Times New Roman" w:eastAsia="Calibri" w:hAnsi="Times New Roman" w:cs="Times New Roman"/>
          <w:b/>
          <w:sz w:val="18"/>
          <w:szCs w:val="18"/>
          <w:u w:val="single"/>
        </w:rPr>
        <w:t>Примечание:</w:t>
      </w:r>
      <w:r w:rsidRPr="00F000C4">
        <w:rPr>
          <w:rFonts w:ascii="Times New Roman" w:eastAsia="Calibri" w:hAnsi="Times New Roman" w:cs="Times New Roman"/>
          <w:b/>
          <w:sz w:val="18"/>
          <w:szCs w:val="18"/>
        </w:rPr>
        <w:t xml:space="preserve"> Руководитель СП (АБП) и ПСП своей подписью подтверждает достоверность фактически выполненного объема работ и услуг по количеству и качеству, а также в денежном выражении согласно условиям договора и несет персональную ответственность в рамках действующего законодательства Республики Казахстан.</w:t>
      </w:r>
    </w:p>
    <w:p w:rsidR="00F000C4" w:rsidRPr="00B247F3" w:rsidRDefault="00B247F3" w:rsidP="00F000C4">
      <w:pPr>
        <w:spacing w:after="0" w:line="240" w:lineRule="auto"/>
        <w:jc w:val="both"/>
        <w:rPr>
          <w:rFonts w:ascii="Times New Roman" w:eastAsia="Calibri" w:hAnsi="Times New Roman" w:cs="Times New Roman"/>
          <w:sz w:val="16"/>
          <w:szCs w:val="16"/>
          <w:lang w:val="kk-KZ"/>
        </w:rPr>
      </w:pPr>
      <w:r>
        <w:rPr>
          <w:rFonts w:ascii="Times New Roman" w:eastAsia="Calibri" w:hAnsi="Times New Roman" w:cs="Times New Roman"/>
          <w:szCs w:val="20"/>
          <w:lang w:val="kk-KZ"/>
        </w:rPr>
        <w:t xml:space="preserve"> </w:t>
      </w:r>
    </w:p>
    <w:p w:rsidR="00F000C4" w:rsidRPr="00F000C4" w:rsidRDefault="00F000C4" w:rsidP="00F000C4">
      <w:pPr>
        <w:spacing w:after="0" w:line="240" w:lineRule="auto"/>
        <w:rPr>
          <w:rFonts w:ascii="Times New Roman" w:eastAsia="Calibri" w:hAnsi="Times New Roman" w:cs="Times New Roman"/>
          <w:b/>
          <w:sz w:val="24"/>
          <w:szCs w:val="24"/>
        </w:rPr>
        <w:sectPr w:rsidR="00F000C4" w:rsidRPr="00F000C4" w:rsidSect="00861C2C">
          <w:headerReference w:type="even" r:id="rId8"/>
          <w:headerReference w:type="default" r:id="rId9"/>
          <w:footerReference w:type="even" r:id="rId10"/>
          <w:footerReference w:type="default" r:id="rId11"/>
          <w:headerReference w:type="first" r:id="rId12"/>
          <w:footerReference w:type="first" r:id="rId13"/>
          <w:pgSz w:w="16838" w:h="11906" w:orient="landscape"/>
          <w:pgMar w:top="987" w:right="539" w:bottom="851" w:left="851" w:header="709" w:footer="709" w:gutter="0"/>
          <w:cols w:space="708"/>
          <w:titlePg/>
          <w:docGrid w:linePitch="360"/>
        </w:sectPr>
      </w:pPr>
    </w:p>
    <w:p w:rsidR="00B46362" w:rsidRDefault="0092562C" w:rsidP="0092562C">
      <w:pPr>
        <w:spacing w:after="0" w:line="240" w:lineRule="auto"/>
        <w:ind w:firstLine="709"/>
        <w:jc w:val="right"/>
        <w:rPr>
          <w:rFonts w:ascii="Times New Roman" w:eastAsia="Calibri" w:hAnsi="Times New Roman" w:cs="Times New Roman"/>
        </w:rPr>
      </w:pPr>
      <w:r w:rsidRPr="0061745F">
        <w:rPr>
          <w:rFonts w:ascii="Times New Roman" w:eastAsia="Calibri" w:hAnsi="Times New Roman" w:cs="Times New Roman"/>
        </w:rPr>
        <w:lastRenderedPageBreak/>
        <w:t xml:space="preserve">         </w:t>
      </w:r>
    </w:p>
    <w:p w:rsidR="00B46362" w:rsidRPr="00B46362" w:rsidRDefault="00B46362" w:rsidP="00B46362">
      <w:pPr>
        <w:spacing w:after="0" w:line="240" w:lineRule="auto"/>
        <w:ind w:left="4248"/>
        <w:jc w:val="right"/>
        <w:rPr>
          <w:rFonts w:ascii="Times New Roman" w:eastAsia="Calibri" w:hAnsi="Times New Roman" w:cs="Times New Roman"/>
          <w:b/>
          <w:lang w:val="kk-KZ"/>
        </w:rPr>
      </w:pPr>
      <w:r w:rsidRPr="00B46362">
        <w:rPr>
          <w:rFonts w:ascii="Times New Roman" w:eastAsia="Calibri" w:hAnsi="Times New Roman" w:cs="Times New Roman"/>
          <w:b/>
          <w:lang w:val="kk-KZ"/>
        </w:rPr>
        <w:t>Қосымша №</w:t>
      </w:r>
      <w:r>
        <w:rPr>
          <w:rFonts w:ascii="Times New Roman" w:eastAsia="Calibri" w:hAnsi="Times New Roman" w:cs="Times New Roman"/>
          <w:b/>
          <w:lang w:val="kk-KZ"/>
        </w:rPr>
        <w:t>5</w:t>
      </w:r>
    </w:p>
    <w:p w:rsidR="00B46362" w:rsidRPr="00B46362" w:rsidRDefault="00B46362" w:rsidP="00B46362">
      <w:pPr>
        <w:spacing w:after="0" w:line="240" w:lineRule="auto"/>
        <w:ind w:left="4248"/>
        <w:jc w:val="right"/>
        <w:rPr>
          <w:rFonts w:ascii="Times New Roman" w:eastAsia="Calibri" w:hAnsi="Times New Roman" w:cs="Times New Roman"/>
          <w:b/>
        </w:rPr>
      </w:pPr>
    </w:p>
    <w:p w:rsidR="00B46362" w:rsidRPr="007024C3" w:rsidRDefault="00B46362" w:rsidP="00B46362">
      <w:pPr>
        <w:spacing w:after="0" w:line="240" w:lineRule="auto"/>
        <w:ind w:left="4248"/>
        <w:jc w:val="right"/>
        <w:rPr>
          <w:rFonts w:ascii="Times New Roman" w:eastAsia="Calibri" w:hAnsi="Times New Roman" w:cs="Times New Roman"/>
          <w:b/>
          <w:lang w:val="kk-KZ"/>
        </w:rPr>
      </w:pPr>
      <w:r w:rsidRPr="00B46362">
        <w:rPr>
          <w:rFonts w:ascii="Times New Roman" w:eastAsia="Calibri" w:hAnsi="Times New Roman" w:cs="Times New Roman"/>
          <w:b/>
        </w:rPr>
        <w:t xml:space="preserve">      «____» __________20   </w:t>
      </w:r>
      <w:r w:rsidRPr="00B46362">
        <w:rPr>
          <w:rFonts w:ascii="Times New Roman" w:eastAsia="Calibri" w:hAnsi="Times New Roman" w:cs="Times New Roman"/>
          <w:b/>
          <w:lang w:val="kk-KZ"/>
        </w:rPr>
        <w:t>ж</w:t>
      </w:r>
      <w:r w:rsidRPr="00B46362">
        <w:rPr>
          <w:rFonts w:ascii="Times New Roman" w:eastAsia="Calibri" w:hAnsi="Times New Roman" w:cs="Times New Roman"/>
          <w:b/>
        </w:rPr>
        <w:t>. №</w:t>
      </w:r>
      <w:r w:rsidRPr="00B46362">
        <w:rPr>
          <w:rFonts w:ascii="Times New Roman" w:eastAsia="Calibri" w:hAnsi="Times New Roman" w:cs="Times New Roman"/>
          <w:b/>
          <w:bCs/>
        </w:rPr>
        <w:t>____</w:t>
      </w:r>
      <w:r w:rsidR="007024C3">
        <w:rPr>
          <w:rFonts w:ascii="Times New Roman" w:eastAsia="Calibri" w:hAnsi="Times New Roman" w:cs="Times New Roman"/>
          <w:b/>
          <w:bCs/>
          <w:lang w:val="kk-KZ"/>
        </w:rPr>
        <w:t xml:space="preserve"> Шартқа</w:t>
      </w:r>
    </w:p>
    <w:p w:rsidR="00B46362" w:rsidRPr="00B46362" w:rsidRDefault="00B46362" w:rsidP="00B46362">
      <w:pPr>
        <w:spacing w:after="0" w:line="240" w:lineRule="auto"/>
        <w:jc w:val="center"/>
        <w:rPr>
          <w:rFonts w:ascii="Times New Roman" w:eastAsia="Calibri" w:hAnsi="Times New Roman" w:cs="Times New Roman"/>
          <w:b/>
          <w:sz w:val="24"/>
          <w:szCs w:val="24"/>
        </w:rPr>
      </w:pPr>
    </w:p>
    <w:p w:rsidR="00B46362" w:rsidRPr="00B46362" w:rsidRDefault="00B46362" w:rsidP="00B46362">
      <w:pPr>
        <w:spacing w:after="0" w:line="240" w:lineRule="auto"/>
        <w:jc w:val="center"/>
        <w:rPr>
          <w:rFonts w:ascii="Times New Roman" w:eastAsia="Calibri" w:hAnsi="Times New Roman" w:cs="Times New Roman"/>
          <w:b/>
          <w:sz w:val="24"/>
          <w:szCs w:val="24"/>
          <w:lang w:val="kk-KZ"/>
        </w:rPr>
      </w:pPr>
      <w:r w:rsidRPr="00B46362">
        <w:rPr>
          <w:rFonts w:ascii="Times New Roman" w:eastAsia="Calibri" w:hAnsi="Times New Roman" w:cs="Times New Roman"/>
          <w:b/>
          <w:sz w:val="24"/>
          <w:szCs w:val="24"/>
          <w:lang w:val="kk-KZ"/>
        </w:rPr>
        <w:t xml:space="preserve"> </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46362">
        <w:rPr>
          <w:rFonts w:ascii="Times New Roman" w:eastAsia="Calibri" w:hAnsi="Times New Roman" w:cs="Times New Roman"/>
          <w:b/>
          <w:sz w:val="24"/>
          <w:szCs w:val="24"/>
          <w:lang w:val="kk-KZ"/>
        </w:rPr>
        <w:t>Ө</w:t>
      </w:r>
      <w:r w:rsidRPr="00B247F3">
        <w:rPr>
          <w:rFonts w:ascii="Times New Roman" w:eastAsia="Calibri" w:hAnsi="Times New Roman" w:cs="Times New Roman"/>
          <w:b/>
          <w:sz w:val="24"/>
          <w:szCs w:val="24"/>
          <w:lang w:val="kk-KZ"/>
        </w:rPr>
        <w:t xml:space="preserve">ткізу және объектішілік режимді, </w:t>
      </w:r>
      <w:r w:rsidRPr="00B46362">
        <w:rPr>
          <w:rFonts w:ascii="Times New Roman" w:eastAsia="Calibri" w:hAnsi="Times New Roman" w:cs="Times New Roman"/>
          <w:b/>
          <w:sz w:val="24"/>
          <w:szCs w:val="24"/>
          <w:lang w:val="kk-KZ"/>
        </w:rPr>
        <w:t>д</w:t>
      </w:r>
      <w:r w:rsidRPr="00B247F3">
        <w:rPr>
          <w:rFonts w:ascii="Times New Roman" w:eastAsia="Calibri" w:hAnsi="Times New Roman" w:cs="Times New Roman"/>
          <w:b/>
          <w:sz w:val="24"/>
          <w:szCs w:val="24"/>
          <w:lang w:val="kk-KZ"/>
        </w:rPr>
        <w:t xml:space="preserve">енсаулық, еңбек, </w:t>
      </w:r>
      <w:r w:rsidRPr="00B46362">
        <w:rPr>
          <w:rFonts w:ascii="Times New Roman" w:eastAsia="Calibri" w:hAnsi="Times New Roman" w:cs="Times New Roman"/>
          <w:b/>
          <w:sz w:val="24"/>
          <w:szCs w:val="24"/>
          <w:lang w:val="kk-KZ"/>
        </w:rPr>
        <w:t>қ</w:t>
      </w:r>
      <w:r w:rsidRPr="00B247F3">
        <w:rPr>
          <w:rFonts w:ascii="Times New Roman" w:eastAsia="Calibri" w:hAnsi="Times New Roman" w:cs="Times New Roman"/>
          <w:b/>
          <w:sz w:val="24"/>
          <w:szCs w:val="24"/>
          <w:lang w:val="kk-KZ"/>
        </w:rPr>
        <w:t xml:space="preserve">оршаған ортаны қорғау, өнеркәсіптік, өрт қауіпсіздігі және азаматтық қорғау талаптарын </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247F3">
        <w:rPr>
          <w:rFonts w:ascii="Times New Roman" w:eastAsia="Calibri" w:hAnsi="Times New Roman" w:cs="Times New Roman"/>
          <w:b/>
          <w:sz w:val="24"/>
          <w:szCs w:val="24"/>
          <w:lang w:val="kk-KZ"/>
        </w:rPr>
        <w:t>сақтау міндеттемесі</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r w:rsidRPr="00B247F3">
        <w:rPr>
          <w:rFonts w:ascii="Times New Roman" w:eastAsia="Calibri" w:hAnsi="Times New Roman" w:cs="Times New Roman"/>
          <w:b/>
          <w:sz w:val="24"/>
          <w:szCs w:val="24"/>
          <w:lang w:val="kk-KZ"/>
        </w:rPr>
        <w:t>Терминдер мен қысқартулар</w:t>
      </w:r>
    </w:p>
    <w:p w:rsidR="00B46362" w:rsidRPr="00B247F3" w:rsidRDefault="00B46362" w:rsidP="00B46362">
      <w:pPr>
        <w:spacing w:after="0" w:line="240" w:lineRule="auto"/>
        <w:jc w:val="center"/>
        <w:rPr>
          <w:rFonts w:ascii="Times New Roman" w:eastAsia="Calibri" w:hAnsi="Times New Roman" w:cs="Times New Roman"/>
          <w:b/>
          <w:sz w:val="24"/>
          <w:szCs w:val="24"/>
          <w:lang w:val="kk-KZ"/>
        </w:rPr>
      </w:pPr>
    </w:p>
    <w:p w:rsidR="00B46362" w:rsidRPr="00B46362" w:rsidRDefault="00B46362" w:rsidP="00B46362">
      <w:pPr>
        <w:spacing w:after="0" w:line="240" w:lineRule="auto"/>
        <w:ind w:firstLine="426"/>
        <w:jc w:val="both"/>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Орындаушы/Мерд</w:t>
      </w:r>
      <w:r>
        <w:rPr>
          <w:rFonts w:ascii="Times New Roman" w:eastAsia="Calibri" w:hAnsi="Times New Roman" w:cs="Times New Roman"/>
          <w:b/>
          <w:sz w:val="24"/>
          <w:szCs w:val="24"/>
          <w:lang w:val="kk-KZ"/>
        </w:rPr>
        <w:t>і</w:t>
      </w:r>
      <w:r w:rsidRPr="00B247F3">
        <w:rPr>
          <w:rFonts w:ascii="Times New Roman" w:eastAsia="Calibri" w:hAnsi="Times New Roman" w:cs="Times New Roman"/>
          <w:b/>
          <w:sz w:val="24"/>
          <w:szCs w:val="24"/>
          <w:lang w:val="kk-KZ"/>
        </w:rPr>
        <w:t>гер</w:t>
      </w:r>
      <w:r w:rsidRPr="00B46362">
        <w:rPr>
          <w:rFonts w:ascii="Times New Roman" w:eastAsia="Calibri" w:hAnsi="Times New Roman" w:cs="Times New Roman"/>
          <w:b/>
          <w:sz w:val="24"/>
          <w:szCs w:val="24"/>
          <w:lang w:val="kk-KZ"/>
        </w:rPr>
        <w:t xml:space="preserve"> </w:t>
      </w:r>
      <w:r w:rsidRPr="00B46362">
        <w:rPr>
          <w:rFonts w:ascii="Times New Roman" w:eastAsia="Calibri" w:hAnsi="Times New Roman" w:cs="Times New Roman"/>
          <w:sz w:val="24"/>
          <w:szCs w:val="24"/>
          <w:lang w:val="kk-KZ"/>
        </w:rPr>
        <w:t>– Тапсырыс берушімен ("Oil Services Company" ЖШС) шарт жасасқан, жұмыстарды орындайтын (мердігер) және/немесе қызметтер көрсететін (Орындаушы) тұлға, оның ажырамас бөлігі осы міндеттеме болып табылады.</w:t>
      </w:r>
    </w:p>
    <w:p w:rsidR="00B46362" w:rsidRDefault="00B46362" w:rsidP="00B46362">
      <w:pPr>
        <w:spacing w:after="0" w:line="240" w:lineRule="auto"/>
        <w:ind w:firstLine="426"/>
        <w:jc w:val="both"/>
        <w:rPr>
          <w:rFonts w:ascii="Times New Roman" w:eastAsia="Calibri" w:hAnsi="Times New Roman" w:cs="Times New Roman"/>
          <w:sz w:val="24"/>
          <w:szCs w:val="24"/>
          <w:lang w:val="kk-KZ"/>
        </w:rPr>
      </w:pPr>
      <w:r w:rsidRPr="00B46362">
        <w:rPr>
          <w:rFonts w:ascii="Times New Roman" w:eastAsia="Calibri" w:hAnsi="Times New Roman" w:cs="Times New Roman"/>
          <w:b/>
          <w:sz w:val="24"/>
          <w:szCs w:val="24"/>
          <w:lang w:val="kk-KZ"/>
        </w:rPr>
        <w:t>Орындаушының/мердігердің персоналы</w:t>
      </w:r>
      <w:r>
        <w:rPr>
          <w:rFonts w:ascii="Times New Roman" w:eastAsia="Calibri" w:hAnsi="Times New Roman" w:cs="Times New Roman"/>
          <w:sz w:val="24"/>
          <w:szCs w:val="24"/>
          <w:lang w:val="kk-KZ"/>
        </w:rPr>
        <w:t xml:space="preserve"> – </w:t>
      </w:r>
      <w:r w:rsidRPr="00B46362">
        <w:rPr>
          <w:rFonts w:ascii="Times New Roman" w:eastAsia="Calibri" w:hAnsi="Times New Roman" w:cs="Times New Roman"/>
          <w:sz w:val="24"/>
          <w:szCs w:val="24"/>
          <w:lang w:val="kk-KZ"/>
        </w:rPr>
        <w:t xml:space="preserve">Орындаушының/мердігердің, оның қосалқы мердігерлік ұйымдарының, шарт бойынша міндеттемелерді орындау үшін тартылған өзге де үшінші тұлғалардың </w:t>
      </w:r>
      <w:r w:rsidR="00AD0C4F">
        <w:rPr>
          <w:rFonts w:ascii="Times New Roman" w:eastAsia="Calibri" w:hAnsi="Times New Roman" w:cs="Times New Roman"/>
          <w:sz w:val="24"/>
          <w:szCs w:val="24"/>
          <w:lang w:val="kk-KZ"/>
        </w:rPr>
        <w:t>жұмыскерлері</w:t>
      </w:r>
      <w:r w:rsidRPr="00B46362">
        <w:rPr>
          <w:rFonts w:ascii="Times New Roman" w:eastAsia="Calibri" w:hAnsi="Times New Roman" w:cs="Times New Roman"/>
          <w:sz w:val="24"/>
          <w:szCs w:val="24"/>
          <w:lang w:val="kk-KZ"/>
        </w:rPr>
        <w:t>.</w:t>
      </w:r>
    </w:p>
    <w:p w:rsidR="005D74A9" w:rsidRPr="00B46362" w:rsidRDefault="005D74A9" w:rsidP="00B46362">
      <w:pPr>
        <w:spacing w:after="0" w:line="240" w:lineRule="auto"/>
        <w:ind w:firstLine="426"/>
        <w:jc w:val="both"/>
        <w:rPr>
          <w:rFonts w:ascii="Times New Roman" w:eastAsia="Calibri" w:hAnsi="Times New Roman" w:cs="Times New Roman"/>
          <w:sz w:val="24"/>
          <w:szCs w:val="24"/>
          <w:lang w:val="kk-KZ"/>
        </w:rPr>
      </w:pPr>
      <w:r w:rsidRPr="005D74A9">
        <w:rPr>
          <w:rFonts w:ascii="Times New Roman" w:eastAsia="Calibri" w:hAnsi="Times New Roman" w:cs="Times New Roman"/>
          <w:b/>
          <w:sz w:val="24"/>
          <w:szCs w:val="24"/>
          <w:lang w:val="kk-KZ"/>
        </w:rPr>
        <w:t>Жұмыстар/Қызметтер</w:t>
      </w:r>
      <w:r w:rsidRPr="005D74A9">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5D74A9">
        <w:rPr>
          <w:rFonts w:ascii="Times New Roman" w:eastAsia="Calibri" w:hAnsi="Times New Roman" w:cs="Times New Roman"/>
          <w:sz w:val="24"/>
          <w:szCs w:val="24"/>
          <w:lang w:val="kk-KZ"/>
        </w:rPr>
        <w:t>Орындаушы/Мердігер Шарт бойынша қабылдаған жұмыстар, қызметтер, өзге де міндеттемелер.</w:t>
      </w:r>
    </w:p>
    <w:p w:rsidR="00B46362" w:rsidRPr="00B247F3" w:rsidRDefault="00B46362" w:rsidP="00B46362">
      <w:pPr>
        <w:spacing w:after="0" w:line="240" w:lineRule="auto"/>
        <w:ind w:firstLine="426"/>
        <w:jc w:val="both"/>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ДЕҚҚОҚ және ӨҚ</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 xml:space="preserve">денсаулықты, еңбекті, қоршаған ортаны </w:t>
      </w:r>
      <w:r w:rsidRPr="00B46362">
        <w:rPr>
          <w:rFonts w:ascii="Times New Roman" w:eastAsia="Calibri" w:hAnsi="Times New Roman" w:cs="Times New Roman"/>
          <w:sz w:val="24"/>
          <w:szCs w:val="24"/>
          <w:lang w:val="kk-KZ"/>
        </w:rPr>
        <w:t xml:space="preserve">қорғау </w:t>
      </w:r>
      <w:r w:rsidRPr="00B247F3">
        <w:rPr>
          <w:rFonts w:ascii="Times New Roman" w:eastAsia="Calibri" w:hAnsi="Times New Roman" w:cs="Times New Roman"/>
          <w:sz w:val="24"/>
          <w:szCs w:val="24"/>
          <w:lang w:val="kk-KZ"/>
        </w:rPr>
        <w:t>және өнеркәсіптік қауіпсізді</w:t>
      </w:r>
      <w:r w:rsidRPr="00B46362">
        <w:rPr>
          <w:rFonts w:ascii="Times New Roman" w:eastAsia="Calibri" w:hAnsi="Times New Roman" w:cs="Times New Roman"/>
          <w:sz w:val="24"/>
          <w:szCs w:val="24"/>
          <w:lang w:val="kk-KZ"/>
        </w:rPr>
        <w:t>гі</w:t>
      </w:r>
      <w:r w:rsidRPr="00B247F3">
        <w:rPr>
          <w:rFonts w:ascii="Times New Roman" w:eastAsia="Calibri" w:hAnsi="Times New Roman" w:cs="Times New Roman"/>
          <w:sz w:val="24"/>
          <w:szCs w:val="24"/>
          <w:lang w:val="kk-KZ"/>
        </w:rPr>
        <w:t>.</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ТЕК</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төменгі есептік көрсеткіш.</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ЖҚҚ</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жеке қорғаныс құралдары.</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ЖЖМ</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жанар-жағармай материалдары.</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ТМЦ</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тауарлық-материалдық құндылықтар.</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247F3">
        <w:rPr>
          <w:rFonts w:ascii="Times New Roman" w:eastAsia="Calibri" w:hAnsi="Times New Roman" w:cs="Times New Roman"/>
          <w:b/>
          <w:sz w:val="24"/>
          <w:szCs w:val="24"/>
          <w:lang w:val="kk-KZ"/>
        </w:rPr>
        <w:t>ЖКО</w:t>
      </w:r>
      <w:r w:rsidRPr="00B46362">
        <w:rPr>
          <w:rFonts w:ascii="Times New Roman" w:eastAsia="Calibri" w:hAnsi="Times New Roman" w:cs="Times New Roman"/>
          <w:b/>
          <w:sz w:val="24"/>
          <w:szCs w:val="24"/>
          <w:lang w:val="kk-KZ"/>
        </w:rPr>
        <w:t xml:space="preserve"> </w:t>
      </w:r>
      <w:r w:rsidRPr="00B247F3">
        <w:rPr>
          <w:rFonts w:ascii="Times New Roman" w:eastAsia="Calibri" w:hAnsi="Times New Roman" w:cs="Times New Roman"/>
          <w:sz w:val="24"/>
          <w:szCs w:val="24"/>
          <w:lang w:val="kk-KZ"/>
        </w:rPr>
        <w:t>–</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Жол-көлік оқиғасы.</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r w:rsidRPr="00B46362">
        <w:rPr>
          <w:rFonts w:ascii="Times New Roman" w:eastAsia="Calibri" w:hAnsi="Times New Roman" w:cs="Times New Roman"/>
          <w:b/>
          <w:sz w:val="24"/>
          <w:szCs w:val="24"/>
          <w:lang w:val="kk-KZ"/>
        </w:rPr>
        <w:t xml:space="preserve">ЖҚЕ </w:t>
      </w:r>
      <w:r w:rsidRPr="00B46362">
        <w:rPr>
          <w:rFonts w:ascii="Times New Roman" w:eastAsia="Calibri" w:hAnsi="Times New Roman" w:cs="Times New Roman"/>
          <w:sz w:val="24"/>
          <w:szCs w:val="24"/>
          <w:lang w:val="kk-KZ"/>
        </w:rPr>
        <w:t xml:space="preserve">– </w:t>
      </w:r>
      <w:r w:rsidRPr="00B247F3">
        <w:rPr>
          <w:rFonts w:ascii="Times New Roman" w:eastAsia="Calibri" w:hAnsi="Times New Roman" w:cs="Times New Roman"/>
          <w:sz w:val="24"/>
          <w:szCs w:val="24"/>
          <w:lang w:val="kk-KZ"/>
        </w:rPr>
        <w:t>Жол қозғалысы ережелері.</w:t>
      </w:r>
    </w:p>
    <w:p w:rsidR="00B46362" w:rsidRPr="00B247F3" w:rsidRDefault="00B46362" w:rsidP="00B46362">
      <w:pPr>
        <w:spacing w:after="0" w:line="240" w:lineRule="auto"/>
        <w:ind w:firstLine="426"/>
        <w:rPr>
          <w:rFonts w:ascii="Times New Roman" w:eastAsia="Calibri" w:hAnsi="Times New Roman" w:cs="Times New Roman"/>
          <w:sz w:val="24"/>
          <w:szCs w:val="24"/>
          <w:lang w:val="kk-KZ"/>
        </w:rPr>
      </w:pPr>
    </w:p>
    <w:p w:rsidR="00B46362" w:rsidRPr="00B247F3" w:rsidRDefault="00B46362" w:rsidP="00B46362">
      <w:pPr>
        <w:widowControl w:val="0"/>
        <w:numPr>
          <w:ilvl w:val="0"/>
          <w:numId w:val="6"/>
        </w:numPr>
        <w:autoSpaceDE w:val="0"/>
        <w:autoSpaceDN w:val="0"/>
        <w:adjustRightInd w:val="0"/>
        <w:spacing w:after="0" w:line="240" w:lineRule="auto"/>
        <w:contextualSpacing/>
        <w:jc w:val="center"/>
        <w:rPr>
          <w:rFonts w:ascii="Times New Roman" w:eastAsia="Arial Unicode MS" w:hAnsi="Times New Roman" w:cs="Arial Unicode MS"/>
          <w:b/>
          <w:color w:val="000000"/>
          <w:sz w:val="24"/>
          <w:szCs w:val="24"/>
          <w:lang w:val="kk-KZ" w:eastAsia="ru-RU"/>
        </w:rPr>
      </w:pPr>
      <w:r w:rsidRPr="00B247F3">
        <w:rPr>
          <w:rFonts w:ascii="Times New Roman" w:eastAsia="Arial Unicode MS" w:hAnsi="Times New Roman" w:cs="Arial Unicode MS"/>
          <w:b/>
          <w:color w:val="000000"/>
          <w:sz w:val="24"/>
          <w:szCs w:val="24"/>
          <w:lang w:val="kk-KZ" w:eastAsia="ru-RU"/>
        </w:rPr>
        <w:t xml:space="preserve">Өткізу және объектішілік режимді қамтамасыз ету саласындағы </w:t>
      </w:r>
    </w:p>
    <w:p w:rsidR="00B46362" w:rsidRPr="00B46362" w:rsidRDefault="00B46362" w:rsidP="00B46362">
      <w:pPr>
        <w:contextualSpacing/>
        <w:jc w:val="center"/>
        <w:rPr>
          <w:rFonts w:ascii="Times New Roman" w:eastAsia="Arial Unicode MS" w:hAnsi="Times New Roman" w:cs="Arial Unicode MS"/>
          <w:b/>
          <w:color w:val="000000"/>
          <w:sz w:val="24"/>
          <w:szCs w:val="24"/>
          <w:lang w:eastAsia="ru-RU"/>
        </w:rPr>
      </w:pPr>
      <w:r w:rsidRPr="00B46362">
        <w:rPr>
          <w:rFonts w:ascii="Times New Roman" w:eastAsia="Arial Unicode MS" w:hAnsi="Times New Roman" w:cs="Arial Unicode MS"/>
          <w:b/>
          <w:color w:val="000000"/>
          <w:sz w:val="24"/>
          <w:szCs w:val="24"/>
          <w:lang w:eastAsia="ru-RU"/>
        </w:rPr>
        <w:t>міндеттеме</w:t>
      </w:r>
    </w:p>
    <w:p w:rsidR="00B46362" w:rsidRPr="00B46362" w:rsidRDefault="005D74A9" w:rsidP="00B46362">
      <w:pPr>
        <w:widowControl w:val="0"/>
        <w:numPr>
          <w:ilvl w:val="1"/>
          <w:numId w:val="6"/>
        </w:numPr>
        <w:autoSpaceDE w:val="0"/>
        <w:autoSpaceDN w:val="0"/>
        <w:adjustRightInd w:val="0"/>
        <w:spacing w:after="0" w:line="240" w:lineRule="auto"/>
        <w:ind w:left="0" w:firstLine="567"/>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 xml:space="preserve">Орындаушы/Мердігер </w:t>
      </w:r>
      <w:r w:rsidR="00B46362" w:rsidRPr="00B46362">
        <w:rPr>
          <w:rFonts w:ascii="Times New Roman" w:eastAsia="Arial Unicode MS" w:hAnsi="Times New Roman" w:cs="Arial Unicode MS"/>
          <w:color w:val="000000"/>
          <w:sz w:val="24"/>
          <w:szCs w:val="24"/>
          <w:lang w:val="kk-KZ" w:eastAsia="ru-RU"/>
        </w:rPr>
        <w:t>өз қызметкерлері арасында қатаң тәртіп пен тәртіпті сақтауы және өткізу және объектішілік режимді қамтамасыз ету саласында қауіпсіздік талаптарын бұзуға жол бермеуі тиіс.</w:t>
      </w:r>
    </w:p>
    <w:p w:rsidR="00B46362" w:rsidRPr="00B46362" w:rsidRDefault="005D74A9" w:rsidP="00B46362">
      <w:pPr>
        <w:widowControl w:val="0"/>
        <w:numPr>
          <w:ilvl w:val="1"/>
          <w:numId w:val="6"/>
        </w:numPr>
        <w:autoSpaceDE w:val="0"/>
        <w:autoSpaceDN w:val="0"/>
        <w:adjustRightInd w:val="0"/>
        <w:spacing w:after="0" w:line="240" w:lineRule="auto"/>
        <w:ind w:left="0" w:firstLine="567"/>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 xml:space="preserve">Орындаушы/Мердігер </w:t>
      </w:r>
      <w:r w:rsidR="00B46362" w:rsidRPr="00B46362">
        <w:rPr>
          <w:rFonts w:ascii="Times New Roman" w:eastAsia="Arial Unicode MS" w:hAnsi="Times New Roman" w:cs="Arial Unicode MS"/>
          <w:color w:val="000000"/>
          <w:sz w:val="24"/>
          <w:szCs w:val="24"/>
          <w:lang w:val="kk-KZ" w:eastAsia="ru-RU"/>
        </w:rPr>
        <w:t>өзінің персоналы жол берген қауіпсіздік талаптары және Тапсырыс берушінің өткізу және объектішілік режимді қамтамасыз ету саласындағы басқа да басшылық құжаттары үшін тиісінше мынадай мөлшерде айыппұл санкцияларына ұшырайды:</w:t>
      </w:r>
    </w:p>
    <w:tbl>
      <w:tblPr>
        <w:tblStyle w:val="35"/>
        <w:tblW w:w="9356" w:type="dxa"/>
        <w:tblInd w:w="-5" w:type="dxa"/>
        <w:tblLook w:val="04A0" w:firstRow="1" w:lastRow="0" w:firstColumn="1" w:lastColumn="0" w:noHBand="0" w:noVBand="1"/>
      </w:tblPr>
      <w:tblGrid>
        <w:gridCol w:w="510"/>
        <w:gridCol w:w="62"/>
        <w:gridCol w:w="6656"/>
        <w:gridCol w:w="2128"/>
      </w:tblGrid>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w:t>
            </w:r>
          </w:p>
        </w:tc>
        <w:tc>
          <w:tcPr>
            <w:tcW w:w="6656"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lang w:val="kk-KZ"/>
              </w:rPr>
              <w:t>Бұзушылық түрі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lang w:val="kk-KZ"/>
              </w:rPr>
              <w:t>Айыппұл мөлшері</w:t>
            </w:r>
            <w:r w:rsidRPr="00B46362">
              <w:rPr>
                <w:rFonts w:eastAsia="Times New Roman"/>
                <w:sz w:val="24"/>
                <w:szCs w:val="24"/>
              </w:rPr>
              <w:t xml:space="preserve"> (</w:t>
            </w:r>
            <w:r w:rsidRPr="00B46362">
              <w:rPr>
                <w:rFonts w:eastAsia="Times New Roman"/>
                <w:sz w:val="24"/>
                <w:szCs w:val="24"/>
                <w:lang w:val="kk-KZ"/>
              </w:rPr>
              <w:t>АЕК</w:t>
            </w:r>
            <w:r w:rsidRPr="00B46362">
              <w:rPr>
                <w:rFonts w:eastAsia="Times New Roman"/>
                <w:sz w:val="24"/>
                <w:szCs w:val="24"/>
              </w:rPr>
              <w:t>)</w:t>
            </w:r>
          </w:p>
        </w:tc>
      </w:tr>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1</w:t>
            </w:r>
          </w:p>
        </w:tc>
        <w:tc>
          <w:tcPr>
            <w:tcW w:w="6656" w:type="dxa"/>
            <w:vAlign w:val="center"/>
          </w:tcPr>
          <w:p w:rsidR="00B46362" w:rsidRPr="00B46362" w:rsidRDefault="00B46362" w:rsidP="00B46362">
            <w:pPr>
              <w:contextualSpacing/>
              <w:jc w:val="both"/>
              <w:rPr>
                <w:rFonts w:eastAsia="Times New Roman"/>
                <w:sz w:val="24"/>
                <w:szCs w:val="24"/>
                <w:lang w:val="kk-KZ"/>
              </w:rPr>
            </w:pPr>
            <w:r w:rsidRPr="00B46362">
              <w:rPr>
                <w:rFonts w:eastAsia="Times New Roman"/>
                <w:sz w:val="24"/>
                <w:szCs w:val="24"/>
                <w:lang w:val="kk-KZ"/>
              </w:rPr>
              <w:t>Кен орнына жеке автокөлікпен келу фактісі (Тапсырыс берушінің аумағындағы жұмыстарды орындау орны)</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50</w:t>
            </w:r>
          </w:p>
        </w:tc>
      </w:tr>
      <w:tr w:rsidR="00B46362" w:rsidRPr="00B46362" w:rsidTr="00C711C9">
        <w:tc>
          <w:tcPr>
            <w:tcW w:w="572" w:type="dxa"/>
            <w:gridSpan w:val="2"/>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1.1</w:t>
            </w:r>
          </w:p>
        </w:tc>
        <w:tc>
          <w:tcPr>
            <w:tcW w:w="6656" w:type="dxa"/>
            <w:vAlign w:val="center"/>
          </w:tcPr>
          <w:p w:rsidR="00B46362" w:rsidRPr="00B46362" w:rsidRDefault="00B46362" w:rsidP="00B46362">
            <w:pPr>
              <w:widowControl w:val="0"/>
              <w:autoSpaceDE w:val="0"/>
              <w:autoSpaceDN w:val="0"/>
              <w:adjustRightInd w:val="0"/>
              <w:contextualSpacing/>
              <w:jc w:val="both"/>
              <w:rPr>
                <w:rFonts w:eastAsia="Arial Unicode MS" w:cs="Arial Unicode MS"/>
                <w:color w:val="000000"/>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100</w:t>
            </w:r>
          </w:p>
        </w:tc>
      </w:tr>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2</w:t>
            </w:r>
          </w:p>
        </w:tc>
        <w:tc>
          <w:tcPr>
            <w:tcW w:w="6656" w:type="dxa"/>
            <w:vAlign w:val="center"/>
          </w:tcPr>
          <w:p w:rsidR="00B46362" w:rsidRPr="00B46362" w:rsidRDefault="00B46362" w:rsidP="00C711C9">
            <w:pPr>
              <w:contextualSpacing/>
              <w:jc w:val="both"/>
              <w:rPr>
                <w:rFonts w:eastAsia="Times New Roman"/>
                <w:sz w:val="24"/>
                <w:szCs w:val="24"/>
                <w:lang w:val="kk-KZ"/>
              </w:rPr>
            </w:pPr>
            <w:r w:rsidRPr="00B46362">
              <w:rPr>
                <w:rFonts w:eastAsia="Times New Roman"/>
                <w:sz w:val="24"/>
                <w:szCs w:val="24"/>
                <w:lang w:val="kk-KZ"/>
              </w:rPr>
              <w:t xml:space="preserve">Қауіпсіздік қызметі Автокөлікке және персоналға берген өткізу құжаттарына </w:t>
            </w:r>
            <w:r w:rsidR="00C711C9">
              <w:rPr>
                <w:rFonts w:eastAsia="Arial Unicode MS" w:cs="Arial Unicode MS"/>
                <w:color w:val="000000"/>
                <w:sz w:val="24"/>
                <w:szCs w:val="24"/>
                <w:lang w:val="kk-KZ"/>
              </w:rPr>
              <w:t>Орындаушы/Мердігер</w:t>
            </w:r>
            <w:r w:rsidR="00C711C9" w:rsidRPr="00B46362">
              <w:rPr>
                <w:rFonts w:eastAsia="Times New Roman"/>
                <w:sz w:val="24"/>
                <w:szCs w:val="24"/>
                <w:lang w:val="kk-KZ"/>
              </w:rPr>
              <w:t xml:space="preserve"> </w:t>
            </w:r>
            <w:r w:rsidRPr="00B46362">
              <w:rPr>
                <w:rFonts w:eastAsia="Times New Roman"/>
                <w:sz w:val="24"/>
                <w:szCs w:val="24"/>
                <w:lang w:val="kk-KZ"/>
              </w:rPr>
              <w:t xml:space="preserve">қызметкерінің өз бетінше өзгерістер мен толықтырулар енгізу фактісі </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200</w:t>
            </w:r>
          </w:p>
        </w:tc>
      </w:tr>
      <w:tr w:rsidR="00B46362" w:rsidRPr="00B46362" w:rsidTr="00C711C9">
        <w:tc>
          <w:tcPr>
            <w:tcW w:w="572" w:type="dxa"/>
            <w:gridSpan w:val="2"/>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3</w:t>
            </w:r>
          </w:p>
        </w:tc>
        <w:tc>
          <w:tcPr>
            <w:tcW w:w="6656" w:type="dxa"/>
            <w:vAlign w:val="center"/>
          </w:tcPr>
          <w:p w:rsidR="00B46362" w:rsidRPr="00B46362" w:rsidRDefault="00C711C9" w:rsidP="00C711C9">
            <w:pPr>
              <w:contextualSpacing/>
              <w:jc w:val="both"/>
              <w:rPr>
                <w:rFonts w:eastAsia="Times New Roman"/>
                <w:sz w:val="24"/>
                <w:szCs w:val="24"/>
                <w:lang w:val="kk-KZ"/>
              </w:rPr>
            </w:pPr>
            <w:r>
              <w:rPr>
                <w:rFonts w:eastAsia="Arial Unicode MS" w:cs="Arial Unicode MS"/>
                <w:color w:val="000000"/>
                <w:sz w:val="24"/>
                <w:szCs w:val="24"/>
                <w:lang w:val="kk-KZ"/>
              </w:rPr>
              <w:t>Орындаушының/Мердігердің</w:t>
            </w:r>
            <w:r w:rsidRPr="00B46362">
              <w:rPr>
                <w:rFonts w:eastAsia="Times New Roman"/>
                <w:sz w:val="24"/>
                <w:szCs w:val="24"/>
                <w:lang w:val="kk-KZ"/>
              </w:rPr>
              <w:t xml:space="preserve"> </w:t>
            </w:r>
            <w:r w:rsidR="00B46362" w:rsidRPr="00B46362">
              <w:rPr>
                <w:rFonts w:eastAsia="Times New Roman"/>
                <w:sz w:val="24"/>
                <w:szCs w:val="24"/>
                <w:lang w:val="kk-KZ"/>
              </w:rPr>
              <w:t>қызметкерлері мен қызметтік көлігінің Тапсырыс берушінің аумағында және объектілерінде рұқсат беру құжаттарынсыз болу фактісі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50</w:t>
            </w:r>
          </w:p>
        </w:tc>
      </w:tr>
      <w:tr w:rsidR="00B46362" w:rsidRPr="00B46362" w:rsidTr="00C711C9">
        <w:tc>
          <w:tcPr>
            <w:tcW w:w="572" w:type="dxa"/>
            <w:gridSpan w:val="2"/>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3.1</w:t>
            </w:r>
          </w:p>
        </w:tc>
        <w:tc>
          <w:tcPr>
            <w:tcW w:w="6656" w:type="dxa"/>
            <w:vAlign w:val="center"/>
          </w:tcPr>
          <w:p w:rsidR="00B46362" w:rsidRPr="00B46362" w:rsidRDefault="00B46362" w:rsidP="00B46362">
            <w:pPr>
              <w:widowControl w:val="0"/>
              <w:autoSpaceDE w:val="0"/>
              <w:autoSpaceDN w:val="0"/>
              <w:adjustRightInd w:val="0"/>
              <w:contextualSpacing/>
              <w:jc w:val="both"/>
              <w:rPr>
                <w:rFonts w:eastAsia="Arial Unicode MS" w:cs="Arial Unicode MS"/>
                <w:color w:val="000000"/>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rsidR="00B46362" w:rsidRPr="00B46362" w:rsidRDefault="00B46362" w:rsidP="00B46362">
            <w:pPr>
              <w:widowControl w:val="0"/>
              <w:autoSpaceDE w:val="0"/>
              <w:autoSpaceDN w:val="0"/>
              <w:adjustRightInd w:val="0"/>
              <w:contextualSpacing/>
              <w:jc w:val="center"/>
              <w:rPr>
                <w:rFonts w:eastAsia="Arial Unicode MS" w:cs="Arial Unicode MS"/>
                <w:color w:val="000000"/>
                <w:sz w:val="24"/>
                <w:szCs w:val="24"/>
              </w:rPr>
            </w:pPr>
            <w:r w:rsidRPr="00B46362">
              <w:rPr>
                <w:rFonts w:eastAsia="Arial Unicode MS" w:cs="Arial Unicode MS"/>
                <w:color w:val="000000"/>
                <w:sz w:val="24"/>
                <w:szCs w:val="24"/>
              </w:rPr>
              <w:t>100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4</w:t>
            </w:r>
          </w:p>
        </w:tc>
        <w:tc>
          <w:tcPr>
            <w:tcW w:w="6718" w:type="dxa"/>
            <w:gridSpan w:val="2"/>
            <w:vAlign w:val="center"/>
          </w:tcPr>
          <w:p w:rsidR="00B46362" w:rsidRPr="00B46362" w:rsidRDefault="00B46362" w:rsidP="00CB6734">
            <w:pPr>
              <w:contextualSpacing/>
              <w:jc w:val="both"/>
              <w:rPr>
                <w:rFonts w:eastAsia="Times New Roman"/>
                <w:sz w:val="24"/>
                <w:szCs w:val="24"/>
                <w:lang w:val="kk-KZ"/>
              </w:rPr>
            </w:pPr>
            <w:r w:rsidRPr="00B46362">
              <w:rPr>
                <w:rFonts w:eastAsia="Times New Roman"/>
                <w:sz w:val="24"/>
                <w:szCs w:val="24"/>
                <w:lang w:val="kk-KZ"/>
              </w:rPr>
              <w:t xml:space="preserve"> </w:t>
            </w:r>
            <w:r w:rsidR="00CB6734">
              <w:rPr>
                <w:rFonts w:eastAsia="Arial Unicode MS" w:cs="Arial Unicode MS"/>
                <w:color w:val="000000"/>
                <w:sz w:val="24"/>
                <w:szCs w:val="24"/>
                <w:lang w:val="kk-KZ"/>
              </w:rPr>
              <w:t>Орындаушы/Мердігер</w:t>
            </w:r>
            <w:r w:rsidR="00CB6734" w:rsidRPr="00B46362">
              <w:rPr>
                <w:rFonts w:eastAsia="Times New Roman"/>
                <w:sz w:val="24"/>
                <w:szCs w:val="24"/>
                <w:lang w:val="kk-KZ"/>
              </w:rPr>
              <w:t xml:space="preserve"> </w:t>
            </w:r>
            <w:r w:rsidRPr="00B46362">
              <w:rPr>
                <w:rFonts w:eastAsia="Times New Roman"/>
                <w:sz w:val="24"/>
                <w:szCs w:val="24"/>
                <w:lang w:val="kk-KZ"/>
              </w:rPr>
              <w:t xml:space="preserve">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w:t>
            </w:r>
            <w:r w:rsidRPr="00B46362">
              <w:rPr>
                <w:rFonts w:eastAsia="Times New Roman"/>
                <w:sz w:val="24"/>
                <w:szCs w:val="24"/>
                <w:lang w:val="kk-KZ"/>
              </w:rPr>
              <w:lastRenderedPageBreak/>
              <w:t>туғызатын заттарды пайдаланған жағдайларда жұмыста болу фактісі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lastRenderedPageBreak/>
              <w:t>400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lastRenderedPageBreak/>
              <w:t>5</w:t>
            </w:r>
          </w:p>
        </w:tc>
        <w:tc>
          <w:tcPr>
            <w:tcW w:w="6718" w:type="dxa"/>
            <w:gridSpan w:val="2"/>
            <w:vAlign w:val="center"/>
          </w:tcPr>
          <w:p w:rsidR="00B46362" w:rsidRPr="00B46362" w:rsidRDefault="00CB6734" w:rsidP="00CB6734">
            <w:pPr>
              <w:contextualSpacing/>
              <w:jc w:val="both"/>
              <w:rPr>
                <w:rFonts w:eastAsia="Times New Roman"/>
                <w:sz w:val="24"/>
                <w:szCs w:val="24"/>
                <w:lang w:val="kk-KZ"/>
              </w:rPr>
            </w:pPr>
            <w:r>
              <w:rPr>
                <w:rFonts w:eastAsia="Arial Unicode MS" w:cs="Arial Unicode MS"/>
                <w:color w:val="000000"/>
                <w:sz w:val="24"/>
                <w:szCs w:val="24"/>
                <w:lang w:val="kk-KZ"/>
              </w:rPr>
              <w:t>Орындаушы/Мердігер</w:t>
            </w:r>
            <w:r w:rsidRPr="00B46362">
              <w:rPr>
                <w:rFonts w:eastAsia="Times New Roman"/>
                <w:sz w:val="24"/>
                <w:szCs w:val="24"/>
                <w:lang w:val="kk-KZ"/>
              </w:rPr>
              <w:t xml:space="preserve"> </w:t>
            </w:r>
            <w:r w:rsidR="00B46362" w:rsidRPr="00B46362">
              <w:rPr>
                <w:rFonts w:eastAsia="Times New Roman"/>
                <w:sz w:val="24"/>
                <w:szCs w:val="24"/>
                <w:lang w:val="kk-KZ"/>
              </w:rPr>
              <w:t xml:space="preserve">қызметкерлерінің алкогольден, есірткіден, уытқұмарлықтан (оларға ұқсас заттардан) масаң күйін тудыратын заттарды кен орнының аумағына алып өту фактісі </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400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6</w:t>
            </w:r>
          </w:p>
        </w:tc>
        <w:tc>
          <w:tcPr>
            <w:tcW w:w="6718" w:type="dxa"/>
            <w:gridSpan w:val="2"/>
            <w:vAlign w:val="center"/>
          </w:tcPr>
          <w:p w:rsidR="00B46362" w:rsidRPr="00B46362" w:rsidRDefault="00B46362" w:rsidP="00CB6734">
            <w:pPr>
              <w:contextualSpacing/>
              <w:jc w:val="both"/>
              <w:rPr>
                <w:rFonts w:eastAsia="Times New Roman"/>
                <w:sz w:val="24"/>
                <w:szCs w:val="24"/>
                <w:lang w:val="kk-KZ"/>
              </w:rPr>
            </w:pPr>
            <w:r w:rsidRPr="00B46362">
              <w:rPr>
                <w:rFonts w:eastAsia="Times New Roman"/>
                <w:sz w:val="24"/>
                <w:szCs w:val="24"/>
                <w:lang w:val="kk-KZ"/>
              </w:rPr>
              <w:t xml:space="preserve">ЖЖМ өткізу және Тапсырыс берушінің кен орындарында және өзге де қорғалатын және қорғалатын аумақтарында </w:t>
            </w:r>
            <w:r w:rsidR="00CB6734">
              <w:rPr>
                <w:rFonts w:eastAsia="Arial Unicode MS" w:cs="Arial Unicode MS"/>
                <w:color w:val="000000"/>
                <w:sz w:val="24"/>
                <w:szCs w:val="24"/>
                <w:lang w:val="kk-KZ"/>
              </w:rPr>
              <w:t>Орындаушының/Мердігердің</w:t>
            </w:r>
            <w:r w:rsidR="00CB6734" w:rsidRPr="00B46362">
              <w:rPr>
                <w:rFonts w:eastAsia="Times New Roman"/>
                <w:sz w:val="24"/>
                <w:szCs w:val="24"/>
                <w:lang w:val="kk-KZ"/>
              </w:rPr>
              <w:t xml:space="preserve"> </w:t>
            </w:r>
            <w:r w:rsidRPr="00B46362">
              <w:rPr>
                <w:rFonts w:eastAsia="Times New Roman"/>
                <w:sz w:val="24"/>
                <w:szCs w:val="24"/>
                <w:lang w:val="kk-KZ"/>
              </w:rPr>
              <w:t>жүргізушілеріне мақсатсыз (бензин, дизель отыны, май) пайдалану фактісі</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400</w:t>
            </w:r>
          </w:p>
        </w:tc>
      </w:tr>
      <w:tr w:rsidR="00B46362" w:rsidRPr="00B46362" w:rsidTr="00C711C9">
        <w:tc>
          <w:tcPr>
            <w:tcW w:w="510"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7</w:t>
            </w:r>
          </w:p>
        </w:tc>
        <w:tc>
          <w:tcPr>
            <w:tcW w:w="6718" w:type="dxa"/>
            <w:gridSpan w:val="2"/>
            <w:vAlign w:val="center"/>
          </w:tcPr>
          <w:p w:rsidR="00B46362" w:rsidRPr="00B46362" w:rsidRDefault="00CB6734" w:rsidP="00CB6734">
            <w:pPr>
              <w:contextualSpacing/>
              <w:jc w:val="both"/>
              <w:rPr>
                <w:rFonts w:eastAsia="Times New Roman"/>
                <w:sz w:val="24"/>
                <w:szCs w:val="24"/>
                <w:lang w:val="kk-KZ"/>
              </w:rPr>
            </w:pPr>
            <w:r>
              <w:rPr>
                <w:rFonts w:eastAsia="Arial Unicode MS" w:cs="Arial Unicode MS"/>
                <w:color w:val="000000"/>
                <w:sz w:val="24"/>
                <w:szCs w:val="24"/>
                <w:lang w:val="kk-KZ"/>
              </w:rPr>
              <w:t>Орындаушы/Мердігер</w:t>
            </w:r>
            <w:r w:rsidRPr="00B46362">
              <w:rPr>
                <w:rFonts w:eastAsia="Times New Roman"/>
                <w:sz w:val="24"/>
                <w:szCs w:val="24"/>
                <w:lang w:val="kk-KZ"/>
              </w:rPr>
              <w:t xml:space="preserve"> </w:t>
            </w:r>
            <w:r w:rsidR="00B46362" w:rsidRPr="00B46362">
              <w:rPr>
                <w:rFonts w:eastAsia="Times New Roman"/>
                <w:sz w:val="24"/>
                <w:szCs w:val="24"/>
                <w:lang w:val="kk-KZ"/>
              </w:rPr>
              <w:t xml:space="preserve">қызметкерлерінің Тапсырыс берушінің аумағы мен объектілерінен ТМҚ (көлеміне, мөлшеріне қарамастан) заңсыз әкету фактісі </w:t>
            </w:r>
          </w:p>
        </w:tc>
        <w:tc>
          <w:tcPr>
            <w:tcW w:w="2128" w:type="dxa"/>
            <w:vAlign w:val="center"/>
          </w:tcPr>
          <w:p w:rsidR="00B46362" w:rsidRPr="00B46362" w:rsidRDefault="00B46362" w:rsidP="00B46362">
            <w:pPr>
              <w:contextualSpacing/>
              <w:jc w:val="center"/>
              <w:rPr>
                <w:rFonts w:eastAsia="Times New Roman"/>
                <w:sz w:val="24"/>
                <w:szCs w:val="24"/>
              </w:rPr>
            </w:pPr>
            <w:r w:rsidRPr="00B46362">
              <w:rPr>
                <w:rFonts w:eastAsia="Times New Roman"/>
                <w:sz w:val="24"/>
                <w:szCs w:val="24"/>
              </w:rPr>
              <w:t>800</w:t>
            </w:r>
          </w:p>
        </w:tc>
      </w:tr>
      <w:tr w:rsidR="00B46362" w:rsidRPr="00B46362"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8</w:t>
            </w:r>
          </w:p>
        </w:tc>
        <w:tc>
          <w:tcPr>
            <w:tcW w:w="6718" w:type="dxa"/>
            <w:gridSpan w:val="2"/>
            <w:vAlign w:val="center"/>
          </w:tcPr>
          <w:p w:rsidR="00B46362" w:rsidRPr="00B46362" w:rsidRDefault="00B46362" w:rsidP="00CB6734">
            <w:pPr>
              <w:widowControl w:val="0"/>
              <w:autoSpaceDE w:val="0"/>
              <w:autoSpaceDN w:val="0"/>
              <w:adjustRightInd w:val="0"/>
              <w:jc w:val="both"/>
              <w:rPr>
                <w:rFonts w:eastAsia="Times New Roman"/>
                <w:spacing w:val="-2"/>
                <w:sz w:val="24"/>
                <w:szCs w:val="24"/>
              </w:rPr>
            </w:pPr>
            <w:r w:rsidRPr="00B46362">
              <w:rPr>
                <w:rFonts w:eastAsia="Times New Roman"/>
                <w:spacing w:val="-2"/>
                <w:sz w:val="24"/>
                <w:szCs w:val="24"/>
                <w:lang w:val="kk-KZ"/>
              </w:rPr>
              <w:t xml:space="preserve"> </w:t>
            </w:r>
            <w:r w:rsidR="00CB6734">
              <w:rPr>
                <w:rFonts w:eastAsia="Arial Unicode MS" w:cs="Arial Unicode MS"/>
                <w:color w:val="000000"/>
                <w:sz w:val="24"/>
                <w:szCs w:val="24"/>
                <w:lang w:val="kk-KZ"/>
              </w:rPr>
              <w:t>Орындаушы/Мердігер</w:t>
            </w:r>
            <w:r w:rsidR="00CB6734" w:rsidRPr="00B46362">
              <w:rPr>
                <w:rFonts w:eastAsia="Times New Roman"/>
                <w:spacing w:val="-2"/>
                <w:sz w:val="24"/>
                <w:szCs w:val="24"/>
                <w:lang w:val="kk-KZ"/>
              </w:rPr>
              <w:t xml:space="preserve"> </w:t>
            </w:r>
            <w:r w:rsidRPr="00B46362">
              <w:rPr>
                <w:rFonts w:eastAsia="Times New Roman"/>
                <w:spacing w:val="-2"/>
                <w:sz w:val="24"/>
                <w:szCs w:val="24"/>
                <w:lang w:val="kk-KZ"/>
              </w:rPr>
              <w:t>қызметкерлерінің қызметтік құжаттаманың сақталуын қамтамасыз етпеу фактісі</w:t>
            </w:r>
            <w:r w:rsidRPr="00B46362">
              <w:rPr>
                <w:rFonts w:eastAsia="Times New Roman"/>
                <w:spacing w:val="-2"/>
                <w:sz w:val="24"/>
                <w:szCs w:val="24"/>
              </w:rPr>
              <w:t xml:space="preserve"> </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200</w:t>
            </w:r>
          </w:p>
        </w:tc>
      </w:tr>
      <w:tr w:rsidR="00B46362" w:rsidRPr="00B46362"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9</w:t>
            </w:r>
          </w:p>
        </w:tc>
        <w:tc>
          <w:tcPr>
            <w:tcW w:w="6718" w:type="dxa"/>
            <w:gridSpan w:val="2"/>
            <w:vAlign w:val="center"/>
          </w:tcPr>
          <w:p w:rsidR="00B46362" w:rsidRPr="00B46362" w:rsidRDefault="00B46362" w:rsidP="00B46362">
            <w:pPr>
              <w:widowControl w:val="0"/>
              <w:autoSpaceDE w:val="0"/>
              <w:autoSpaceDN w:val="0"/>
              <w:adjustRightInd w:val="0"/>
              <w:jc w:val="both"/>
              <w:rPr>
                <w:rFonts w:eastAsia="Times New Roman"/>
                <w:spacing w:val="-2"/>
                <w:sz w:val="24"/>
                <w:szCs w:val="24"/>
              </w:rPr>
            </w:pPr>
            <w:r w:rsidRPr="00B46362">
              <w:rPr>
                <w:rFonts w:eastAsia="Times New Roman"/>
                <w:spacing w:val="-2"/>
                <w:sz w:val="24"/>
                <w:szCs w:val="24"/>
                <w:lang w:val="kk-KZ"/>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r w:rsidRPr="00B46362">
              <w:rPr>
                <w:rFonts w:eastAsia="Times New Roman"/>
                <w:spacing w:val="-2"/>
                <w:sz w:val="24"/>
                <w:szCs w:val="24"/>
              </w:rPr>
              <w:t xml:space="preserve"> </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50</w:t>
            </w:r>
          </w:p>
        </w:tc>
      </w:tr>
      <w:tr w:rsidR="00B46362" w:rsidRPr="00B46362"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9.1</w:t>
            </w:r>
          </w:p>
        </w:tc>
        <w:tc>
          <w:tcPr>
            <w:tcW w:w="6718" w:type="dxa"/>
            <w:gridSpan w:val="2"/>
            <w:vAlign w:val="center"/>
          </w:tcPr>
          <w:p w:rsidR="00B46362" w:rsidRPr="00B46362" w:rsidRDefault="00B46362" w:rsidP="00B46362">
            <w:pPr>
              <w:widowControl w:val="0"/>
              <w:autoSpaceDE w:val="0"/>
              <w:autoSpaceDN w:val="0"/>
              <w:adjustRightInd w:val="0"/>
              <w:rPr>
                <w:rFonts w:eastAsia="Times New Roman"/>
                <w:spacing w:val="-2"/>
                <w:sz w:val="24"/>
                <w:szCs w:val="24"/>
                <w:lang w:val="kk-KZ"/>
              </w:rPr>
            </w:pPr>
            <w:r w:rsidRPr="00B46362">
              <w:rPr>
                <w:rFonts w:eastAsia="Arial Unicode MS" w:cs="Arial Unicode MS"/>
                <w:color w:val="000000"/>
                <w:sz w:val="24"/>
                <w:szCs w:val="24"/>
                <w:lang w:val="kk-KZ"/>
              </w:rPr>
              <w:t xml:space="preserve"> Бір жыл ішінде қайталап жасалған бұзушылық фактісі</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100</w:t>
            </w:r>
          </w:p>
        </w:tc>
      </w:tr>
      <w:tr w:rsidR="00B46362" w:rsidRPr="00C14E69" w:rsidTr="00C711C9">
        <w:tc>
          <w:tcPr>
            <w:tcW w:w="510"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rPr>
            </w:pPr>
            <w:r w:rsidRPr="00B46362">
              <w:rPr>
                <w:rFonts w:eastAsia="Times New Roman"/>
                <w:spacing w:val="-2"/>
                <w:sz w:val="24"/>
                <w:szCs w:val="24"/>
              </w:rPr>
              <w:t>10</w:t>
            </w:r>
          </w:p>
        </w:tc>
        <w:tc>
          <w:tcPr>
            <w:tcW w:w="6718" w:type="dxa"/>
            <w:gridSpan w:val="2"/>
            <w:vAlign w:val="center"/>
          </w:tcPr>
          <w:p w:rsidR="00B46362" w:rsidRPr="00B46362" w:rsidRDefault="00B46362" w:rsidP="00B46362">
            <w:pPr>
              <w:widowControl w:val="0"/>
              <w:autoSpaceDE w:val="0"/>
              <w:autoSpaceDN w:val="0"/>
              <w:adjustRightInd w:val="0"/>
              <w:rPr>
                <w:rFonts w:eastAsia="Times New Roman"/>
                <w:spacing w:val="-2"/>
                <w:sz w:val="24"/>
                <w:szCs w:val="24"/>
                <w:lang w:val="kk-KZ"/>
              </w:rPr>
            </w:pPr>
            <w:r w:rsidRPr="00B46362">
              <w:rPr>
                <w:rFonts w:eastAsia="Times New Roman"/>
                <w:spacing w:val="-2"/>
                <w:sz w:val="24"/>
                <w:szCs w:val="24"/>
                <w:lang w:val="kk-KZ"/>
              </w:rPr>
              <w:t xml:space="preserve"> Өзге де бұзушылық фактілері</w:t>
            </w:r>
          </w:p>
        </w:tc>
        <w:tc>
          <w:tcPr>
            <w:tcW w:w="2128" w:type="dxa"/>
            <w:vAlign w:val="center"/>
          </w:tcPr>
          <w:p w:rsidR="00B46362" w:rsidRPr="00B46362" w:rsidRDefault="00B46362" w:rsidP="00B46362">
            <w:pPr>
              <w:widowControl w:val="0"/>
              <w:autoSpaceDE w:val="0"/>
              <w:autoSpaceDN w:val="0"/>
              <w:adjustRightInd w:val="0"/>
              <w:jc w:val="center"/>
              <w:rPr>
                <w:rFonts w:eastAsia="Times New Roman"/>
                <w:spacing w:val="-2"/>
                <w:sz w:val="24"/>
                <w:szCs w:val="24"/>
                <w:lang w:val="kk-KZ"/>
              </w:rPr>
            </w:pPr>
            <w:r w:rsidRPr="00B46362">
              <w:rPr>
                <w:rFonts w:eastAsia="Times New Roman"/>
                <w:spacing w:val="-2"/>
                <w:sz w:val="24"/>
                <w:szCs w:val="24"/>
                <w:lang w:val="kk-KZ"/>
              </w:rPr>
              <w:t>бұзушылықтың салдарына, ауырлығына қарай, бірақ 200 АЕК-тен артық емес</w:t>
            </w:r>
          </w:p>
        </w:tc>
      </w:tr>
    </w:tbl>
    <w:p w:rsidR="00B46362" w:rsidRPr="00B46362" w:rsidRDefault="00B46362" w:rsidP="00B46362">
      <w:pPr>
        <w:ind w:left="1069"/>
        <w:contextualSpacing/>
        <w:rPr>
          <w:rFonts w:ascii="Times New Roman" w:eastAsia="Arial Unicode MS" w:hAnsi="Times New Roman" w:cs="Arial Unicode MS"/>
          <w:b/>
          <w:color w:val="000000"/>
          <w:sz w:val="24"/>
          <w:szCs w:val="24"/>
          <w:lang w:val="kk-KZ" w:eastAsia="ru-RU"/>
        </w:rPr>
      </w:pPr>
    </w:p>
    <w:p w:rsidR="00B46362" w:rsidRPr="00B46362" w:rsidRDefault="00B46362" w:rsidP="00B46362">
      <w:pPr>
        <w:widowControl w:val="0"/>
        <w:numPr>
          <w:ilvl w:val="0"/>
          <w:numId w:val="6"/>
        </w:numPr>
        <w:autoSpaceDE w:val="0"/>
        <w:autoSpaceDN w:val="0"/>
        <w:adjustRightInd w:val="0"/>
        <w:spacing w:after="0" w:line="240" w:lineRule="auto"/>
        <w:contextualSpacing/>
        <w:jc w:val="center"/>
        <w:rPr>
          <w:rFonts w:ascii="Times New Roman" w:eastAsia="Arial Unicode MS" w:hAnsi="Times New Roman" w:cs="Arial Unicode MS"/>
          <w:b/>
          <w:color w:val="000000"/>
          <w:sz w:val="24"/>
          <w:szCs w:val="24"/>
          <w:lang w:val="kk-KZ" w:eastAsia="ru-RU"/>
        </w:rPr>
      </w:pPr>
      <w:r w:rsidRPr="00B46362">
        <w:rPr>
          <w:rFonts w:ascii="Times New Roman" w:eastAsia="Calibri" w:hAnsi="Times New Roman" w:cs="Times New Roman"/>
          <w:b/>
          <w:sz w:val="24"/>
          <w:szCs w:val="24"/>
          <w:lang w:val="kk-KZ"/>
        </w:rPr>
        <w:t>Денсаулық, еңбек, Қоршаған ортаны қорғау, өнеркәсіптік, өрт қауіпсіздігі және азаматтық қорғау талаптарын сақтау міндеттемесі</w:t>
      </w:r>
    </w:p>
    <w:p w:rsidR="00B46362" w:rsidRPr="00B46362" w:rsidRDefault="00B46362" w:rsidP="00B46362">
      <w:pPr>
        <w:spacing w:after="0" w:line="240" w:lineRule="auto"/>
        <w:ind w:left="1069"/>
        <w:contextualSpacing/>
        <w:rPr>
          <w:rFonts w:ascii="Times New Roman" w:eastAsia="Arial Unicode MS" w:hAnsi="Times New Roman" w:cs="Arial Unicode MS"/>
          <w:b/>
          <w:color w:val="000000"/>
          <w:sz w:val="24"/>
          <w:szCs w:val="24"/>
          <w:lang w:val="kk-KZ" w:eastAsia="ru-RU"/>
        </w:rPr>
      </w:pPr>
    </w:p>
    <w:p w:rsidR="00B46362" w:rsidRPr="00B46362" w:rsidRDefault="00B46362" w:rsidP="00B46362">
      <w:pPr>
        <w:widowControl w:val="0"/>
        <w:numPr>
          <w:ilvl w:val="1"/>
          <w:numId w:val="6"/>
        </w:numPr>
        <w:autoSpaceDE w:val="0"/>
        <w:autoSpaceDN w:val="0"/>
        <w:adjustRightInd w:val="0"/>
        <w:spacing w:after="0" w:line="240" w:lineRule="auto"/>
        <w:ind w:left="0" w:firstLine="851"/>
        <w:contextualSpacing/>
        <w:jc w:val="both"/>
        <w:rPr>
          <w:rFonts w:ascii="Times New Roman" w:eastAsia="Arial Unicode MS" w:hAnsi="Times New Roman" w:cs="Arial Unicode MS"/>
          <w:color w:val="000000"/>
          <w:sz w:val="24"/>
          <w:szCs w:val="24"/>
          <w:lang w:val="kk-KZ" w:eastAsia="ru-RU"/>
        </w:rPr>
      </w:pPr>
      <w:r w:rsidRPr="00B46362">
        <w:rPr>
          <w:rFonts w:ascii="Times New Roman" w:eastAsia="Arial Unicode MS" w:hAnsi="Times New Roman" w:cs="Arial Unicode MS"/>
          <w:color w:val="000000"/>
          <w:sz w:val="24"/>
          <w:szCs w:val="24"/>
          <w:lang w:val="kk-KZ" w:eastAsia="ru-RU"/>
        </w:rPr>
        <w:t xml:space="preserve"> </w:t>
      </w:r>
      <w:r w:rsidR="00CB6734">
        <w:rPr>
          <w:rFonts w:ascii="Times New Roman" w:eastAsia="Arial Unicode MS" w:hAnsi="Times New Roman" w:cs="Arial Unicode MS"/>
          <w:color w:val="000000"/>
          <w:sz w:val="24"/>
          <w:szCs w:val="24"/>
          <w:lang w:val="kk-KZ" w:eastAsia="ru-RU"/>
        </w:rPr>
        <w:t>Орындаушы/Мердігер</w:t>
      </w:r>
      <w:r w:rsidR="00CB6734" w:rsidRPr="00B46362">
        <w:rPr>
          <w:rFonts w:ascii="Times New Roman" w:eastAsia="Arial Unicode MS" w:hAnsi="Times New Roman" w:cs="Arial Unicode MS"/>
          <w:color w:val="000000"/>
          <w:sz w:val="24"/>
          <w:szCs w:val="24"/>
          <w:lang w:val="kk-KZ" w:eastAsia="ru-RU"/>
        </w:rPr>
        <w:t xml:space="preserve"> </w:t>
      </w:r>
      <w:r w:rsidRPr="00B46362">
        <w:rPr>
          <w:rFonts w:ascii="Times New Roman" w:eastAsia="Arial Unicode MS" w:hAnsi="Times New Roman" w:cs="Arial Unicode MS"/>
          <w:color w:val="000000"/>
          <w:sz w:val="24"/>
          <w:szCs w:val="24"/>
          <w:lang w:val="kk-KZ" w:eastAsia="ru-RU"/>
        </w:rPr>
        <w:t>денсаулық, еңбек, Қоршаған ортаны қорғау, өнеркәсіптік, өрт қауіпсіздігі және азаматтық қорғау талаптарының бұзылуына жол бермеуге тиіс.</w:t>
      </w:r>
    </w:p>
    <w:p w:rsidR="00B46362" w:rsidRPr="00B46362" w:rsidRDefault="00CB6734" w:rsidP="00B46362">
      <w:pPr>
        <w:widowControl w:val="0"/>
        <w:numPr>
          <w:ilvl w:val="1"/>
          <w:numId w:val="6"/>
        </w:numPr>
        <w:autoSpaceDE w:val="0"/>
        <w:autoSpaceDN w:val="0"/>
        <w:adjustRightInd w:val="0"/>
        <w:spacing w:after="0" w:line="240" w:lineRule="auto"/>
        <w:ind w:left="0" w:firstLine="851"/>
        <w:contextualSpacing/>
        <w:jc w:val="both"/>
        <w:rPr>
          <w:rFonts w:ascii="Times New Roman" w:eastAsia="Arial Unicode MS" w:hAnsi="Times New Roman" w:cs="Arial Unicode MS"/>
          <w:color w:val="000000"/>
          <w:sz w:val="24"/>
          <w:szCs w:val="24"/>
          <w:lang w:val="kk-KZ" w:eastAsia="ru-RU"/>
        </w:rPr>
      </w:pPr>
      <w:r>
        <w:rPr>
          <w:rFonts w:ascii="Times New Roman" w:eastAsia="Arial Unicode MS" w:hAnsi="Times New Roman" w:cs="Arial Unicode MS"/>
          <w:color w:val="000000"/>
          <w:sz w:val="24"/>
          <w:szCs w:val="24"/>
          <w:lang w:val="kk-KZ" w:eastAsia="ru-RU"/>
        </w:rPr>
        <w:t>Орындаушы/Мердігер</w:t>
      </w:r>
      <w:r w:rsidRPr="00B46362">
        <w:rPr>
          <w:rFonts w:ascii="Times New Roman" w:eastAsia="Arial Unicode MS" w:hAnsi="Times New Roman" w:cs="Arial Unicode MS"/>
          <w:color w:val="000000"/>
          <w:sz w:val="24"/>
          <w:szCs w:val="24"/>
          <w:lang w:val="kk-KZ" w:eastAsia="ru-RU"/>
        </w:rPr>
        <w:t xml:space="preserve"> </w:t>
      </w:r>
      <w:r w:rsidR="00B46362" w:rsidRPr="00B46362">
        <w:rPr>
          <w:rFonts w:ascii="Times New Roman" w:eastAsia="Arial Unicode MS" w:hAnsi="Times New Roman" w:cs="Arial Unicode MS"/>
          <w:color w:val="000000"/>
          <w:sz w:val="24"/>
          <w:szCs w:val="24"/>
          <w:lang w:val="kk-KZ" w:eastAsia="ru-RU"/>
        </w:rPr>
        <w:t>өзінің персоналы жол берген денсаулық сақтау, Еңбек, қоршаған орта, өнеркәсіптік, өрт қауіпсіздігі және азаматтық қорғау талаптары және Тапсырыс берушінің денсаулық сақтау, еңбек, қоршаған орта, өнеркәсіптік, өрт қауіпсіздігі және азаматтық қорғау талаптарын сақтау саласындағы басшылық құжаттары үшін тиісінше мынадай мөлшерде айыппұл санкцияларына ұшырайды:</w:t>
      </w:r>
    </w:p>
    <w:p w:rsidR="00B46362" w:rsidRPr="00B46362" w:rsidRDefault="00B46362" w:rsidP="00B46362">
      <w:pPr>
        <w:ind w:left="851"/>
        <w:contextualSpacing/>
        <w:jc w:val="both"/>
        <w:rPr>
          <w:rFonts w:ascii="Times New Roman" w:eastAsia="Arial Unicode MS" w:hAnsi="Times New Roman" w:cs="Arial Unicode MS"/>
          <w:color w:val="000000"/>
          <w:sz w:val="24"/>
          <w:szCs w:val="24"/>
          <w:lang w:val="kk-KZ" w:eastAsia="ru-RU"/>
        </w:rPr>
      </w:pPr>
    </w:p>
    <w:tbl>
      <w:tblPr>
        <w:tblStyle w:val="210"/>
        <w:tblW w:w="9356" w:type="dxa"/>
        <w:tblInd w:w="-5" w:type="dxa"/>
        <w:tblLook w:val="04A0" w:firstRow="1" w:lastRow="0" w:firstColumn="1" w:lastColumn="0" w:noHBand="0" w:noVBand="1"/>
      </w:tblPr>
      <w:tblGrid>
        <w:gridCol w:w="443"/>
        <w:gridCol w:w="6787"/>
        <w:gridCol w:w="2126"/>
      </w:tblGrid>
      <w:tr w:rsidR="00B46362" w:rsidRPr="00B46362" w:rsidTr="00B46362">
        <w:trPr>
          <w:trHeight w:val="112"/>
        </w:trPr>
        <w:tc>
          <w:tcPr>
            <w:tcW w:w="443" w:type="dxa"/>
            <w:shd w:val="clear" w:color="auto" w:fill="FFFFFF" w:themeFill="background1"/>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w:t>
            </w:r>
          </w:p>
        </w:tc>
        <w:tc>
          <w:tcPr>
            <w:tcW w:w="6787" w:type="dxa"/>
            <w:shd w:val="clear" w:color="auto" w:fill="FFFFFF" w:themeFill="background1"/>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val="kk-KZ" w:eastAsia="ru-RU"/>
              </w:rPr>
              <w:t>Бұзушылық түрі</w:t>
            </w:r>
          </w:p>
        </w:tc>
        <w:tc>
          <w:tcPr>
            <w:tcW w:w="2126" w:type="dxa"/>
            <w:shd w:val="clear" w:color="auto" w:fill="FFFFFF" w:themeFill="background1"/>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val="kk-KZ" w:eastAsia="ru-RU"/>
              </w:rPr>
              <w:t>Айппұл мөлшері</w:t>
            </w:r>
            <w:r w:rsidRPr="00B46362">
              <w:rPr>
                <w:rFonts w:ascii="Times New Roman" w:eastAsia="Calibri" w:hAnsi="Times New Roman" w:cs="Times New Roman"/>
                <w:spacing w:val="-2"/>
                <w:sz w:val="24"/>
                <w:szCs w:val="24"/>
                <w:lang w:eastAsia="ru-RU"/>
              </w:rPr>
              <w:t xml:space="preserve"> (</w:t>
            </w:r>
            <w:r w:rsidRPr="00B46362">
              <w:rPr>
                <w:rFonts w:ascii="Times New Roman" w:eastAsia="Calibri" w:hAnsi="Times New Roman" w:cs="Times New Roman"/>
                <w:spacing w:val="-2"/>
                <w:sz w:val="24"/>
                <w:szCs w:val="24"/>
                <w:lang w:val="kk-KZ" w:eastAsia="ru-RU"/>
              </w:rPr>
              <w:t>АЕК</w:t>
            </w:r>
            <w:r w:rsidRPr="00B46362">
              <w:rPr>
                <w:rFonts w:ascii="Times New Roman" w:eastAsia="Calibri" w:hAnsi="Times New Roman" w:cs="Times New Roman"/>
                <w:spacing w:val="-2"/>
                <w:sz w:val="24"/>
                <w:szCs w:val="24"/>
                <w:lang w:eastAsia="ru-RU"/>
              </w:rPr>
              <w:t>)</w:t>
            </w:r>
          </w:p>
        </w:tc>
      </w:tr>
      <w:tr w:rsidR="00B46362" w:rsidRPr="00B46362" w:rsidTr="00B46362">
        <w:trPr>
          <w:trHeight w:val="247"/>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Әрбір бұзушылық үшін ДҚ, ЕҚ, ҚОҚ, ӨҚ және ЖҚЕ бойынша бұзушылықтарды анықтау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100</w:t>
            </w:r>
          </w:p>
        </w:tc>
      </w:tr>
      <w:tr w:rsidR="00B46362" w:rsidRPr="00B46362" w:rsidTr="00B46362">
        <w:trPr>
          <w:trHeight w:val="77"/>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Әрбір бұзушылық үшін ұқсас бұзушылықтар қайта анықталған кезде</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rsidTr="00B46362">
        <w:trPr>
          <w:trHeight w:val="710"/>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3</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 Жұмыскерлердің арнайы киімді, арнайы аяқ киімді және басқа да жеке қорғаныс құралдарын пайдаланбауының, оның ішінде өнім берушінің қызметкерінің "Маңғыстаумұнайгаз" АҚ немесе "Oil Services Company" ЖШС Корпоративтік символикасы бар арнайы киімді (ЖҚҚ) Тапсырыс берушінің рұқсатынсыз киіп жүруінің бұзушылықтарын анықтау. Қайталап бұзған жағдайда айыппұл екі есе көбейтіледі.</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rsidTr="00B46362">
        <w:trPr>
          <w:trHeight w:val="473"/>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lastRenderedPageBreak/>
              <w:t>4</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ДЕҚОҚ және ӨҚ бойынша персоналды оқыту және білімін тексеру бойынша бұзушылықтарды анықтау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200</w:t>
            </w:r>
          </w:p>
        </w:tc>
      </w:tr>
      <w:tr w:rsidR="00B46362" w:rsidRPr="00B46362" w:rsidTr="00B46362">
        <w:trPr>
          <w:trHeight w:val="699"/>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5</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 ДЕҚОҚ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100</w:t>
            </w:r>
          </w:p>
        </w:tc>
      </w:tr>
      <w:tr w:rsidR="00B46362" w:rsidRPr="00C14E69" w:rsidTr="00B46362">
        <w:trPr>
          <w:trHeight w:val="570"/>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6</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Қауіпті болып саналатын, Тапсырыс берушінің қоршаған ортасына зиян келтіретін ДЕҚОҚ және ӨҚ саласындағы өрескел бұзушылықтарды анықтау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 1000 АЕК-тен 5000 АЕК-ке дейін (бұзушылықтың салдарына, ауырлығына байланысты) + бұзушылықтар толық жойылғанға дейін жұмыстарға тыйым салу және тоқтата тұру</w:t>
            </w:r>
          </w:p>
        </w:tc>
      </w:tr>
      <w:tr w:rsidR="00B46362" w:rsidRPr="00C14E69" w:rsidTr="00B46362">
        <w:trPr>
          <w:trHeight w:val="699"/>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7</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SimSun" w:hAnsi="Times New Roman" w:cs="Arial"/>
                <w:spacing w:val="-2"/>
                <w:sz w:val="24"/>
                <w:szCs w:val="24"/>
                <w:lang w:val="kk-KZ" w:eastAsia="ru-RU"/>
              </w:rPr>
            </w:pPr>
            <w:r w:rsidRPr="00B46362">
              <w:rPr>
                <w:rFonts w:ascii="Times New Roman" w:eastAsia="Times New Roman" w:hAnsi="Times New Roman" w:cs="Times New Roman"/>
                <w:sz w:val="24"/>
                <w:szCs w:val="24"/>
                <w:lang w:val="kk-KZ" w:eastAsia="ru-RU"/>
              </w:rPr>
              <w:t>Елеулі немесе қайталанатын аса қауіпті бұзушылықтар және қоршаған ортаға елеулі залал келтірілген жағдайда</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 Өтемақы төлемей Шарттың қолданылуын тоқтату</w:t>
            </w:r>
          </w:p>
        </w:tc>
      </w:tr>
      <w:tr w:rsidR="00B46362" w:rsidRPr="00C14E69" w:rsidTr="00B46362">
        <w:trPr>
          <w:trHeight w:val="699"/>
        </w:trPr>
        <w:tc>
          <w:tcPr>
            <w:tcW w:w="443"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eastAsia="ru-RU"/>
              </w:rPr>
            </w:pPr>
            <w:r w:rsidRPr="00B46362">
              <w:rPr>
                <w:rFonts w:ascii="Times New Roman" w:eastAsia="Calibri" w:hAnsi="Times New Roman" w:cs="Times New Roman"/>
                <w:spacing w:val="-2"/>
                <w:sz w:val="24"/>
                <w:szCs w:val="24"/>
                <w:lang w:eastAsia="ru-RU"/>
              </w:rPr>
              <w:t>8</w:t>
            </w:r>
          </w:p>
        </w:tc>
        <w:tc>
          <w:tcPr>
            <w:tcW w:w="6787" w:type="dxa"/>
            <w:shd w:val="clear" w:color="auto" w:fill="FFFFFF" w:themeFill="background1"/>
            <w:vAlign w:val="center"/>
          </w:tcPr>
          <w:p w:rsidR="00B46362" w:rsidRPr="00B46362" w:rsidRDefault="00B46362" w:rsidP="00B46362">
            <w:pPr>
              <w:widowControl w:val="0"/>
              <w:tabs>
                <w:tab w:val="left" w:pos="1134"/>
              </w:tabs>
              <w:autoSpaceDE w:val="0"/>
              <w:autoSpaceDN w:val="0"/>
              <w:adjustRightInd w:val="0"/>
              <w:jc w:val="both"/>
              <w:outlineLvl w:val="0"/>
              <w:rPr>
                <w:rFonts w:ascii="Times New Roman" w:eastAsia="Times New Roman" w:hAnsi="Times New Roman" w:cs="Times New Roman"/>
                <w:sz w:val="24"/>
                <w:szCs w:val="24"/>
                <w:lang w:val="kk-KZ" w:eastAsia="ru-RU"/>
              </w:rPr>
            </w:pPr>
            <w:r w:rsidRPr="00B46362">
              <w:rPr>
                <w:rFonts w:ascii="Times New Roman" w:eastAsia="Times New Roman" w:hAnsi="Times New Roman" w:cs="Times New Roman"/>
                <w:sz w:val="24"/>
                <w:szCs w:val="24"/>
                <w:lang w:val="kk-KZ" w:eastAsia="ru-RU"/>
              </w:rPr>
              <w:t xml:space="preserve">Тапсырыс берушінің келісім-шарттық аумағында көлік бірлігі үшін жылдамдық режимінің асып кетуі. </w:t>
            </w:r>
          </w:p>
        </w:tc>
        <w:tc>
          <w:tcPr>
            <w:tcW w:w="2126" w:type="dxa"/>
            <w:shd w:val="clear" w:color="auto" w:fill="FFFFFF" w:themeFill="background1"/>
            <w:vAlign w:val="center"/>
          </w:tcPr>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100 АЕК-тен 300 АЕК-ке дейін (бұзушылықтың ауырлығына байланысты)</w:t>
            </w:r>
          </w:p>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КҚ қозғалыс жылдамдығын 20 – дан 40 км/сағ шамасына арттыру-200 АЕК;</w:t>
            </w:r>
          </w:p>
          <w:p w:rsidR="00B46362" w:rsidRPr="00B46362" w:rsidRDefault="00B46362" w:rsidP="00B46362">
            <w:pPr>
              <w:widowControl w:val="0"/>
              <w:autoSpaceDE w:val="0"/>
              <w:autoSpaceDN w:val="0"/>
              <w:adjustRightInd w:val="0"/>
              <w:jc w:val="center"/>
              <w:rPr>
                <w:rFonts w:ascii="Times New Roman" w:eastAsia="Calibri" w:hAnsi="Times New Roman" w:cs="Times New Roman"/>
                <w:spacing w:val="-2"/>
                <w:sz w:val="24"/>
                <w:szCs w:val="24"/>
                <w:lang w:val="kk-KZ" w:eastAsia="ru-RU"/>
              </w:rPr>
            </w:pPr>
            <w:r w:rsidRPr="00B46362">
              <w:rPr>
                <w:rFonts w:ascii="Times New Roman" w:eastAsia="Calibri" w:hAnsi="Times New Roman" w:cs="Times New Roman"/>
                <w:spacing w:val="-2"/>
                <w:sz w:val="24"/>
                <w:szCs w:val="24"/>
                <w:lang w:val="kk-KZ" w:eastAsia="ru-RU"/>
              </w:rPr>
              <w:t xml:space="preserve">КҚ қозғалыс жылдамдығын 40 км/сағ астам шамаға арттыру - 300 АЕК </w:t>
            </w:r>
          </w:p>
        </w:tc>
      </w:tr>
    </w:tbl>
    <w:p w:rsidR="00B46362" w:rsidRPr="00B46362" w:rsidRDefault="00B46362" w:rsidP="00B46362">
      <w:pPr>
        <w:jc w:val="center"/>
        <w:rPr>
          <w:rFonts w:ascii="Times New Roman" w:eastAsia="Calibri" w:hAnsi="Times New Roman" w:cs="Times New Roman"/>
          <w:b/>
          <w:sz w:val="24"/>
          <w:szCs w:val="24"/>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46362"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B46362" w:rsidRPr="00B247F3" w:rsidRDefault="00B46362" w:rsidP="0092562C">
      <w:pPr>
        <w:spacing w:after="0" w:line="240" w:lineRule="auto"/>
        <w:ind w:firstLine="709"/>
        <w:jc w:val="right"/>
        <w:rPr>
          <w:rFonts w:ascii="Times New Roman" w:eastAsia="Calibri" w:hAnsi="Times New Roman" w:cs="Times New Roman"/>
          <w:lang w:val="kk-KZ"/>
        </w:rPr>
      </w:pPr>
    </w:p>
    <w:p w:rsidR="0092562C" w:rsidRPr="00B247F3" w:rsidRDefault="0092562C" w:rsidP="0092562C">
      <w:pPr>
        <w:spacing w:after="0" w:line="240" w:lineRule="auto"/>
        <w:ind w:firstLine="709"/>
        <w:jc w:val="right"/>
        <w:rPr>
          <w:rFonts w:ascii="Times New Roman" w:eastAsia="Calibri" w:hAnsi="Times New Roman" w:cs="Times New Roman"/>
          <w:b/>
        </w:rPr>
      </w:pPr>
      <w:r w:rsidRPr="00B247F3">
        <w:rPr>
          <w:rFonts w:ascii="Times New Roman" w:eastAsia="Calibri" w:hAnsi="Times New Roman" w:cs="Times New Roman"/>
          <w:b/>
        </w:rPr>
        <w:t>Приложение № 5</w:t>
      </w:r>
    </w:p>
    <w:p w:rsidR="0092562C" w:rsidRPr="00B247F3" w:rsidRDefault="0092562C" w:rsidP="0092562C">
      <w:pPr>
        <w:spacing w:after="0" w:line="240" w:lineRule="auto"/>
        <w:ind w:firstLine="709"/>
        <w:jc w:val="both"/>
        <w:rPr>
          <w:rFonts w:ascii="Times New Roman" w:eastAsia="Calibri" w:hAnsi="Times New Roman" w:cs="Times New Roman"/>
          <w:b/>
        </w:rPr>
      </w:pPr>
      <w:r w:rsidRPr="00B247F3">
        <w:rPr>
          <w:rFonts w:ascii="Times New Roman" w:eastAsia="Calibri" w:hAnsi="Times New Roman" w:cs="Times New Roman"/>
          <w:b/>
        </w:rPr>
        <w:t xml:space="preserve"> </w:t>
      </w:r>
      <w:r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009F6846" w:rsidRPr="00B247F3">
        <w:rPr>
          <w:rFonts w:ascii="Times New Roman" w:eastAsia="Calibri" w:hAnsi="Times New Roman" w:cs="Times New Roman"/>
          <w:b/>
        </w:rPr>
        <w:tab/>
      </w:r>
      <w:r w:rsidRPr="00B247F3">
        <w:rPr>
          <w:rFonts w:ascii="Times New Roman" w:eastAsia="Calibri" w:hAnsi="Times New Roman" w:cs="Times New Roman"/>
          <w:b/>
        </w:rPr>
        <w:t>к Договору №</w:t>
      </w:r>
      <w:r w:rsidRPr="00B247F3">
        <w:rPr>
          <w:rFonts w:ascii="Times New Roman" w:eastAsia="Calibri" w:hAnsi="Times New Roman" w:cs="Times New Roman"/>
          <w:b/>
          <w:bCs/>
          <w:lang w:val="kk-KZ"/>
        </w:rPr>
        <w:t>______</w:t>
      </w:r>
      <w:r w:rsidRPr="00B247F3">
        <w:rPr>
          <w:rFonts w:ascii="Times New Roman" w:eastAsia="Calibri" w:hAnsi="Times New Roman" w:cs="Times New Roman"/>
          <w:b/>
        </w:rPr>
        <w:t xml:space="preserve"> от «____»_______20__ г.</w:t>
      </w:r>
    </w:p>
    <w:p w:rsidR="0092562C" w:rsidRPr="0061745F" w:rsidRDefault="0092562C" w:rsidP="0092562C">
      <w:pPr>
        <w:spacing w:after="0" w:line="240" w:lineRule="auto"/>
        <w:ind w:firstLine="709"/>
        <w:jc w:val="both"/>
        <w:rPr>
          <w:rFonts w:ascii="Times New Roman" w:eastAsia="Calibri" w:hAnsi="Times New Roman" w:cs="Times New Roman"/>
          <w:b/>
        </w:rPr>
      </w:pPr>
    </w:p>
    <w:p w:rsidR="0092562C" w:rsidRPr="00AF4D1D" w:rsidRDefault="0092562C" w:rsidP="00AF4D1D">
      <w:pPr>
        <w:spacing w:after="0" w:line="240" w:lineRule="auto"/>
        <w:ind w:left="-426" w:firstLine="567"/>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Обязательство по соблюдению</w:t>
      </w:r>
    </w:p>
    <w:p w:rsidR="0092562C" w:rsidRPr="00AF4D1D" w:rsidRDefault="0092562C" w:rsidP="000D08C9">
      <w:pPr>
        <w:spacing w:after="0" w:line="240" w:lineRule="auto"/>
        <w:ind w:firstLine="141"/>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пропускного и внутри объектового режима, требований охраны здоровья, труда, окружающей среды, промышленной, пожарной безопасности и гражданской защиты</w:t>
      </w:r>
    </w:p>
    <w:p w:rsidR="0092562C" w:rsidRPr="0061745F" w:rsidRDefault="0092562C" w:rsidP="000D08C9">
      <w:pPr>
        <w:spacing w:after="0" w:line="240" w:lineRule="auto"/>
        <w:ind w:firstLine="567"/>
        <w:jc w:val="both"/>
        <w:rPr>
          <w:rFonts w:ascii="Times New Roman" w:eastAsia="Calibri" w:hAnsi="Times New Roman" w:cs="Times New Roman"/>
          <w:b/>
        </w:rPr>
      </w:pPr>
    </w:p>
    <w:p w:rsidR="0092562C" w:rsidRPr="00AF4D1D" w:rsidRDefault="0092562C" w:rsidP="000D08C9">
      <w:pPr>
        <w:spacing w:after="0" w:line="240" w:lineRule="auto"/>
        <w:ind w:firstLine="141"/>
        <w:jc w:val="both"/>
        <w:rPr>
          <w:rFonts w:ascii="Times New Roman" w:eastAsia="Calibri" w:hAnsi="Times New Roman" w:cs="Times New Roman"/>
          <w:b/>
          <w:sz w:val="24"/>
          <w:szCs w:val="24"/>
        </w:rPr>
      </w:pPr>
      <w:r w:rsidRPr="00AF4D1D">
        <w:rPr>
          <w:rFonts w:ascii="Times New Roman" w:eastAsia="Calibri" w:hAnsi="Times New Roman" w:cs="Times New Roman"/>
          <w:b/>
          <w:sz w:val="24"/>
          <w:szCs w:val="24"/>
        </w:rPr>
        <w:t>Термины и сокращения</w:t>
      </w:r>
    </w:p>
    <w:p w:rsidR="0092562C" w:rsidRPr="00AF4D1D" w:rsidRDefault="0092562C" w:rsidP="000D08C9">
      <w:pPr>
        <w:spacing w:after="0" w:line="240" w:lineRule="auto"/>
        <w:jc w:val="both"/>
        <w:rPr>
          <w:rFonts w:ascii="Times New Roman" w:eastAsia="Calibri" w:hAnsi="Times New Roman" w:cs="Times New Roman"/>
          <w:sz w:val="24"/>
          <w:szCs w:val="24"/>
        </w:rPr>
      </w:pPr>
      <w:r w:rsidRPr="00B46362">
        <w:rPr>
          <w:rFonts w:ascii="Times New Roman" w:eastAsia="Calibri" w:hAnsi="Times New Roman" w:cs="Times New Roman"/>
          <w:b/>
          <w:sz w:val="24"/>
          <w:szCs w:val="24"/>
        </w:rPr>
        <w:t xml:space="preserve">Исполнитель/Подрядчик – </w:t>
      </w:r>
      <w:r w:rsidRPr="00B46362">
        <w:rPr>
          <w:rFonts w:ascii="Times New Roman" w:eastAsia="Calibri" w:hAnsi="Times New Roman" w:cs="Times New Roman"/>
          <w:sz w:val="24"/>
          <w:szCs w:val="24"/>
        </w:rPr>
        <w:t>лицо, выполняющее работы (подрядчик) и/или оказывающее услуги (исполнитель), заключившее в Заказчиком (ТОО «</w:t>
      </w:r>
      <w:r w:rsidRPr="00B46362">
        <w:rPr>
          <w:rFonts w:ascii="Times New Roman" w:eastAsia="Calibri" w:hAnsi="Times New Roman" w:cs="Times New Roman"/>
          <w:sz w:val="24"/>
          <w:szCs w:val="24"/>
          <w:lang w:val="en-US"/>
        </w:rPr>
        <w:t>Oil</w:t>
      </w:r>
      <w:r w:rsidRPr="00B46362">
        <w:rPr>
          <w:rFonts w:ascii="Times New Roman" w:eastAsia="Calibri" w:hAnsi="Times New Roman" w:cs="Times New Roman"/>
          <w:sz w:val="24"/>
          <w:szCs w:val="24"/>
        </w:rPr>
        <w:t xml:space="preserve"> </w:t>
      </w:r>
      <w:r w:rsidRPr="00B46362">
        <w:rPr>
          <w:rFonts w:ascii="Times New Roman" w:eastAsia="Calibri" w:hAnsi="Times New Roman" w:cs="Times New Roman"/>
          <w:sz w:val="24"/>
          <w:szCs w:val="24"/>
          <w:lang w:val="en-US"/>
        </w:rPr>
        <w:t>Services</w:t>
      </w:r>
      <w:r w:rsidRPr="00B46362">
        <w:rPr>
          <w:rFonts w:ascii="Times New Roman" w:eastAsia="Calibri" w:hAnsi="Times New Roman" w:cs="Times New Roman"/>
          <w:sz w:val="24"/>
          <w:szCs w:val="24"/>
        </w:rPr>
        <w:t xml:space="preserve"> </w:t>
      </w:r>
      <w:r w:rsidRPr="00B46362">
        <w:rPr>
          <w:rFonts w:ascii="Times New Roman" w:eastAsia="Calibri" w:hAnsi="Times New Roman" w:cs="Times New Roman"/>
          <w:sz w:val="24"/>
          <w:szCs w:val="24"/>
          <w:lang w:val="en-US"/>
        </w:rPr>
        <w:t>Company</w:t>
      </w:r>
      <w:r w:rsidRPr="00B46362">
        <w:rPr>
          <w:rFonts w:ascii="Times New Roman" w:eastAsia="Calibri" w:hAnsi="Times New Roman" w:cs="Times New Roman"/>
          <w:sz w:val="24"/>
          <w:szCs w:val="24"/>
        </w:rPr>
        <w:t>») Договор, неотъемлемой частью которого является настоящее Обязательство.</w:t>
      </w:r>
    </w:p>
    <w:p w:rsidR="0092562C" w:rsidRPr="00AF4D1D" w:rsidRDefault="0092562C" w:rsidP="000D08C9">
      <w:pPr>
        <w:spacing w:after="0" w:line="240" w:lineRule="auto"/>
        <w:jc w:val="both"/>
        <w:rPr>
          <w:rFonts w:ascii="Times New Roman" w:eastAsia="Calibri" w:hAnsi="Times New Roman" w:cs="Times New Roman"/>
          <w:sz w:val="24"/>
          <w:szCs w:val="24"/>
        </w:rPr>
      </w:pPr>
      <w:r w:rsidRPr="005D74A9">
        <w:rPr>
          <w:rFonts w:ascii="Times New Roman" w:eastAsia="Calibri" w:hAnsi="Times New Roman" w:cs="Times New Roman"/>
          <w:b/>
          <w:sz w:val="24"/>
          <w:szCs w:val="24"/>
        </w:rPr>
        <w:t xml:space="preserve">Персонал </w:t>
      </w:r>
      <w:r w:rsidR="0035249A" w:rsidRPr="005D74A9">
        <w:rPr>
          <w:rFonts w:ascii="Times New Roman" w:eastAsia="Calibri" w:hAnsi="Times New Roman" w:cs="Times New Roman"/>
          <w:b/>
          <w:sz w:val="24"/>
          <w:szCs w:val="24"/>
        </w:rPr>
        <w:t>Исполнителя/П</w:t>
      </w:r>
      <w:r w:rsidRPr="005D74A9">
        <w:rPr>
          <w:rFonts w:ascii="Times New Roman" w:eastAsia="Calibri" w:hAnsi="Times New Roman" w:cs="Times New Roman"/>
          <w:b/>
          <w:sz w:val="24"/>
          <w:szCs w:val="24"/>
        </w:rPr>
        <w:t>одрядчика</w:t>
      </w:r>
      <w:r w:rsidRPr="005D74A9">
        <w:rPr>
          <w:rFonts w:ascii="Times New Roman" w:eastAsia="Calibri" w:hAnsi="Times New Roman" w:cs="Times New Roman"/>
          <w:sz w:val="24"/>
          <w:szCs w:val="24"/>
        </w:rPr>
        <w:t xml:space="preserve"> – работники </w:t>
      </w:r>
      <w:r w:rsidR="0035249A" w:rsidRPr="005D74A9">
        <w:rPr>
          <w:rFonts w:ascii="Times New Roman" w:eastAsia="Calibri" w:hAnsi="Times New Roman" w:cs="Times New Roman"/>
          <w:sz w:val="24"/>
          <w:szCs w:val="24"/>
        </w:rPr>
        <w:t>Исполнителя/</w:t>
      </w:r>
      <w:r w:rsidRPr="005D74A9">
        <w:rPr>
          <w:rFonts w:ascii="Times New Roman" w:eastAsia="Calibri" w:hAnsi="Times New Roman" w:cs="Times New Roman"/>
          <w:sz w:val="24"/>
          <w:szCs w:val="24"/>
        </w:rPr>
        <w:t>Подрядчика, его субподрядных организаций, иных третьих лиц, привлеченных для выполнения обязательств по Договору.</w:t>
      </w:r>
    </w:p>
    <w:p w:rsidR="0092562C" w:rsidRPr="00AF4D1D" w:rsidRDefault="0092562C" w:rsidP="000D08C9">
      <w:pPr>
        <w:spacing w:after="0" w:line="240" w:lineRule="auto"/>
        <w:jc w:val="both"/>
        <w:rPr>
          <w:rFonts w:ascii="Times New Roman" w:eastAsia="Calibri" w:hAnsi="Times New Roman" w:cs="Times New Roman"/>
          <w:sz w:val="24"/>
          <w:szCs w:val="24"/>
        </w:rPr>
      </w:pPr>
      <w:r w:rsidRPr="005D74A9">
        <w:rPr>
          <w:rFonts w:ascii="Times New Roman" w:eastAsia="Calibri" w:hAnsi="Times New Roman" w:cs="Times New Roman"/>
          <w:b/>
          <w:sz w:val="24"/>
          <w:szCs w:val="24"/>
        </w:rPr>
        <w:t>Работы</w:t>
      </w:r>
      <w:r w:rsidR="005D74A9" w:rsidRPr="005D74A9">
        <w:rPr>
          <w:rFonts w:ascii="Times New Roman" w:eastAsia="Calibri" w:hAnsi="Times New Roman" w:cs="Times New Roman"/>
          <w:b/>
          <w:sz w:val="24"/>
          <w:szCs w:val="24"/>
          <w:lang w:val="kk-KZ"/>
        </w:rPr>
        <w:t>/Услуги</w:t>
      </w:r>
      <w:r w:rsidRPr="005D74A9">
        <w:rPr>
          <w:rFonts w:ascii="Times New Roman" w:eastAsia="Calibri" w:hAnsi="Times New Roman" w:cs="Times New Roman"/>
          <w:b/>
          <w:sz w:val="24"/>
          <w:szCs w:val="24"/>
        </w:rPr>
        <w:t xml:space="preserve"> </w:t>
      </w:r>
      <w:r w:rsidRPr="005D74A9">
        <w:rPr>
          <w:rFonts w:ascii="Times New Roman" w:eastAsia="Calibri" w:hAnsi="Times New Roman" w:cs="Times New Roman"/>
          <w:sz w:val="24"/>
          <w:szCs w:val="24"/>
        </w:rPr>
        <w:t>– работы, услуги, иные обязательства, принятые Исполнителем/Подрядчиком по Договору.</w:t>
      </w:r>
    </w:p>
    <w:p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ОЗТОС и ПБ</w:t>
      </w:r>
      <w:r w:rsidRPr="00AF4D1D">
        <w:rPr>
          <w:rFonts w:ascii="Times New Roman" w:eastAsia="Calibri" w:hAnsi="Times New Roman" w:cs="Times New Roman"/>
          <w:sz w:val="24"/>
          <w:szCs w:val="24"/>
        </w:rPr>
        <w:t xml:space="preserve"> – охрана здоровья, труда, окружающей среды и промышленной безопасности.</w:t>
      </w:r>
    </w:p>
    <w:p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МРП</w:t>
      </w:r>
      <w:r w:rsidRPr="00AF4D1D">
        <w:rPr>
          <w:rFonts w:ascii="Times New Roman" w:eastAsia="Calibri" w:hAnsi="Times New Roman" w:cs="Times New Roman"/>
          <w:sz w:val="24"/>
          <w:szCs w:val="24"/>
        </w:rPr>
        <w:t xml:space="preserve"> – минимальный расчетный показатель.</w:t>
      </w:r>
    </w:p>
    <w:p w:rsidR="0092562C" w:rsidRPr="00AF4D1D" w:rsidRDefault="0092562C" w:rsidP="000D08C9">
      <w:pPr>
        <w:spacing w:after="0" w:line="240" w:lineRule="auto"/>
        <w:jc w:val="both"/>
        <w:rPr>
          <w:rFonts w:ascii="Times New Roman" w:eastAsia="Calibri" w:hAnsi="Times New Roman" w:cs="Times New Roman"/>
          <w:sz w:val="24"/>
          <w:szCs w:val="24"/>
        </w:rPr>
      </w:pPr>
      <w:r w:rsidRPr="00AF4D1D">
        <w:rPr>
          <w:rFonts w:ascii="Times New Roman" w:eastAsia="Calibri" w:hAnsi="Times New Roman" w:cs="Times New Roman"/>
          <w:b/>
          <w:sz w:val="24"/>
          <w:szCs w:val="24"/>
        </w:rPr>
        <w:t>СИЗ</w:t>
      </w:r>
      <w:r w:rsidRPr="00AF4D1D">
        <w:rPr>
          <w:rFonts w:ascii="Times New Roman" w:eastAsia="Calibri" w:hAnsi="Times New Roman" w:cs="Times New Roman"/>
          <w:sz w:val="24"/>
          <w:szCs w:val="24"/>
        </w:rPr>
        <w:t xml:space="preserve"> – средства индивидуальной защиты.</w:t>
      </w:r>
    </w:p>
    <w:p w:rsidR="0092562C" w:rsidRPr="00AF4D1D" w:rsidRDefault="0092562C" w:rsidP="000D08C9">
      <w:pPr>
        <w:spacing w:after="0" w:line="240" w:lineRule="auto"/>
        <w:jc w:val="both"/>
        <w:rPr>
          <w:rFonts w:ascii="Times New Roman" w:eastAsia="Calibri" w:hAnsi="Times New Roman" w:cs="Times New Roman"/>
          <w:b/>
          <w:sz w:val="24"/>
          <w:szCs w:val="24"/>
        </w:rPr>
      </w:pPr>
      <w:r w:rsidRPr="00AF4D1D">
        <w:rPr>
          <w:rFonts w:ascii="Times New Roman" w:eastAsia="Calibri" w:hAnsi="Times New Roman" w:cs="Times New Roman"/>
          <w:b/>
          <w:sz w:val="24"/>
          <w:szCs w:val="24"/>
        </w:rPr>
        <w:t>ГСМ</w:t>
      </w:r>
      <w:r w:rsidRPr="00AF4D1D">
        <w:rPr>
          <w:rFonts w:ascii="Times New Roman" w:eastAsia="Calibri" w:hAnsi="Times New Roman" w:cs="Times New Roman"/>
          <w:sz w:val="24"/>
          <w:szCs w:val="24"/>
        </w:rPr>
        <w:t xml:space="preserve"> – горюче-смазочные материалы.</w:t>
      </w:r>
      <w:r w:rsidRPr="00AF4D1D">
        <w:rPr>
          <w:rFonts w:ascii="Times New Roman" w:eastAsia="Calibri" w:hAnsi="Times New Roman" w:cs="Times New Roman"/>
          <w:b/>
          <w:sz w:val="24"/>
          <w:szCs w:val="24"/>
        </w:rPr>
        <w:t xml:space="preserve"> </w:t>
      </w:r>
    </w:p>
    <w:p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ТМЦ</w:t>
      </w:r>
      <w:r w:rsidRPr="00AF4D1D">
        <w:rPr>
          <w:rFonts w:ascii="Times New Roman" w:eastAsia="Calibri" w:hAnsi="Times New Roman" w:cs="Times New Roman"/>
          <w:sz w:val="24"/>
          <w:szCs w:val="24"/>
        </w:rPr>
        <w:t xml:space="preserve"> – товарно-материальные ценности.</w:t>
      </w:r>
    </w:p>
    <w:p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ДТП</w:t>
      </w:r>
      <w:r w:rsidRPr="00AF4D1D">
        <w:rPr>
          <w:rFonts w:ascii="Times New Roman" w:eastAsia="Calibri" w:hAnsi="Times New Roman" w:cs="Times New Roman"/>
          <w:sz w:val="24"/>
          <w:szCs w:val="24"/>
        </w:rPr>
        <w:t xml:space="preserve"> – дорожно-транспортное происшествие.</w:t>
      </w:r>
    </w:p>
    <w:p w:rsidR="00AF4D1D" w:rsidRPr="00AF4D1D" w:rsidRDefault="00AF4D1D" w:rsidP="000D08C9">
      <w:pPr>
        <w:spacing w:after="0" w:line="240" w:lineRule="auto"/>
        <w:rPr>
          <w:rFonts w:ascii="Times New Roman" w:eastAsia="Calibri" w:hAnsi="Times New Roman" w:cs="Times New Roman"/>
          <w:sz w:val="24"/>
          <w:szCs w:val="24"/>
        </w:rPr>
      </w:pPr>
      <w:r w:rsidRPr="00AF4D1D">
        <w:rPr>
          <w:rFonts w:ascii="Times New Roman" w:eastAsia="Calibri" w:hAnsi="Times New Roman" w:cs="Times New Roman"/>
          <w:b/>
          <w:sz w:val="24"/>
          <w:szCs w:val="24"/>
        </w:rPr>
        <w:t>ПДД</w:t>
      </w:r>
      <w:r w:rsidRPr="00AF4D1D">
        <w:rPr>
          <w:rFonts w:ascii="Times New Roman" w:eastAsia="Calibri" w:hAnsi="Times New Roman" w:cs="Times New Roman"/>
          <w:sz w:val="24"/>
          <w:szCs w:val="24"/>
        </w:rPr>
        <w:t xml:space="preserve"> – правила дорожного движения.</w:t>
      </w:r>
    </w:p>
    <w:p w:rsidR="0092562C" w:rsidRPr="00AF4D1D" w:rsidRDefault="0092562C" w:rsidP="000D08C9">
      <w:pPr>
        <w:spacing w:after="0" w:line="240" w:lineRule="auto"/>
        <w:ind w:firstLine="141"/>
        <w:jc w:val="both"/>
        <w:rPr>
          <w:rFonts w:ascii="Times New Roman" w:eastAsia="Calibri" w:hAnsi="Times New Roman" w:cs="Times New Roman"/>
          <w:b/>
          <w:sz w:val="24"/>
          <w:szCs w:val="24"/>
        </w:rPr>
      </w:pPr>
    </w:p>
    <w:p w:rsidR="000D08C9" w:rsidRDefault="000D08C9" w:rsidP="000D08C9">
      <w:pPr>
        <w:spacing w:after="0" w:line="240" w:lineRule="auto"/>
        <w:ind w:firstLine="141"/>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1. </w:t>
      </w:r>
      <w:r w:rsidR="0092562C" w:rsidRPr="00AF4D1D">
        <w:rPr>
          <w:rFonts w:ascii="Times New Roman" w:eastAsia="Calibri" w:hAnsi="Times New Roman" w:cs="Times New Roman"/>
          <w:b/>
          <w:sz w:val="24"/>
          <w:szCs w:val="24"/>
        </w:rPr>
        <w:t xml:space="preserve">Обязательство в области обеспечения пропускного и внутри объектового </w:t>
      </w:r>
    </w:p>
    <w:p w:rsidR="0092562C" w:rsidRPr="00AF4D1D" w:rsidRDefault="0092562C" w:rsidP="000D08C9">
      <w:pPr>
        <w:spacing w:after="0" w:line="240" w:lineRule="auto"/>
        <w:ind w:firstLine="141"/>
        <w:jc w:val="center"/>
        <w:rPr>
          <w:rFonts w:ascii="Times New Roman" w:eastAsia="Calibri" w:hAnsi="Times New Roman" w:cs="Times New Roman"/>
          <w:b/>
          <w:sz w:val="24"/>
          <w:szCs w:val="24"/>
        </w:rPr>
      </w:pPr>
      <w:r w:rsidRPr="00AF4D1D">
        <w:rPr>
          <w:rFonts w:ascii="Times New Roman" w:eastAsia="Calibri" w:hAnsi="Times New Roman" w:cs="Times New Roman"/>
          <w:b/>
          <w:sz w:val="24"/>
          <w:szCs w:val="24"/>
        </w:rPr>
        <w:t>режима</w:t>
      </w:r>
    </w:p>
    <w:p w:rsidR="0092562C" w:rsidRPr="005D74A9" w:rsidRDefault="000D08C9" w:rsidP="000D08C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1.1. </w:t>
      </w:r>
      <w:r w:rsidR="0092562C" w:rsidRPr="005D74A9">
        <w:rPr>
          <w:rFonts w:ascii="Times New Roman" w:eastAsia="Calibri" w:hAnsi="Times New Roman" w:cs="Times New Roman"/>
          <w:sz w:val="24"/>
          <w:szCs w:val="24"/>
        </w:rPr>
        <w:t>Исполнитель/Подрядчик должен поддерживать строгую дисциплину и порядок среди своего Персонала, и не допускать нарушений требований безопасности в области обеспечения пропускного и внутри объектового режима.</w:t>
      </w:r>
    </w:p>
    <w:p w:rsidR="0092562C" w:rsidRDefault="000D08C9" w:rsidP="000D08C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1.2. </w:t>
      </w:r>
      <w:r w:rsidR="0092562C" w:rsidRPr="005D74A9">
        <w:rPr>
          <w:rFonts w:ascii="Times New Roman" w:eastAsia="Calibri" w:hAnsi="Times New Roman" w:cs="Times New Roman"/>
          <w:sz w:val="24"/>
          <w:szCs w:val="24"/>
        </w:rPr>
        <w:t>Исполнитель/Подрядчик за</w:t>
      </w:r>
      <w:r w:rsidR="0092562C" w:rsidRPr="00AF4D1D">
        <w:rPr>
          <w:rFonts w:ascii="Times New Roman" w:eastAsia="Calibri" w:hAnsi="Times New Roman" w:cs="Times New Roman"/>
          <w:sz w:val="24"/>
          <w:szCs w:val="24"/>
        </w:rPr>
        <w:t xml:space="preserve"> допущенные его Персоналом требований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AF4D1D" w:rsidRPr="00AF4D1D" w:rsidRDefault="00AF4D1D" w:rsidP="00AF4D1D">
      <w:pPr>
        <w:spacing w:after="0" w:line="240" w:lineRule="auto"/>
        <w:ind w:left="141"/>
        <w:jc w:val="both"/>
        <w:rPr>
          <w:rFonts w:ascii="Times New Roman" w:eastAsia="Calibri" w:hAnsi="Times New Roman" w:cs="Times New Roman"/>
          <w:sz w:val="24"/>
          <w:szCs w:val="24"/>
        </w:rPr>
      </w:pPr>
    </w:p>
    <w:tbl>
      <w:tblPr>
        <w:tblStyle w:val="aff1"/>
        <w:tblpPr w:leftFromText="180" w:rightFromText="180" w:vertAnchor="text" w:horzAnchor="margin" w:tblpX="-24" w:tblpY="66"/>
        <w:tblW w:w="9351" w:type="dxa"/>
        <w:tblLayout w:type="fixed"/>
        <w:tblLook w:val="04A0" w:firstRow="1" w:lastRow="0" w:firstColumn="1" w:lastColumn="0" w:noHBand="0" w:noVBand="1"/>
      </w:tblPr>
      <w:tblGrid>
        <w:gridCol w:w="562"/>
        <w:gridCol w:w="7234"/>
        <w:gridCol w:w="1555"/>
      </w:tblGrid>
      <w:tr w:rsidR="0092562C" w:rsidRPr="00AF4D1D" w:rsidTr="000D08C9">
        <w:tc>
          <w:tcPr>
            <w:tcW w:w="562" w:type="dxa"/>
            <w:vAlign w:val="center"/>
          </w:tcPr>
          <w:p w:rsidR="0092562C" w:rsidRPr="00AF4D1D" w:rsidRDefault="0092562C" w:rsidP="000D08C9">
            <w:pPr>
              <w:rPr>
                <w:sz w:val="24"/>
                <w:szCs w:val="24"/>
                <w:lang w:eastAsia="en-US"/>
              </w:rPr>
            </w:pPr>
            <w:r w:rsidRPr="00AF4D1D">
              <w:rPr>
                <w:sz w:val="24"/>
                <w:szCs w:val="24"/>
                <w:lang w:eastAsia="en-US"/>
              </w:rPr>
              <w:t>№</w:t>
            </w:r>
          </w:p>
        </w:tc>
        <w:tc>
          <w:tcPr>
            <w:tcW w:w="7234" w:type="dxa"/>
            <w:vAlign w:val="center"/>
          </w:tcPr>
          <w:p w:rsidR="0092562C" w:rsidRPr="00AF4D1D" w:rsidRDefault="0092562C" w:rsidP="000D08C9">
            <w:pPr>
              <w:ind w:firstLine="709"/>
              <w:jc w:val="center"/>
              <w:rPr>
                <w:sz w:val="24"/>
                <w:szCs w:val="24"/>
                <w:lang w:eastAsia="en-US"/>
              </w:rPr>
            </w:pPr>
            <w:r w:rsidRPr="00AF4D1D">
              <w:rPr>
                <w:sz w:val="24"/>
                <w:szCs w:val="24"/>
                <w:lang w:eastAsia="en-US"/>
              </w:rPr>
              <w:t>Тип нарушения</w:t>
            </w:r>
          </w:p>
        </w:tc>
        <w:tc>
          <w:tcPr>
            <w:tcW w:w="1555" w:type="dxa"/>
            <w:vAlign w:val="center"/>
          </w:tcPr>
          <w:p w:rsidR="0092562C" w:rsidRPr="00AF4D1D" w:rsidRDefault="0092562C" w:rsidP="000D08C9">
            <w:pPr>
              <w:rPr>
                <w:sz w:val="24"/>
                <w:szCs w:val="24"/>
                <w:lang w:eastAsia="en-US"/>
              </w:rPr>
            </w:pPr>
            <w:r w:rsidRPr="00AF4D1D">
              <w:rPr>
                <w:sz w:val="24"/>
                <w:szCs w:val="24"/>
                <w:lang w:eastAsia="en-US"/>
              </w:rPr>
              <w:t>Размер штрафа (МРП)</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1</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Факт приезда на месторождение (место выполнения Работ на территории Заказчика) на личном автотранспорте</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1.1</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Факт нарушения совершенный повторно в течении года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2</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самовольного внесения изменений и дополнений работником </w:t>
            </w:r>
            <w:r w:rsidR="0035249A" w:rsidRPr="0061037E">
              <w:rPr>
                <w:sz w:val="24"/>
                <w:szCs w:val="24"/>
                <w:lang w:eastAsia="en-US"/>
              </w:rPr>
              <w:t>Исполнителя/</w:t>
            </w:r>
            <w:r w:rsidRPr="0061037E">
              <w:rPr>
                <w:sz w:val="24"/>
                <w:szCs w:val="24"/>
                <w:lang w:eastAsia="en-US"/>
              </w:rPr>
              <w:t>Подрядчика в выданные Службой безопасности в пропускные документы на автотранспорт и персонал</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200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3</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нахождения работников и служебного транспорта </w:t>
            </w:r>
            <w:r w:rsidR="0035249A" w:rsidRPr="0061037E">
              <w:rPr>
                <w:sz w:val="24"/>
                <w:szCs w:val="24"/>
                <w:lang w:eastAsia="en-US"/>
              </w:rPr>
              <w:t>Исполнителя/</w:t>
            </w:r>
            <w:r w:rsidRPr="0061037E">
              <w:rPr>
                <w:sz w:val="24"/>
                <w:szCs w:val="24"/>
                <w:lang w:eastAsia="en-US"/>
              </w:rPr>
              <w:t>Подрядчика на территории и объектах Заказчика без разрешительных документов</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3.1</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Факт нарушения совершенный повторно в течении года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4</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нахождения на работе работников </w:t>
            </w:r>
            <w:r w:rsidR="0035249A" w:rsidRPr="0061037E">
              <w:rPr>
                <w:sz w:val="24"/>
                <w:szCs w:val="24"/>
                <w:lang w:eastAsia="en-US"/>
              </w:rPr>
              <w:t>Исполнителя/</w:t>
            </w:r>
            <w:r w:rsidRPr="0061037E">
              <w:rPr>
                <w:sz w:val="24"/>
                <w:szCs w:val="24"/>
                <w:lang w:eastAsia="en-US"/>
              </w:rPr>
              <w:t xml:space="preserve">Подрядчика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w:t>
            </w:r>
            <w:r w:rsidRPr="0061037E">
              <w:rPr>
                <w:sz w:val="24"/>
                <w:szCs w:val="24"/>
                <w:lang w:eastAsia="en-US"/>
              </w:rPr>
              <w:lastRenderedPageBreak/>
              <w:t>состояние алкогольного, наркотического, таксикоманического опьянения (их аналогов)</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lastRenderedPageBreak/>
              <w:t>400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lastRenderedPageBreak/>
              <w:t>5</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провоза на территорию месторождения работниками </w:t>
            </w:r>
            <w:r w:rsidR="0035249A" w:rsidRPr="0061037E">
              <w:rPr>
                <w:sz w:val="24"/>
                <w:szCs w:val="24"/>
                <w:lang w:eastAsia="en-US"/>
              </w:rPr>
              <w:t>Исполнителя/</w:t>
            </w:r>
            <w:r w:rsidRPr="0061037E">
              <w:rPr>
                <w:sz w:val="24"/>
                <w:szCs w:val="24"/>
                <w:lang w:eastAsia="en-US"/>
              </w:rPr>
              <w:t>Подрядчика веществ, вызывающих состояние алкогольного, наркотического, таксикоманического опьянения (их аналогов)</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400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6</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реализации ГСМ и использования не по назначению (бензин, дизельное топливо, масла) водителям </w:t>
            </w:r>
            <w:r w:rsidR="0035249A" w:rsidRPr="0061037E">
              <w:rPr>
                <w:sz w:val="24"/>
                <w:szCs w:val="24"/>
                <w:lang w:eastAsia="en-US"/>
              </w:rPr>
              <w:t>Исполнителя/</w:t>
            </w:r>
            <w:r w:rsidRPr="0061037E">
              <w:rPr>
                <w:sz w:val="24"/>
                <w:szCs w:val="24"/>
                <w:lang w:eastAsia="en-US"/>
              </w:rPr>
              <w:t>Подрядчика на месторождениях и иных защищаемых и охраняемых территориях Заказчика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400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7</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незаконного вывоза ТМЦ (независимо от объема, размера) работниками </w:t>
            </w:r>
            <w:r w:rsidR="0035249A" w:rsidRPr="0061037E">
              <w:rPr>
                <w:sz w:val="24"/>
                <w:szCs w:val="24"/>
                <w:lang w:eastAsia="en-US"/>
              </w:rPr>
              <w:t>Исполнителя/</w:t>
            </w:r>
            <w:r w:rsidRPr="0061037E">
              <w:rPr>
                <w:sz w:val="24"/>
                <w:szCs w:val="24"/>
                <w:lang w:eastAsia="en-US"/>
              </w:rPr>
              <w:t>Подрядчика с территории и объектов Заказчика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800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8</w:t>
            </w:r>
          </w:p>
        </w:tc>
        <w:tc>
          <w:tcPr>
            <w:tcW w:w="7234" w:type="dxa"/>
            <w:vAlign w:val="center"/>
          </w:tcPr>
          <w:p w:rsidR="0092562C" w:rsidRPr="0061037E" w:rsidRDefault="0092562C" w:rsidP="000D08C9">
            <w:pPr>
              <w:jc w:val="both"/>
              <w:rPr>
                <w:sz w:val="24"/>
                <w:szCs w:val="24"/>
                <w:lang w:eastAsia="en-US"/>
              </w:rPr>
            </w:pPr>
            <w:r w:rsidRPr="0061037E">
              <w:rPr>
                <w:sz w:val="24"/>
                <w:szCs w:val="24"/>
                <w:lang w:eastAsia="en-US"/>
              </w:rPr>
              <w:t xml:space="preserve">Факт необеспечения сохранности служебной документации работниками </w:t>
            </w:r>
            <w:r w:rsidR="0035249A" w:rsidRPr="0061037E">
              <w:rPr>
                <w:sz w:val="24"/>
                <w:szCs w:val="24"/>
                <w:lang w:eastAsia="en-US"/>
              </w:rPr>
              <w:t>Исполнителя/</w:t>
            </w:r>
            <w:r w:rsidRPr="0061037E">
              <w:rPr>
                <w:sz w:val="24"/>
                <w:szCs w:val="24"/>
                <w:lang w:eastAsia="en-US"/>
              </w:rPr>
              <w:t xml:space="preserve">Подрядчика </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200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9</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 xml:space="preserve">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 </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50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9.1</w:t>
            </w:r>
          </w:p>
        </w:tc>
        <w:tc>
          <w:tcPr>
            <w:tcW w:w="7234" w:type="dxa"/>
            <w:vAlign w:val="center"/>
          </w:tcPr>
          <w:p w:rsidR="0092562C" w:rsidRPr="00AF4D1D" w:rsidRDefault="0092562C" w:rsidP="000D08C9">
            <w:pPr>
              <w:jc w:val="both"/>
              <w:rPr>
                <w:sz w:val="24"/>
                <w:szCs w:val="24"/>
                <w:lang w:eastAsia="en-US"/>
              </w:rPr>
            </w:pPr>
            <w:r w:rsidRPr="00AF4D1D">
              <w:rPr>
                <w:sz w:val="24"/>
                <w:szCs w:val="24"/>
                <w:lang w:eastAsia="en-US"/>
              </w:rPr>
              <w:t>Факт нарушения совершенный повторно в течении года</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100</w:t>
            </w:r>
          </w:p>
        </w:tc>
      </w:tr>
      <w:tr w:rsidR="0092562C" w:rsidRPr="00AF4D1D" w:rsidTr="000D08C9">
        <w:tc>
          <w:tcPr>
            <w:tcW w:w="562" w:type="dxa"/>
            <w:vAlign w:val="center"/>
          </w:tcPr>
          <w:p w:rsidR="0092562C" w:rsidRPr="00AF4D1D" w:rsidRDefault="0092562C" w:rsidP="000D08C9">
            <w:pPr>
              <w:jc w:val="both"/>
              <w:rPr>
                <w:sz w:val="24"/>
                <w:szCs w:val="24"/>
                <w:lang w:eastAsia="en-US"/>
              </w:rPr>
            </w:pPr>
            <w:r w:rsidRPr="00AF4D1D">
              <w:rPr>
                <w:sz w:val="24"/>
                <w:szCs w:val="24"/>
                <w:lang w:eastAsia="en-US"/>
              </w:rPr>
              <w:t>10</w:t>
            </w:r>
          </w:p>
        </w:tc>
        <w:tc>
          <w:tcPr>
            <w:tcW w:w="7234" w:type="dxa"/>
            <w:vAlign w:val="center"/>
          </w:tcPr>
          <w:p w:rsidR="0092562C" w:rsidRPr="00AF4D1D" w:rsidRDefault="0092562C" w:rsidP="000D08C9">
            <w:pPr>
              <w:ind w:firstLine="709"/>
              <w:jc w:val="both"/>
              <w:rPr>
                <w:sz w:val="24"/>
                <w:szCs w:val="24"/>
                <w:lang w:eastAsia="en-US"/>
              </w:rPr>
            </w:pPr>
            <w:r w:rsidRPr="00AF4D1D">
              <w:rPr>
                <w:sz w:val="24"/>
                <w:szCs w:val="24"/>
                <w:lang w:eastAsia="en-US"/>
              </w:rPr>
              <w:t>Факты иных нарушений</w:t>
            </w:r>
          </w:p>
        </w:tc>
        <w:tc>
          <w:tcPr>
            <w:tcW w:w="1555" w:type="dxa"/>
            <w:vAlign w:val="center"/>
          </w:tcPr>
          <w:p w:rsidR="0092562C" w:rsidRPr="00AF4D1D" w:rsidRDefault="0092562C" w:rsidP="000D08C9">
            <w:pPr>
              <w:jc w:val="center"/>
              <w:rPr>
                <w:sz w:val="24"/>
                <w:szCs w:val="24"/>
                <w:lang w:eastAsia="en-US"/>
              </w:rPr>
            </w:pPr>
            <w:r w:rsidRPr="00AF4D1D">
              <w:rPr>
                <w:sz w:val="24"/>
                <w:szCs w:val="24"/>
                <w:lang w:eastAsia="en-US"/>
              </w:rPr>
              <w:t>в зависимости от последствий, тяжести нарушения, но не более</w:t>
            </w:r>
          </w:p>
          <w:p w:rsidR="0092562C" w:rsidRPr="000D08C9" w:rsidRDefault="0092562C" w:rsidP="000D08C9">
            <w:pPr>
              <w:pStyle w:val="af"/>
              <w:numPr>
                <w:ilvl w:val="0"/>
                <w:numId w:val="11"/>
              </w:numPr>
              <w:jc w:val="center"/>
              <w:rPr>
                <w:rFonts w:ascii="Times New Roman" w:eastAsia="Calibri" w:hAnsi="Times New Roman" w:cs="Times New Roman"/>
              </w:rPr>
            </w:pPr>
            <w:r w:rsidRPr="000D08C9">
              <w:rPr>
                <w:rFonts w:ascii="Times New Roman" w:eastAsia="Calibri" w:hAnsi="Times New Roman" w:cs="Times New Roman"/>
              </w:rPr>
              <w:t>П</w:t>
            </w:r>
          </w:p>
        </w:tc>
      </w:tr>
    </w:tbl>
    <w:p w:rsidR="0092562C" w:rsidRPr="00AF4D1D" w:rsidRDefault="00AF4D1D" w:rsidP="0092562C">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2562C" w:rsidRPr="00AF4D1D" w:rsidRDefault="000D08C9" w:rsidP="000D08C9">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2. </w:t>
      </w:r>
      <w:r w:rsidR="0092562C" w:rsidRPr="00AF4D1D">
        <w:rPr>
          <w:rFonts w:ascii="Times New Roman" w:eastAsia="Calibri" w:hAnsi="Times New Roman" w:cs="Times New Roman"/>
          <w:b/>
          <w:sz w:val="24"/>
          <w:szCs w:val="24"/>
        </w:rPr>
        <w:t>Обязательство по соблюдению</w:t>
      </w:r>
    </w:p>
    <w:p w:rsidR="005734C2" w:rsidRPr="0061037E" w:rsidRDefault="0092562C" w:rsidP="005734C2">
      <w:pPr>
        <w:spacing w:after="0" w:line="240" w:lineRule="auto"/>
        <w:ind w:firstLine="709"/>
        <w:jc w:val="center"/>
        <w:rPr>
          <w:rFonts w:ascii="Times New Roman" w:eastAsia="Calibri" w:hAnsi="Times New Roman" w:cs="Times New Roman"/>
          <w:sz w:val="24"/>
          <w:szCs w:val="24"/>
        </w:rPr>
      </w:pPr>
      <w:r w:rsidRPr="00AF4D1D">
        <w:rPr>
          <w:rFonts w:ascii="Times New Roman" w:eastAsia="Calibri" w:hAnsi="Times New Roman" w:cs="Times New Roman"/>
          <w:b/>
          <w:sz w:val="24"/>
          <w:szCs w:val="24"/>
        </w:rPr>
        <w:t xml:space="preserve">требований охраны здоровья, труда, окружающей среды, промышленной, </w:t>
      </w:r>
      <w:r w:rsidRPr="0061037E">
        <w:rPr>
          <w:rFonts w:ascii="Times New Roman" w:eastAsia="Calibri" w:hAnsi="Times New Roman" w:cs="Times New Roman"/>
          <w:b/>
          <w:sz w:val="24"/>
          <w:szCs w:val="24"/>
        </w:rPr>
        <w:t>пожарной безопасности и гражданской защиты</w:t>
      </w:r>
    </w:p>
    <w:p w:rsidR="005734C2" w:rsidRPr="0061037E" w:rsidRDefault="005734C2" w:rsidP="000D08C9">
      <w:pPr>
        <w:pStyle w:val="ad"/>
        <w:rPr>
          <w:rFonts w:ascii="Times New Roman" w:hAnsi="Times New Roman"/>
          <w:sz w:val="24"/>
          <w:szCs w:val="24"/>
          <w:lang w:eastAsia="ru-RU"/>
        </w:rPr>
      </w:pPr>
      <w:r w:rsidRPr="0061037E">
        <w:t xml:space="preserve">      </w:t>
      </w:r>
      <w:r w:rsidR="000D08C9">
        <w:tab/>
      </w:r>
      <w:r w:rsidRPr="0061037E">
        <w:rPr>
          <w:rFonts w:ascii="Times New Roman" w:hAnsi="Times New Roman"/>
          <w:sz w:val="24"/>
          <w:szCs w:val="24"/>
          <w:lang w:eastAsia="ru-RU"/>
        </w:rPr>
        <w:t xml:space="preserve">2.1. </w:t>
      </w:r>
      <w:r w:rsidR="000E58D6" w:rsidRPr="0061037E">
        <w:rPr>
          <w:rFonts w:ascii="Times New Roman" w:hAnsi="Times New Roman"/>
          <w:sz w:val="24"/>
          <w:szCs w:val="24"/>
          <w:lang w:eastAsia="ru-RU"/>
        </w:rPr>
        <w:t>Исполнитель/</w:t>
      </w:r>
      <w:r w:rsidRPr="0061037E">
        <w:rPr>
          <w:rFonts w:ascii="Times New Roman" w:hAnsi="Times New Roman"/>
          <w:sz w:val="24"/>
          <w:szCs w:val="24"/>
          <w:lang w:eastAsia="ru-RU"/>
        </w:rPr>
        <w:t>По</w:t>
      </w:r>
      <w:r w:rsidR="000E58D6" w:rsidRPr="0061037E">
        <w:rPr>
          <w:rFonts w:ascii="Times New Roman" w:hAnsi="Times New Roman"/>
          <w:sz w:val="24"/>
          <w:szCs w:val="24"/>
          <w:lang w:eastAsia="ru-RU"/>
        </w:rPr>
        <w:t>дрядчик</w:t>
      </w:r>
      <w:r w:rsidRPr="0061037E">
        <w:rPr>
          <w:rFonts w:ascii="Times New Roman" w:hAnsi="Times New Roman"/>
          <w:sz w:val="24"/>
          <w:szCs w:val="24"/>
          <w:lang w:eastAsia="ru-RU"/>
        </w:rPr>
        <w:t xml:space="preserve"> должен не допускать нарушений требований охраны здоровья, труда, окружающей среды, промышленной, пожарной безопасности и гражданской защиты.</w:t>
      </w:r>
    </w:p>
    <w:p w:rsidR="005734C2" w:rsidRPr="0061037E" w:rsidRDefault="005734C2" w:rsidP="000D08C9">
      <w:pPr>
        <w:pStyle w:val="ad"/>
        <w:ind w:firstLine="708"/>
      </w:pPr>
      <w:r w:rsidRPr="0061037E">
        <w:rPr>
          <w:rFonts w:ascii="Times New Roman" w:hAnsi="Times New Roman"/>
          <w:sz w:val="24"/>
          <w:szCs w:val="24"/>
          <w:lang w:eastAsia="ru-RU"/>
        </w:rPr>
        <w:t xml:space="preserve">2.2. </w:t>
      </w:r>
      <w:r w:rsidR="000E58D6" w:rsidRPr="0061037E">
        <w:rPr>
          <w:rFonts w:ascii="Times New Roman" w:hAnsi="Times New Roman"/>
          <w:sz w:val="24"/>
          <w:szCs w:val="24"/>
          <w:lang w:eastAsia="ru-RU"/>
        </w:rPr>
        <w:t>Исполнитель/</w:t>
      </w:r>
      <w:r w:rsidRPr="0061037E">
        <w:rPr>
          <w:rFonts w:ascii="Times New Roman" w:hAnsi="Times New Roman"/>
          <w:sz w:val="24"/>
          <w:szCs w:val="24"/>
          <w:lang w:eastAsia="ru-RU"/>
        </w:rPr>
        <w:t>По</w:t>
      </w:r>
      <w:r w:rsidR="000E58D6" w:rsidRPr="0061037E">
        <w:rPr>
          <w:rFonts w:ascii="Times New Roman" w:hAnsi="Times New Roman"/>
          <w:sz w:val="24"/>
          <w:szCs w:val="24"/>
          <w:lang w:eastAsia="ru-RU"/>
        </w:rPr>
        <w:t>дрядчик</w:t>
      </w:r>
      <w:r w:rsidRPr="0061037E">
        <w:rPr>
          <w:rFonts w:ascii="Times New Roman" w:hAnsi="Times New Roman"/>
          <w:sz w:val="24"/>
          <w:szCs w:val="24"/>
          <w:lang w:eastAsia="ru-RU"/>
        </w:rPr>
        <w:t xml:space="preserve"> за допущенные его Персоналом требований охраны здоровья, труда, окружающей среды, промышленной, пожарной безопасности и гражданской защиты, и руководящих документов Заказчика в области соблюдения требований охраны здоровья, труда, окружающей среды, промышленной, пожарной безопасности и гражданской защиты подвергается штрафным санкциям в следующих размерах соответственно:</w:t>
      </w:r>
    </w:p>
    <w:tbl>
      <w:tblPr>
        <w:tblStyle w:val="27"/>
        <w:tblpPr w:leftFromText="180" w:rightFromText="180" w:vertAnchor="text" w:horzAnchor="margin" w:tblpX="-19" w:tblpY="615"/>
        <w:tblW w:w="9351" w:type="dxa"/>
        <w:tblLook w:val="04A0" w:firstRow="1" w:lastRow="0" w:firstColumn="1" w:lastColumn="0" w:noHBand="0" w:noVBand="1"/>
      </w:tblPr>
      <w:tblGrid>
        <w:gridCol w:w="560"/>
        <w:gridCol w:w="7090"/>
        <w:gridCol w:w="1701"/>
      </w:tblGrid>
      <w:tr w:rsidR="0092562C" w:rsidRPr="0061037E" w:rsidTr="000D08C9">
        <w:trPr>
          <w:trHeight w:val="112"/>
        </w:trPr>
        <w:tc>
          <w:tcPr>
            <w:tcW w:w="560" w:type="dxa"/>
            <w:shd w:val="clear" w:color="auto" w:fill="FFFFFF" w:themeFill="background1"/>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w:t>
            </w:r>
          </w:p>
        </w:tc>
        <w:tc>
          <w:tcPr>
            <w:tcW w:w="7090" w:type="dxa"/>
            <w:shd w:val="clear" w:color="auto" w:fill="FFFFFF" w:themeFill="background1"/>
          </w:tcPr>
          <w:p w:rsidR="0092562C" w:rsidRPr="0061037E" w:rsidRDefault="0092562C" w:rsidP="000D08C9">
            <w:pPr>
              <w:ind w:firstLine="709"/>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Тип нарушения</w:t>
            </w:r>
          </w:p>
        </w:tc>
        <w:tc>
          <w:tcPr>
            <w:tcW w:w="1701" w:type="dxa"/>
            <w:shd w:val="clear" w:color="auto" w:fill="FFFFFF" w:themeFill="background1"/>
          </w:tcPr>
          <w:p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Размер штрафа (МРП)</w:t>
            </w:r>
          </w:p>
        </w:tc>
      </w:tr>
      <w:tr w:rsidR="0092562C" w:rsidRPr="0061037E" w:rsidTr="000D08C9">
        <w:trPr>
          <w:trHeight w:val="247"/>
        </w:trPr>
        <w:tc>
          <w:tcPr>
            <w:tcW w:w="56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1</w:t>
            </w:r>
          </w:p>
        </w:tc>
        <w:tc>
          <w:tcPr>
            <w:tcW w:w="709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Выявление  нарушений по ОЗ, ОТ, ОС, ПБ и ПДД за каждое нарушение</w:t>
            </w:r>
          </w:p>
        </w:tc>
        <w:tc>
          <w:tcPr>
            <w:tcW w:w="1701" w:type="dxa"/>
            <w:shd w:val="clear" w:color="auto" w:fill="FFFFFF" w:themeFill="background1"/>
            <w:vAlign w:val="center"/>
          </w:tcPr>
          <w:p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100</w:t>
            </w:r>
          </w:p>
        </w:tc>
      </w:tr>
      <w:tr w:rsidR="0092562C" w:rsidRPr="0061037E" w:rsidTr="000D08C9">
        <w:trPr>
          <w:trHeight w:val="77"/>
        </w:trPr>
        <w:tc>
          <w:tcPr>
            <w:tcW w:w="56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2</w:t>
            </w:r>
          </w:p>
        </w:tc>
        <w:tc>
          <w:tcPr>
            <w:tcW w:w="709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При повторном выявлении аналогичных нарушений за каждое нарушение</w:t>
            </w:r>
          </w:p>
        </w:tc>
        <w:tc>
          <w:tcPr>
            <w:tcW w:w="1701" w:type="dxa"/>
            <w:shd w:val="clear" w:color="auto" w:fill="FFFFFF" w:themeFill="background1"/>
            <w:vAlign w:val="center"/>
          </w:tcPr>
          <w:p w:rsidR="0092562C" w:rsidRPr="0061037E"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t>200</w:t>
            </w:r>
          </w:p>
        </w:tc>
      </w:tr>
      <w:tr w:rsidR="0092562C" w:rsidRPr="00AF4D1D" w:rsidTr="000D08C9">
        <w:trPr>
          <w:trHeight w:val="710"/>
        </w:trPr>
        <w:tc>
          <w:tcPr>
            <w:tcW w:w="56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3</w:t>
            </w:r>
          </w:p>
        </w:tc>
        <w:tc>
          <w:tcPr>
            <w:tcW w:w="7090" w:type="dxa"/>
            <w:shd w:val="clear" w:color="auto" w:fill="FFFFFF" w:themeFill="background1"/>
            <w:vAlign w:val="center"/>
          </w:tcPr>
          <w:p w:rsidR="0092562C" w:rsidRPr="0061037E" w:rsidRDefault="0092562C" w:rsidP="000D08C9">
            <w:pPr>
              <w:jc w:val="both"/>
              <w:rPr>
                <w:rFonts w:ascii="Times New Roman" w:eastAsia="Calibri" w:hAnsi="Times New Roman" w:cs="Times New Roman"/>
                <w:sz w:val="24"/>
                <w:szCs w:val="24"/>
              </w:rPr>
            </w:pPr>
            <w:r w:rsidRPr="0061037E">
              <w:rPr>
                <w:rFonts w:ascii="Times New Roman" w:eastAsia="Calibri" w:hAnsi="Times New Roman" w:cs="Times New Roman"/>
                <w:sz w:val="24"/>
                <w:szCs w:val="24"/>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w:t>
            </w:r>
            <w:r w:rsidR="000E58D6" w:rsidRPr="0061037E">
              <w:rPr>
                <w:rFonts w:ascii="Times New Roman" w:eastAsia="Calibri" w:hAnsi="Times New Roman" w:cs="Times New Roman"/>
                <w:sz w:val="24"/>
                <w:szCs w:val="24"/>
              </w:rPr>
              <w:t>Исполнителя/</w:t>
            </w:r>
            <w:r w:rsidRPr="0061037E">
              <w:rPr>
                <w:rFonts w:ascii="Times New Roman" w:eastAsia="Calibri" w:hAnsi="Times New Roman" w:cs="Times New Roman"/>
                <w:sz w:val="24"/>
                <w:szCs w:val="24"/>
              </w:rPr>
              <w:t xml:space="preserve">Подрядчика </w:t>
            </w:r>
            <w:r w:rsidRPr="0061037E">
              <w:rPr>
                <w:rFonts w:ascii="Times New Roman" w:eastAsia="Calibri" w:hAnsi="Times New Roman" w:cs="Times New Roman"/>
                <w:sz w:val="24"/>
                <w:szCs w:val="24"/>
              </w:rPr>
              <w:lastRenderedPageBreak/>
              <w:t>спецодежды (СИЗ) с корпоративной символикой АО «Мангистаумунайгаз» или ТОО «</w:t>
            </w:r>
            <w:r w:rsidRPr="0061037E">
              <w:rPr>
                <w:rFonts w:ascii="Times New Roman" w:eastAsia="Calibri" w:hAnsi="Times New Roman" w:cs="Times New Roman"/>
                <w:sz w:val="24"/>
                <w:szCs w:val="24"/>
                <w:lang w:val="en-US"/>
              </w:rPr>
              <w:t>Oil</w:t>
            </w:r>
            <w:r w:rsidRPr="0061037E">
              <w:rPr>
                <w:rFonts w:ascii="Times New Roman" w:eastAsia="Calibri" w:hAnsi="Times New Roman" w:cs="Times New Roman"/>
                <w:sz w:val="24"/>
                <w:szCs w:val="24"/>
              </w:rPr>
              <w:t xml:space="preserve"> </w:t>
            </w:r>
            <w:r w:rsidRPr="0061037E">
              <w:rPr>
                <w:rFonts w:ascii="Times New Roman" w:eastAsia="Calibri" w:hAnsi="Times New Roman" w:cs="Times New Roman"/>
                <w:sz w:val="24"/>
                <w:szCs w:val="24"/>
                <w:lang w:val="en-US"/>
              </w:rPr>
              <w:t>Services</w:t>
            </w:r>
            <w:r w:rsidRPr="0061037E">
              <w:rPr>
                <w:rFonts w:ascii="Times New Roman" w:eastAsia="Calibri" w:hAnsi="Times New Roman" w:cs="Times New Roman"/>
                <w:sz w:val="24"/>
                <w:szCs w:val="24"/>
              </w:rPr>
              <w:t xml:space="preserve"> </w:t>
            </w:r>
            <w:r w:rsidRPr="0061037E">
              <w:rPr>
                <w:rFonts w:ascii="Times New Roman" w:eastAsia="Calibri" w:hAnsi="Times New Roman" w:cs="Times New Roman"/>
                <w:sz w:val="24"/>
                <w:szCs w:val="24"/>
                <w:lang w:val="en-US"/>
              </w:rPr>
              <w:t>Company</w:t>
            </w:r>
            <w:r w:rsidRPr="0061037E">
              <w:rPr>
                <w:rFonts w:ascii="Times New Roman" w:eastAsia="Calibri" w:hAnsi="Times New Roman" w:cs="Times New Roman"/>
                <w:sz w:val="24"/>
                <w:szCs w:val="24"/>
              </w:rPr>
              <w:t>» без разрешения Заказчика. При повторном нарушении штраф удваивается.</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61037E">
              <w:rPr>
                <w:rFonts w:ascii="Times New Roman" w:eastAsia="Calibri" w:hAnsi="Times New Roman" w:cs="Times New Roman"/>
                <w:sz w:val="24"/>
                <w:szCs w:val="24"/>
              </w:rPr>
              <w:lastRenderedPageBreak/>
              <w:t>200</w:t>
            </w:r>
          </w:p>
        </w:tc>
      </w:tr>
      <w:tr w:rsidR="0092562C" w:rsidRPr="00AF4D1D" w:rsidTr="000D08C9">
        <w:trPr>
          <w:trHeight w:val="473"/>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lastRenderedPageBreak/>
              <w:t>4</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Выявление нарушений по обучению и проверке знаний персонала по ОЗТОС и ПБ</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200</w:t>
            </w:r>
          </w:p>
        </w:tc>
      </w:tr>
      <w:tr w:rsidR="0092562C" w:rsidRPr="00AF4D1D" w:rsidTr="000D08C9">
        <w:trPr>
          <w:trHeight w:val="699"/>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5</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100</w:t>
            </w:r>
          </w:p>
        </w:tc>
      </w:tr>
      <w:tr w:rsidR="0092562C" w:rsidRPr="00AF4D1D" w:rsidTr="000D08C9">
        <w:trPr>
          <w:trHeight w:val="570"/>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6</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от 1000 МРП до 5000 МРП (</w:t>
            </w:r>
            <w:r w:rsidRPr="00AF4D1D">
              <w:rPr>
                <w:rFonts w:ascii="Times New Roman" w:eastAsia="Calibri" w:hAnsi="Times New Roman" w:cs="Times New Roman"/>
                <w:i/>
                <w:sz w:val="24"/>
                <w:szCs w:val="24"/>
              </w:rPr>
              <w:t>в зависимости от последствий, тяжести нарушения</w:t>
            </w:r>
            <w:r w:rsidRPr="00AF4D1D">
              <w:rPr>
                <w:rFonts w:ascii="Times New Roman" w:eastAsia="Calibri" w:hAnsi="Times New Roman" w:cs="Times New Roman"/>
                <w:sz w:val="24"/>
                <w:szCs w:val="24"/>
              </w:rPr>
              <w:t>) + запрет и приостановка работ до полного устранения нарушений</w:t>
            </w:r>
          </w:p>
        </w:tc>
      </w:tr>
      <w:tr w:rsidR="0092562C" w:rsidRPr="00AF4D1D" w:rsidTr="000D08C9">
        <w:trPr>
          <w:trHeight w:val="699"/>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7</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В случае серьезных или повторяющихся грубейших небезопасных нарушений и значительного ущерба окружающей среде</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Прекращение действия Договора без выплат компенсаций</w:t>
            </w:r>
          </w:p>
        </w:tc>
      </w:tr>
      <w:tr w:rsidR="0092562C" w:rsidRPr="00AF4D1D" w:rsidTr="000D08C9">
        <w:trPr>
          <w:trHeight w:val="699"/>
        </w:trPr>
        <w:tc>
          <w:tcPr>
            <w:tcW w:w="56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8</w:t>
            </w:r>
          </w:p>
        </w:tc>
        <w:tc>
          <w:tcPr>
            <w:tcW w:w="7090" w:type="dxa"/>
            <w:shd w:val="clear" w:color="auto" w:fill="FFFFFF" w:themeFill="background1"/>
            <w:vAlign w:val="center"/>
          </w:tcPr>
          <w:p w:rsidR="0092562C" w:rsidRPr="00AF4D1D" w:rsidRDefault="0092562C" w:rsidP="000D08C9">
            <w:pPr>
              <w:jc w:val="both"/>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скоростного режима на контрактной территории заказчика за единицу транспорта.</w:t>
            </w:r>
          </w:p>
        </w:tc>
        <w:tc>
          <w:tcPr>
            <w:tcW w:w="1701" w:type="dxa"/>
            <w:shd w:val="clear" w:color="auto" w:fill="FFFFFF" w:themeFill="background1"/>
            <w:vAlign w:val="center"/>
          </w:tcPr>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от 100 МРП до 300 МРП (</w:t>
            </w:r>
            <w:r w:rsidRPr="00AF4D1D">
              <w:rPr>
                <w:rFonts w:ascii="Times New Roman" w:eastAsia="Calibri" w:hAnsi="Times New Roman" w:cs="Times New Roman"/>
                <w:i/>
                <w:sz w:val="24"/>
                <w:szCs w:val="24"/>
              </w:rPr>
              <w:t>в зависимости от тяжести нарушения</w:t>
            </w:r>
            <w:r w:rsidRPr="00AF4D1D">
              <w:rPr>
                <w:rFonts w:ascii="Times New Roman" w:eastAsia="Calibri" w:hAnsi="Times New Roman" w:cs="Times New Roman"/>
                <w:sz w:val="24"/>
                <w:szCs w:val="24"/>
              </w:rPr>
              <w:t>)</w:t>
            </w:r>
          </w:p>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скорости движения ТС на величину от 20 до 40 км/ч – 200 МРП;</w:t>
            </w:r>
          </w:p>
          <w:p w:rsidR="0092562C" w:rsidRPr="00AF4D1D" w:rsidRDefault="0092562C" w:rsidP="000D08C9">
            <w:pPr>
              <w:jc w:val="center"/>
              <w:rPr>
                <w:rFonts w:ascii="Times New Roman" w:eastAsia="Calibri" w:hAnsi="Times New Roman" w:cs="Times New Roman"/>
                <w:sz w:val="24"/>
                <w:szCs w:val="24"/>
              </w:rPr>
            </w:pPr>
            <w:r w:rsidRPr="00AF4D1D">
              <w:rPr>
                <w:rFonts w:ascii="Times New Roman" w:eastAsia="Calibri" w:hAnsi="Times New Roman" w:cs="Times New Roman"/>
                <w:sz w:val="24"/>
                <w:szCs w:val="24"/>
              </w:rPr>
              <w:t>Превышение скорости движения ТС на величину свыше 40 км/ч – 300 МРП</w:t>
            </w:r>
          </w:p>
        </w:tc>
      </w:tr>
    </w:tbl>
    <w:p w:rsidR="0092562C" w:rsidRPr="0061745F" w:rsidRDefault="0092562C" w:rsidP="0092562C">
      <w:pPr>
        <w:spacing w:after="0" w:line="240" w:lineRule="auto"/>
        <w:ind w:firstLine="709"/>
        <w:jc w:val="both"/>
        <w:rPr>
          <w:rFonts w:ascii="Times New Roman" w:eastAsia="Calibri" w:hAnsi="Times New Roman" w:cs="Times New Roman"/>
        </w:rPr>
      </w:pPr>
      <w:r w:rsidRPr="0061745F">
        <w:rPr>
          <w:rFonts w:ascii="Times New Roman" w:eastAsia="Calibri" w:hAnsi="Times New Roman" w:cs="Times New Roman"/>
        </w:rPr>
        <w:t xml:space="preserve"> </w:t>
      </w:r>
    </w:p>
    <w:p w:rsidR="0092562C" w:rsidRPr="0061745F" w:rsidRDefault="0092562C" w:rsidP="0092562C">
      <w:pPr>
        <w:spacing w:after="0" w:line="240" w:lineRule="auto"/>
        <w:ind w:firstLine="709"/>
        <w:jc w:val="both"/>
        <w:rPr>
          <w:rFonts w:ascii="Times New Roman" w:eastAsia="Calibri" w:hAnsi="Times New Roman" w:cs="Times New Roman"/>
          <w:i/>
        </w:rPr>
      </w:pPr>
      <w:r w:rsidRPr="0061745F">
        <w:rPr>
          <w:rFonts w:ascii="Times New Roman" w:eastAsia="Calibri" w:hAnsi="Times New Roman" w:cs="Times New Roman"/>
        </w:rPr>
        <w:t xml:space="preserve"> </w:t>
      </w:r>
    </w:p>
    <w:p w:rsidR="0092562C" w:rsidRDefault="0092562C" w:rsidP="000D08C9">
      <w:pPr>
        <w:spacing w:after="0" w:line="240" w:lineRule="auto"/>
        <w:ind w:firstLine="709"/>
        <w:jc w:val="both"/>
        <w:rPr>
          <w:rFonts w:ascii="Times New Roman" w:eastAsia="Calibri" w:hAnsi="Times New Roman" w:cs="Times New Roman"/>
        </w:rPr>
      </w:pPr>
      <w:r w:rsidRPr="0061745F">
        <w:rPr>
          <w:rFonts w:ascii="Times New Roman" w:eastAsia="Calibri" w:hAnsi="Times New Roman" w:cs="Times New Roman"/>
        </w:rPr>
        <w:t xml:space="preserve">                                                   </w:t>
      </w:r>
      <w:r w:rsidRPr="00F000C4">
        <w:rPr>
          <w:rFonts w:ascii="Times New Roman" w:eastAsia="Calibri" w:hAnsi="Times New Roman" w:cs="Times New Roman"/>
        </w:rPr>
        <w:t xml:space="preserve">                                           </w:t>
      </w:r>
      <w:r>
        <w:rPr>
          <w:rFonts w:ascii="Times New Roman" w:eastAsia="Calibri" w:hAnsi="Times New Roman" w:cs="Times New Roman"/>
        </w:rPr>
        <w:t xml:space="preserve"> </w:t>
      </w:r>
    </w:p>
    <w:p w:rsidR="0092562C" w:rsidRDefault="0092562C" w:rsidP="0092562C">
      <w:pPr>
        <w:spacing w:after="0" w:line="240" w:lineRule="auto"/>
        <w:ind w:left="4956"/>
        <w:jc w:val="both"/>
        <w:rPr>
          <w:rFonts w:ascii="Times New Roman" w:eastAsia="Calibri" w:hAnsi="Times New Roman" w:cs="Times New Roman"/>
        </w:rPr>
      </w:pPr>
    </w:p>
    <w:p w:rsidR="0092562C" w:rsidRDefault="0092562C" w:rsidP="0092562C">
      <w:pPr>
        <w:spacing w:after="0" w:line="240" w:lineRule="auto"/>
        <w:ind w:left="4956"/>
        <w:jc w:val="both"/>
        <w:rPr>
          <w:rFonts w:ascii="Times New Roman" w:eastAsia="Calibri" w:hAnsi="Times New Roman" w:cs="Times New Roman"/>
        </w:rPr>
      </w:pPr>
    </w:p>
    <w:p w:rsidR="0092562C" w:rsidRDefault="0092562C" w:rsidP="0092562C">
      <w:pPr>
        <w:spacing w:after="0" w:line="240" w:lineRule="auto"/>
        <w:ind w:left="4956"/>
        <w:jc w:val="both"/>
        <w:rPr>
          <w:rFonts w:ascii="Times New Roman" w:eastAsia="Calibri" w:hAnsi="Times New Roman" w:cs="Times New Roman"/>
        </w:rPr>
      </w:pPr>
    </w:p>
    <w:p w:rsidR="0092562C" w:rsidRDefault="0092562C" w:rsidP="0092562C">
      <w:pPr>
        <w:spacing w:after="0" w:line="240" w:lineRule="auto"/>
        <w:ind w:left="4956"/>
        <w:jc w:val="both"/>
        <w:rPr>
          <w:rFonts w:ascii="Times New Roman" w:eastAsia="Calibri" w:hAnsi="Times New Roman" w:cs="Times New Roman"/>
        </w:rPr>
      </w:pPr>
    </w:p>
    <w:p w:rsidR="0061037E" w:rsidRPr="005B4459" w:rsidRDefault="003E062D" w:rsidP="0061037E">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kk-KZ" w:eastAsia="ru-RU"/>
        </w:rPr>
        <w:t>Шығыс</w:t>
      </w:r>
      <w:r w:rsidR="0061037E" w:rsidRPr="005B4459">
        <w:rPr>
          <w:rFonts w:ascii="Times New Roman" w:eastAsia="Times New Roman" w:hAnsi="Times New Roman" w:cs="Times New Roman"/>
          <w:sz w:val="20"/>
          <w:szCs w:val="20"/>
          <w:lang w:val="en-US" w:eastAsia="ru-RU"/>
        </w:rPr>
        <w:t>.№ ****</w:t>
      </w:r>
      <w:r w:rsidR="0061037E" w:rsidRPr="005B4459">
        <w:rPr>
          <w:rFonts w:ascii="Times New Roman" w:eastAsia="Times New Roman" w:hAnsi="Times New Roman" w:cs="Times New Roman"/>
          <w:sz w:val="20"/>
          <w:szCs w:val="20"/>
          <w:lang w:val="en-US" w:eastAsia="ru-RU"/>
        </w:rPr>
        <w:br/>
        <w:t xml:space="preserve"> ___ _________ 20   </w:t>
      </w:r>
      <w:r w:rsidR="0061037E" w:rsidRPr="0061037E">
        <w:rPr>
          <w:rFonts w:ascii="Times New Roman" w:eastAsia="Times New Roman" w:hAnsi="Times New Roman" w:cs="Times New Roman"/>
          <w:sz w:val="20"/>
          <w:szCs w:val="20"/>
          <w:lang w:eastAsia="ru-RU"/>
        </w:rPr>
        <w:t>г</w:t>
      </w:r>
      <w:r w:rsidR="0061037E" w:rsidRPr="005B4459">
        <w:rPr>
          <w:rFonts w:ascii="Times New Roman" w:eastAsia="Times New Roman" w:hAnsi="Times New Roman" w:cs="Times New Roman"/>
          <w:sz w:val="20"/>
          <w:szCs w:val="20"/>
          <w:lang w:val="en-US" w:eastAsia="ru-RU"/>
        </w:rPr>
        <w:t>.</w:t>
      </w:r>
    </w:p>
    <w:p w:rsidR="0061037E" w:rsidRPr="005B4459"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en-US" w:eastAsia="ar-SA"/>
        </w:rPr>
      </w:pPr>
      <w:r w:rsidRPr="0061037E">
        <w:rPr>
          <w:rFonts w:ascii="Times New Roman" w:eastAsia="Times New Roman" w:hAnsi="Times New Roman" w:cs="Times New Roman"/>
          <w:b/>
          <w:sz w:val="20"/>
          <w:szCs w:val="24"/>
          <w:lang w:val="kk-KZ" w:eastAsia="ar-SA"/>
        </w:rPr>
        <w:t>«</w:t>
      </w:r>
      <w:r w:rsidRPr="0061037E">
        <w:rPr>
          <w:rFonts w:ascii="Times New Roman" w:eastAsia="Times New Roman" w:hAnsi="Times New Roman" w:cs="Times New Roman"/>
          <w:b/>
          <w:sz w:val="20"/>
          <w:szCs w:val="24"/>
          <w:lang w:val="en-US" w:eastAsia="ar-SA"/>
        </w:rPr>
        <w:t>Oil</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val="en-US" w:eastAsia="ar-SA"/>
        </w:rPr>
        <w:t>Services</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val="en-US" w:eastAsia="ar-SA"/>
        </w:rPr>
        <w:t>Company</w:t>
      </w:r>
      <w:r w:rsidRPr="0061037E">
        <w:rPr>
          <w:rFonts w:ascii="Times New Roman" w:eastAsia="Times New Roman" w:hAnsi="Times New Roman" w:cs="Times New Roman"/>
          <w:b/>
          <w:sz w:val="20"/>
          <w:szCs w:val="24"/>
          <w:lang w:val="kk-KZ" w:eastAsia="ar-SA"/>
        </w:rPr>
        <w:t>»</w:t>
      </w:r>
      <w:r w:rsidRPr="005B4459">
        <w:rPr>
          <w:rFonts w:ascii="Times New Roman" w:eastAsia="Times New Roman" w:hAnsi="Times New Roman" w:cs="Times New Roman"/>
          <w:b/>
          <w:sz w:val="20"/>
          <w:szCs w:val="24"/>
          <w:lang w:val="en-US" w:eastAsia="ar-SA"/>
        </w:rPr>
        <w:t xml:space="preserve"> </w:t>
      </w:r>
      <w:r w:rsidRPr="0061037E">
        <w:rPr>
          <w:rFonts w:ascii="Times New Roman" w:eastAsia="Times New Roman" w:hAnsi="Times New Roman" w:cs="Times New Roman"/>
          <w:b/>
          <w:sz w:val="20"/>
          <w:szCs w:val="24"/>
          <w:lang w:eastAsia="ar-SA"/>
        </w:rPr>
        <w:t>ЖШС</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kk-KZ" w:eastAsia="ar-SA"/>
        </w:rPr>
      </w:pPr>
      <w:r w:rsidRPr="0061037E">
        <w:rPr>
          <w:rFonts w:ascii="Times New Roman" w:eastAsia="Times New Roman" w:hAnsi="Times New Roman" w:cs="Times New Roman"/>
          <w:b/>
          <w:sz w:val="20"/>
          <w:szCs w:val="24"/>
          <w:lang w:val="kk-KZ" w:eastAsia="ar-SA"/>
        </w:rPr>
        <w:t>бас директоры</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4"/>
          <w:lang w:val="kk-KZ" w:eastAsia="ar-SA"/>
        </w:rPr>
      </w:pPr>
      <w:r w:rsidRPr="0061037E">
        <w:rPr>
          <w:rFonts w:ascii="Times New Roman" w:eastAsia="Times New Roman" w:hAnsi="Times New Roman" w:cs="Times New Roman"/>
          <w:b/>
          <w:sz w:val="20"/>
          <w:szCs w:val="24"/>
          <w:lang w:val="kk-KZ" w:eastAsia="ar-SA"/>
        </w:rPr>
        <w:t>Н.Ж. Таменовке</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sz w:val="20"/>
          <w:szCs w:val="24"/>
          <w:lang w:val="kk-KZ" w:eastAsia="ar-SA"/>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r w:rsidRPr="0061037E">
        <w:rPr>
          <w:rFonts w:ascii="Times New Roman" w:eastAsia="Times New Roman" w:hAnsi="Times New Roman" w:cs="Times New Roman"/>
          <w:sz w:val="20"/>
          <w:szCs w:val="24"/>
          <w:lang w:val="kk-KZ" w:eastAsia="ar-SA"/>
        </w:rPr>
        <w:t>___________ж. № ______ шарттарға сәйкес келесі жұмыскерлерге мердігерлік жұмыстар жүргізу үшін «Каламкас»/«Жетібай»</w:t>
      </w:r>
      <w:r w:rsidRPr="0061037E">
        <w:rPr>
          <w:rFonts w:ascii="Times New Roman" w:eastAsia="Times New Roman" w:hAnsi="Times New Roman" w:cs="Times New Roman"/>
          <w:sz w:val="20"/>
          <w:szCs w:val="20"/>
          <w:lang w:val="kk-KZ" w:eastAsia="ru-RU"/>
        </w:rPr>
        <w:t xml:space="preserve"> </w:t>
      </w:r>
      <w:r w:rsidRPr="0061037E">
        <w:rPr>
          <w:rFonts w:ascii="Times New Roman" w:eastAsia="Times New Roman" w:hAnsi="Times New Roman" w:cs="Times New Roman"/>
          <w:sz w:val="20"/>
          <w:szCs w:val="24"/>
          <w:lang w:val="kk-KZ" w:eastAsia="ar-SA"/>
        </w:rPr>
        <w:t xml:space="preserve">кен орындарының аумағына кіру-шығуға уақытша рұқсат қағазын беруіңізді сұраймыз:      </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val="kk-KZ" w:eastAsia="ar-SA"/>
        </w:rPr>
      </w:pPr>
      <w:r w:rsidRPr="0061037E">
        <w:rPr>
          <w:rFonts w:ascii="Times New Roman" w:eastAsia="Times New Roman" w:hAnsi="Times New Roman" w:cs="Times New Roman"/>
          <w:sz w:val="20"/>
          <w:szCs w:val="24"/>
          <w:lang w:val="kk-KZ" w:eastAsia="ar-SA"/>
        </w:rPr>
        <w:t xml:space="preserve">     </w:t>
      </w:r>
      <w:r w:rsidRPr="0061037E">
        <w:rPr>
          <w:rFonts w:ascii="Times New Roman" w:eastAsia="Times New Roman" w:hAnsi="Times New Roman" w:cs="Times New Roman"/>
          <w:sz w:val="20"/>
          <w:szCs w:val="24"/>
          <w:lang w:val="kk-KZ" w:eastAsia="ru-RU"/>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7"/>
        <w:gridCol w:w="1560"/>
        <w:gridCol w:w="1701"/>
        <w:gridCol w:w="1275"/>
        <w:gridCol w:w="1418"/>
        <w:gridCol w:w="1559"/>
      </w:tblGrid>
      <w:tr w:rsidR="0061037E" w:rsidRPr="0061037E" w:rsidTr="0061037E">
        <w:tc>
          <w:tcPr>
            <w:tcW w:w="1022"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val="kk-KZ" w:eastAsia="ru-RU"/>
              </w:rPr>
              <w:t xml:space="preserve">Мекеме </w:t>
            </w:r>
            <w:r w:rsidRPr="0061037E">
              <w:rPr>
                <w:rFonts w:ascii="Times New Roman" w:eastAsia="Times New Roman" w:hAnsi="Times New Roman" w:cs="Times New Roman"/>
                <w:b/>
                <w:sz w:val="16"/>
                <w:szCs w:val="16"/>
                <w:lang w:eastAsia="ru-RU"/>
              </w:rPr>
              <w:t xml:space="preserve">атауы </w:t>
            </w:r>
          </w:p>
        </w:tc>
        <w:tc>
          <w:tcPr>
            <w:tcW w:w="1417"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Келісім-ш</w:t>
            </w:r>
            <w:r w:rsidRPr="0061037E">
              <w:rPr>
                <w:rFonts w:ascii="Times New Roman" w:eastAsia="Times New Roman" w:hAnsi="Times New Roman" w:cs="Times New Roman"/>
                <w:b/>
                <w:sz w:val="16"/>
                <w:szCs w:val="16"/>
                <w:lang w:eastAsia="ru-RU"/>
              </w:rPr>
              <w:t xml:space="preserve">арт </w:t>
            </w:r>
            <w:r w:rsidRPr="0061037E">
              <w:rPr>
                <w:rFonts w:ascii="Times New Roman" w:eastAsia="Times New Roman" w:hAnsi="Times New Roman" w:cs="Times New Roman"/>
                <w:b/>
                <w:sz w:val="16"/>
                <w:szCs w:val="16"/>
                <w:lang w:val="kk-KZ" w:eastAsia="ru-RU"/>
              </w:rPr>
              <w:t xml:space="preserve">күні мен нөмірі </w:t>
            </w:r>
            <w:r w:rsidRPr="0061037E">
              <w:rPr>
                <w:rFonts w:ascii="Times New Roman" w:eastAsia="Times New Roman" w:hAnsi="Times New Roman" w:cs="Times New Roman"/>
                <w:sz w:val="16"/>
                <w:szCs w:val="16"/>
                <w:lang w:val="kk-KZ" w:eastAsia="ru-RU"/>
              </w:rPr>
              <w:t>(мекемеңіздің «</w:t>
            </w:r>
            <w:r w:rsidRPr="0061037E">
              <w:rPr>
                <w:rFonts w:ascii="Times New Roman" w:eastAsia="Times New Roman" w:hAnsi="Times New Roman" w:cs="Times New Roman"/>
                <w:sz w:val="16"/>
                <w:szCs w:val="16"/>
                <w:lang w:val="en-US" w:eastAsia="ru-RU"/>
              </w:rPr>
              <w:t>OSC</w:t>
            </w:r>
            <w:r w:rsidRPr="0061037E">
              <w:rPr>
                <w:rFonts w:ascii="Times New Roman" w:eastAsia="Times New Roman" w:hAnsi="Times New Roman" w:cs="Times New Roman"/>
                <w:sz w:val="16"/>
                <w:szCs w:val="16"/>
                <w:lang w:val="kk-KZ" w:eastAsia="ru-RU"/>
              </w:rPr>
              <w:t>» ЖШС арасындағы келісім-шарт)</w:t>
            </w:r>
          </w:p>
        </w:tc>
        <w:tc>
          <w:tcPr>
            <w:tcW w:w="1560"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Қызметкер</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аты-жөні</w:t>
            </w:r>
          </w:p>
        </w:tc>
        <w:tc>
          <w:tcPr>
            <w:tcW w:w="1701"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Қызметкердің лауазымы</w:t>
            </w:r>
          </w:p>
        </w:tc>
        <w:tc>
          <w:tcPr>
            <w:tcW w:w="1275"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61037E">
              <w:rPr>
                <w:rFonts w:ascii="Times New Roman" w:eastAsia="Times New Roman" w:hAnsi="Times New Roman" w:cs="Times New Roman"/>
                <w:b/>
                <w:sz w:val="16"/>
                <w:szCs w:val="16"/>
                <w:lang w:eastAsia="ru-RU"/>
              </w:rPr>
              <w:t>Жеке</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1037E">
              <w:rPr>
                <w:rFonts w:ascii="Times New Roman" w:eastAsia="Times New Roman" w:hAnsi="Times New Roman" w:cs="Times New Roman"/>
                <w:b/>
                <w:sz w:val="16"/>
                <w:szCs w:val="16"/>
                <w:lang w:val="kk-KZ" w:eastAsia="ru-RU"/>
              </w:rPr>
              <w:t>к</w:t>
            </w:r>
            <w:r w:rsidRPr="0061037E">
              <w:rPr>
                <w:rFonts w:ascii="Times New Roman" w:eastAsia="Times New Roman" w:hAnsi="Times New Roman" w:cs="Times New Roman"/>
                <w:b/>
                <w:sz w:val="16"/>
                <w:szCs w:val="16"/>
                <w:lang w:eastAsia="ru-RU"/>
              </w:rPr>
              <w:t>уәлік</w:t>
            </w:r>
          </w:p>
        </w:tc>
        <w:tc>
          <w:tcPr>
            <w:tcW w:w="1418"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Қызметкердің мекен-жайы</w:t>
            </w:r>
          </w:p>
        </w:tc>
        <w:tc>
          <w:tcPr>
            <w:tcW w:w="1559" w:type="dxa"/>
            <w:tcBorders>
              <w:top w:val="single" w:sz="4" w:space="0" w:color="auto"/>
              <w:left w:val="single" w:sz="4" w:space="0" w:color="auto"/>
              <w:bottom w:val="single" w:sz="4" w:space="0" w:color="auto"/>
              <w:right w:val="single" w:sz="4" w:space="0" w:color="auto"/>
            </w:tcBorders>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16"/>
                <w:lang w:val="kk-KZ" w:eastAsia="ru-RU"/>
              </w:rPr>
            </w:pPr>
            <w:r w:rsidRPr="0061037E">
              <w:rPr>
                <w:rFonts w:ascii="Times New Roman" w:eastAsia="Times New Roman" w:hAnsi="Times New Roman" w:cs="Times New Roman"/>
                <w:b/>
                <w:sz w:val="16"/>
                <w:szCs w:val="16"/>
                <w:lang w:val="kk-KZ" w:eastAsia="ru-RU"/>
              </w:rPr>
              <w:t>Р</w:t>
            </w:r>
            <w:r w:rsidRPr="0061037E">
              <w:rPr>
                <w:rFonts w:ascii="Times New Roman" w:eastAsia="Times New Roman" w:hAnsi="Times New Roman" w:cs="Times New Roman"/>
                <w:b/>
                <w:sz w:val="16"/>
                <w:szCs w:val="16"/>
                <w:lang w:eastAsia="ru-RU"/>
              </w:rPr>
              <w:t xml:space="preserve">ұқсат </w:t>
            </w:r>
            <w:r w:rsidRPr="0061037E">
              <w:rPr>
                <w:rFonts w:ascii="Times New Roman" w:eastAsia="Times New Roman" w:hAnsi="Times New Roman" w:cs="Times New Roman"/>
                <w:b/>
                <w:sz w:val="16"/>
                <w:szCs w:val="16"/>
                <w:lang w:val="kk-KZ" w:eastAsia="ru-RU"/>
              </w:rPr>
              <w:t xml:space="preserve">қағазының </w:t>
            </w:r>
            <w:r w:rsidRPr="0061037E">
              <w:rPr>
                <w:rFonts w:ascii="Times New Roman" w:eastAsia="Times New Roman" w:hAnsi="Times New Roman" w:cs="Times New Roman"/>
                <w:b/>
                <w:sz w:val="16"/>
                <w:szCs w:val="16"/>
                <w:lang w:eastAsia="ru-RU"/>
              </w:rPr>
              <w:t>мерзім</w:t>
            </w:r>
            <w:r w:rsidRPr="0061037E">
              <w:rPr>
                <w:rFonts w:ascii="Times New Roman" w:eastAsia="Times New Roman" w:hAnsi="Times New Roman" w:cs="Times New Roman"/>
                <w:b/>
                <w:sz w:val="16"/>
                <w:szCs w:val="16"/>
                <w:lang w:val="kk-KZ" w:eastAsia="ru-RU"/>
              </w:rPr>
              <w:t>і</w:t>
            </w:r>
          </w:p>
        </w:tc>
      </w:tr>
      <w:tr w:rsidR="0061037E" w:rsidRPr="0061037E" w:rsidTr="0061037E">
        <w:tc>
          <w:tcPr>
            <w:tcW w:w="1022"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1037E">
              <w:rPr>
                <w:rFonts w:ascii="Times New Roman" w:eastAsia="Times New Roman" w:hAnsi="Times New Roman" w:cs="Times New Roman"/>
                <w:sz w:val="16"/>
                <w:szCs w:val="16"/>
                <w:lang w:val="en-US" w:eastAsia="ru-RU"/>
              </w:rPr>
              <w:t>0</w:t>
            </w:r>
            <w:r w:rsidRPr="0061037E">
              <w:rPr>
                <w:rFonts w:ascii="Times New Roman" w:eastAsia="Times New Roman" w:hAnsi="Times New Roman" w:cs="Times New Roman"/>
                <w:sz w:val="16"/>
                <w:szCs w:val="16"/>
                <w:lang w:eastAsia="ru-RU"/>
              </w:rPr>
              <w:t>1.0</w:t>
            </w:r>
            <w:r w:rsidRPr="0061037E">
              <w:rPr>
                <w:rFonts w:ascii="Times New Roman" w:eastAsia="Times New Roman" w:hAnsi="Times New Roman" w:cs="Times New Roman"/>
                <w:sz w:val="16"/>
                <w:szCs w:val="16"/>
                <w:lang w:val="kk-KZ" w:eastAsia="ru-RU"/>
              </w:rPr>
              <w:t>1</w:t>
            </w:r>
            <w:r w:rsidRPr="0061037E">
              <w:rPr>
                <w:rFonts w:ascii="Times New Roman" w:eastAsia="Times New Roman" w:hAnsi="Times New Roman" w:cs="Times New Roman"/>
                <w:sz w:val="16"/>
                <w:szCs w:val="16"/>
                <w:lang w:eastAsia="ru-RU"/>
              </w:rPr>
              <w:t>.2021ж. - 31.</w:t>
            </w:r>
            <w:r w:rsidRPr="0061037E">
              <w:rPr>
                <w:rFonts w:ascii="Times New Roman" w:eastAsia="Times New Roman" w:hAnsi="Times New Roman" w:cs="Times New Roman"/>
                <w:sz w:val="16"/>
                <w:szCs w:val="16"/>
                <w:lang w:val="kk-KZ" w:eastAsia="ru-RU"/>
              </w:rPr>
              <w:t>12</w:t>
            </w:r>
            <w:r w:rsidRPr="0061037E">
              <w:rPr>
                <w:rFonts w:ascii="Times New Roman" w:eastAsia="Times New Roman" w:hAnsi="Times New Roman" w:cs="Times New Roman"/>
                <w:sz w:val="16"/>
                <w:szCs w:val="16"/>
                <w:lang w:eastAsia="ru-RU"/>
              </w:rPr>
              <w:t>.2021ж.</w:t>
            </w:r>
          </w:p>
        </w:tc>
      </w:tr>
      <w:tr w:rsidR="0061037E" w:rsidRPr="0061037E" w:rsidTr="0061037E">
        <w:tc>
          <w:tcPr>
            <w:tcW w:w="1022"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1037E" w:rsidRPr="0061037E" w:rsidTr="0061037E">
        <w:tc>
          <w:tcPr>
            <w:tcW w:w="1022"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p>
        </w:tc>
        <w:tc>
          <w:tcPr>
            <w:tcW w:w="1701" w:type="dxa"/>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5"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kk-KZ" w:eastAsia="ru-RU"/>
              </w:rPr>
            </w:pPr>
          </w:p>
        </w:tc>
        <w:tc>
          <w:tcPr>
            <w:tcW w:w="1418" w:type="dxa"/>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ar-SA"/>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b/>
          <w:sz w:val="20"/>
          <w:szCs w:val="20"/>
          <w:shd w:val="clear" w:color="auto" w:fill="FFFFFF"/>
          <w:lang w:eastAsia="ru-RU"/>
        </w:rPr>
        <w:t xml:space="preserve">   </w:t>
      </w:r>
      <w:r w:rsidRPr="0061037E">
        <w:rPr>
          <w:rFonts w:ascii="Times New Roman" w:eastAsia="Times New Roman" w:hAnsi="Times New Roman" w:cs="Times New Roman"/>
          <w:sz w:val="20"/>
          <w:szCs w:val="20"/>
          <w:lang w:eastAsia="ru-RU"/>
        </w:rPr>
        <w:t xml:space="preserve">Сондай-ақ, төменде көрсетілген көлік құралына </w:t>
      </w:r>
      <w:r w:rsidRPr="0061037E">
        <w:rPr>
          <w:rFonts w:ascii="Times New Roman" w:eastAsia="Times New Roman" w:hAnsi="Times New Roman" w:cs="Times New Roman"/>
          <w:sz w:val="20"/>
          <w:szCs w:val="24"/>
          <w:lang w:val="kk-KZ" w:eastAsia="ar-SA"/>
        </w:rPr>
        <w:t>"Қаламқас"/"Жетыбай"</w:t>
      </w:r>
      <w:r w:rsidRPr="0061037E">
        <w:rPr>
          <w:rFonts w:ascii="Times New Roman" w:eastAsia="Times New Roman" w:hAnsi="Times New Roman" w:cs="Times New Roman"/>
          <w:sz w:val="20"/>
          <w:szCs w:val="20"/>
          <w:lang w:val="kk-KZ" w:eastAsia="ru-RU"/>
        </w:rPr>
        <w:t xml:space="preserve"> </w:t>
      </w:r>
      <w:r w:rsidRPr="0061037E">
        <w:rPr>
          <w:rFonts w:ascii="Times New Roman" w:eastAsia="Times New Roman" w:hAnsi="Times New Roman" w:cs="Times New Roman"/>
          <w:sz w:val="20"/>
          <w:szCs w:val="20"/>
          <w:lang w:eastAsia="ru-RU"/>
        </w:rPr>
        <w:t>кен орын</w:t>
      </w:r>
      <w:r w:rsidRPr="0061037E">
        <w:rPr>
          <w:rFonts w:ascii="Times New Roman" w:eastAsia="Times New Roman" w:hAnsi="Times New Roman" w:cs="Times New Roman"/>
          <w:sz w:val="20"/>
          <w:szCs w:val="20"/>
          <w:lang w:val="kk-KZ" w:eastAsia="ru-RU"/>
        </w:rPr>
        <w:t>дарын</w:t>
      </w:r>
      <w:r w:rsidRPr="0061037E">
        <w:rPr>
          <w:rFonts w:ascii="Times New Roman" w:eastAsia="Times New Roman" w:hAnsi="Times New Roman" w:cs="Times New Roman"/>
          <w:sz w:val="20"/>
          <w:szCs w:val="20"/>
          <w:lang w:eastAsia="ru-RU"/>
        </w:rPr>
        <w:t xml:space="preserve">ың аумағына </w:t>
      </w:r>
      <w:r w:rsidRPr="0061037E">
        <w:rPr>
          <w:rFonts w:ascii="Times New Roman" w:eastAsia="Times New Roman" w:hAnsi="Times New Roman" w:cs="Times New Roman"/>
          <w:sz w:val="20"/>
          <w:szCs w:val="24"/>
          <w:lang w:val="kk-KZ" w:eastAsia="ar-SA"/>
        </w:rPr>
        <w:t xml:space="preserve">кіру-шығуға уақытша рұқсат қағазын </w:t>
      </w:r>
      <w:r w:rsidRPr="0061037E">
        <w:rPr>
          <w:rFonts w:ascii="Times New Roman" w:eastAsia="Times New Roman" w:hAnsi="Times New Roman" w:cs="Times New Roman"/>
          <w:sz w:val="20"/>
          <w:szCs w:val="20"/>
          <w:lang w:eastAsia="ru-RU"/>
        </w:rPr>
        <w:t>беруіңізді сұраймыз:</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color w:val="002060"/>
          <w:sz w:val="20"/>
          <w:szCs w:val="20"/>
          <w:shd w:val="clear" w:color="auto" w:fill="FFFFFF"/>
          <w:lang w:eastAsia="ru-RU"/>
        </w:rPr>
      </w:pPr>
    </w:p>
    <w:tbl>
      <w:tblPr>
        <w:tblW w:w="9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418"/>
        <w:gridCol w:w="1701"/>
        <w:gridCol w:w="1417"/>
        <w:gridCol w:w="1417"/>
      </w:tblGrid>
      <w:tr w:rsidR="0061037E" w:rsidRPr="0061037E" w:rsidTr="0061037E">
        <w:trPr>
          <w:trHeight w:val="421"/>
        </w:trPr>
        <w:tc>
          <w:tcPr>
            <w:tcW w:w="1730"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ar-SA"/>
              </w:rPr>
            </w:pPr>
            <w:r w:rsidRPr="0061037E">
              <w:rPr>
                <w:rFonts w:ascii="Times New Roman" w:eastAsia="Times New Roman" w:hAnsi="Times New Roman" w:cs="Times New Roman"/>
                <w:b/>
                <w:sz w:val="16"/>
                <w:szCs w:val="20"/>
                <w:lang w:eastAsia="ar-SA"/>
              </w:rPr>
              <w:t>Мердігерлік ұйымның атауы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ar-SA"/>
              </w:rPr>
            </w:pPr>
            <w:r w:rsidRPr="0061037E">
              <w:rPr>
                <w:rFonts w:ascii="Times New Roman" w:eastAsia="Times New Roman" w:hAnsi="Times New Roman" w:cs="Times New Roman"/>
                <w:b/>
                <w:sz w:val="16"/>
                <w:szCs w:val="20"/>
                <w:lang w:val="kk-KZ" w:eastAsia="ru-RU"/>
              </w:rPr>
              <w:t>Ш</w:t>
            </w:r>
            <w:r w:rsidRPr="0061037E">
              <w:rPr>
                <w:rFonts w:ascii="Times New Roman" w:eastAsia="Times New Roman" w:hAnsi="Times New Roman" w:cs="Times New Roman"/>
                <w:b/>
                <w:sz w:val="16"/>
                <w:szCs w:val="20"/>
                <w:lang w:eastAsia="ru-RU"/>
              </w:rPr>
              <w:t>арт жасасу</w:t>
            </w:r>
            <w:r w:rsidRPr="0061037E">
              <w:rPr>
                <w:rFonts w:ascii="Times New Roman" w:eastAsia="Times New Roman" w:hAnsi="Times New Roman" w:cs="Times New Roman"/>
                <w:b/>
                <w:sz w:val="16"/>
                <w:szCs w:val="20"/>
                <w:lang w:val="kk-KZ" w:eastAsia="ru-RU"/>
              </w:rPr>
              <w:t xml:space="preserve"> күні мен нөмірі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eastAsia="ru-RU"/>
              </w:rPr>
              <w:t>К</w:t>
            </w:r>
            <w:r w:rsidRPr="0061037E">
              <w:rPr>
                <w:rFonts w:ascii="Times New Roman" w:eastAsia="Times New Roman" w:hAnsi="Times New Roman" w:cs="Times New Roman"/>
                <w:b/>
                <w:sz w:val="16"/>
                <w:szCs w:val="20"/>
                <w:lang w:val="kk-KZ" w:eastAsia="ru-RU"/>
              </w:rPr>
              <w:t>Қ</w:t>
            </w:r>
            <w:r w:rsidRPr="0061037E">
              <w:rPr>
                <w:rFonts w:ascii="Times New Roman" w:eastAsia="Times New Roman" w:hAnsi="Times New Roman" w:cs="Times New Roman"/>
                <w:b/>
                <w:sz w:val="16"/>
                <w:szCs w:val="20"/>
                <w:lang w:eastAsia="ru-RU"/>
              </w:rPr>
              <w:t xml:space="preserve"> маркасы, моделі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eastAsia="ru-RU"/>
              </w:rPr>
              <w:t>К</w:t>
            </w:r>
            <w:r w:rsidRPr="0061037E">
              <w:rPr>
                <w:rFonts w:ascii="Times New Roman" w:eastAsia="Times New Roman" w:hAnsi="Times New Roman" w:cs="Times New Roman"/>
                <w:b/>
                <w:sz w:val="16"/>
                <w:szCs w:val="20"/>
                <w:lang w:val="kk-KZ" w:eastAsia="ru-RU"/>
              </w:rPr>
              <w:t>Қ</w:t>
            </w:r>
            <w:r w:rsidRPr="0061037E">
              <w:rPr>
                <w:rFonts w:ascii="Times New Roman" w:eastAsia="Times New Roman" w:hAnsi="Times New Roman" w:cs="Times New Roman"/>
                <w:b/>
                <w:sz w:val="16"/>
                <w:szCs w:val="20"/>
                <w:lang w:eastAsia="ru-RU"/>
              </w:rPr>
              <w:t xml:space="preserve"> мемлекеттік нөмірі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eastAsia="ru-RU"/>
              </w:rPr>
            </w:pPr>
            <w:r w:rsidRPr="0061037E">
              <w:rPr>
                <w:rFonts w:ascii="Times New Roman" w:eastAsia="Times New Roman" w:hAnsi="Times New Roman" w:cs="Times New Roman"/>
                <w:b/>
                <w:sz w:val="16"/>
                <w:szCs w:val="20"/>
                <w:lang w:val="en-US" w:eastAsia="ru-RU"/>
              </w:rPr>
              <w:t xml:space="preserve">GPS </w:t>
            </w:r>
          </w:p>
        </w:tc>
        <w:tc>
          <w:tcPr>
            <w:tcW w:w="1417"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16"/>
                <w:szCs w:val="20"/>
                <w:lang w:val="en-US" w:eastAsia="ru-RU"/>
              </w:rPr>
            </w:pPr>
            <w:r w:rsidRPr="0061037E">
              <w:rPr>
                <w:rFonts w:ascii="Times New Roman" w:eastAsia="Times New Roman" w:hAnsi="Times New Roman" w:cs="Times New Roman"/>
                <w:b/>
                <w:sz w:val="16"/>
                <w:szCs w:val="20"/>
                <w:lang w:val="kk-KZ" w:eastAsia="ru-RU"/>
              </w:rPr>
              <w:t>Р</w:t>
            </w:r>
            <w:r w:rsidRPr="0061037E">
              <w:rPr>
                <w:rFonts w:ascii="Times New Roman" w:eastAsia="Times New Roman" w:hAnsi="Times New Roman" w:cs="Times New Roman"/>
                <w:b/>
                <w:sz w:val="16"/>
                <w:szCs w:val="20"/>
                <w:lang w:eastAsia="ru-RU"/>
              </w:rPr>
              <w:t xml:space="preserve">ұқсат </w:t>
            </w:r>
            <w:r w:rsidRPr="0061037E">
              <w:rPr>
                <w:rFonts w:ascii="Times New Roman" w:eastAsia="Times New Roman" w:hAnsi="Times New Roman" w:cs="Times New Roman"/>
                <w:b/>
                <w:sz w:val="16"/>
                <w:szCs w:val="20"/>
                <w:lang w:val="kk-KZ" w:eastAsia="ru-RU"/>
              </w:rPr>
              <w:t xml:space="preserve">қағазының </w:t>
            </w:r>
            <w:r w:rsidRPr="0061037E">
              <w:rPr>
                <w:rFonts w:ascii="Times New Roman" w:eastAsia="Times New Roman" w:hAnsi="Times New Roman" w:cs="Times New Roman"/>
                <w:b/>
                <w:sz w:val="16"/>
                <w:szCs w:val="20"/>
                <w:lang w:eastAsia="ru-RU"/>
              </w:rPr>
              <w:t>мерзім</w:t>
            </w:r>
            <w:r w:rsidRPr="0061037E">
              <w:rPr>
                <w:rFonts w:ascii="Times New Roman" w:eastAsia="Times New Roman" w:hAnsi="Times New Roman" w:cs="Times New Roman"/>
                <w:b/>
                <w:sz w:val="16"/>
                <w:szCs w:val="20"/>
                <w:lang w:val="kk-KZ" w:eastAsia="ru-RU"/>
              </w:rPr>
              <w:t>і</w:t>
            </w:r>
          </w:p>
        </w:tc>
      </w:tr>
      <w:tr w:rsidR="0061037E" w:rsidRPr="0061037E" w:rsidTr="0061037E">
        <w:trPr>
          <w:trHeight w:val="420"/>
        </w:trPr>
        <w:tc>
          <w:tcPr>
            <w:tcW w:w="1730"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val="en-US"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r w:rsidRPr="0061037E">
              <w:rPr>
                <w:rFonts w:ascii="Times New Roman" w:eastAsia="Times New Roman" w:hAnsi="Times New Roman" w:cs="Times New Roman"/>
                <w:color w:val="000000"/>
                <w:sz w:val="16"/>
                <w:szCs w:val="20"/>
                <w:lang w:val="kk-KZ" w:eastAsia="ru-RU"/>
              </w:rPr>
              <w:t xml:space="preserve">Сайт: </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r w:rsidRPr="0061037E">
              <w:rPr>
                <w:rFonts w:ascii="Times New Roman" w:eastAsia="Times New Roman" w:hAnsi="Times New Roman" w:cs="Times New Roman"/>
                <w:color w:val="000000"/>
                <w:sz w:val="16"/>
                <w:szCs w:val="20"/>
                <w:lang w:val="kk-KZ" w:eastAsia="ru-RU"/>
              </w:rPr>
              <w:t xml:space="preserve">Логин: </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16"/>
                <w:szCs w:val="20"/>
                <w:lang w:val="en-US" w:eastAsia="ru-RU"/>
              </w:rPr>
            </w:pPr>
            <w:r w:rsidRPr="0061037E">
              <w:rPr>
                <w:rFonts w:ascii="Times New Roman" w:eastAsia="Times New Roman" w:hAnsi="Times New Roman" w:cs="Times New Roman"/>
                <w:color w:val="000000"/>
                <w:sz w:val="16"/>
                <w:szCs w:val="20"/>
                <w:lang w:val="kk-KZ" w:eastAsia="ru-RU"/>
              </w:rPr>
              <w:t xml:space="preserve">Пароль: </w:t>
            </w:r>
          </w:p>
        </w:tc>
        <w:tc>
          <w:tcPr>
            <w:tcW w:w="1417" w:type="dxa"/>
            <w:tcBorders>
              <w:top w:val="single" w:sz="4" w:space="0" w:color="auto"/>
              <w:left w:val="single" w:sz="4" w:space="0" w:color="auto"/>
              <w:bottom w:val="single" w:sz="4" w:space="0" w:color="auto"/>
              <w:right w:val="single" w:sz="4" w:space="0" w:color="auto"/>
            </w:tcBorders>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0"/>
                <w:lang w:val="kk-KZ" w:eastAsia="ru-RU"/>
              </w:rPr>
            </w:pPr>
          </w:p>
        </w:tc>
      </w:tr>
    </w:tbl>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 xml:space="preserve">Ниетпен, </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Директор</w:t>
      </w:r>
      <w:r w:rsidRPr="0061037E">
        <w:rPr>
          <w:rFonts w:ascii="Times New Roman" w:eastAsia="Times New Roman" w:hAnsi="Times New Roman" w:cs="Times New Roman"/>
          <w:b/>
          <w:sz w:val="20"/>
          <w:szCs w:val="20"/>
          <w:shd w:val="clear" w:color="auto" w:fill="FFFFFF"/>
          <w:lang w:val="kk-KZ" w:eastAsia="ru-RU"/>
        </w:rPr>
        <w:tab/>
      </w:r>
      <w:r w:rsidRPr="0061037E">
        <w:rPr>
          <w:rFonts w:ascii="Times New Roman" w:eastAsia="Times New Roman" w:hAnsi="Times New Roman" w:cs="Times New Roman"/>
          <w:b/>
          <w:sz w:val="20"/>
          <w:szCs w:val="20"/>
          <w:shd w:val="clear" w:color="auto" w:fill="FFFFFF"/>
          <w:lang w:eastAsia="ru-RU"/>
        </w:rPr>
        <w:t>___________</w:t>
      </w:r>
      <w:r w:rsidRPr="0061037E">
        <w:rPr>
          <w:rFonts w:ascii="Times New Roman" w:eastAsia="Times New Roman" w:hAnsi="Times New Roman" w:cs="Times New Roman"/>
          <w:b/>
          <w:sz w:val="20"/>
          <w:szCs w:val="20"/>
          <w:shd w:val="clear" w:color="auto" w:fill="FFFFFF"/>
          <w:lang w:val="kk-KZ" w:eastAsia="ru-RU"/>
        </w:rPr>
        <w:t>(қолы)</w:t>
      </w:r>
      <w:r w:rsidRPr="0061037E">
        <w:rPr>
          <w:rFonts w:ascii="Times New Roman" w:eastAsia="Times New Roman" w:hAnsi="Times New Roman" w:cs="Times New Roman"/>
          <w:b/>
          <w:sz w:val="20"/>
          <w:szCs w:val="20"/>
          <w:shd w:val="clear" w:color="auto" w:fill="FFFFFF"/>
          <w:lang w:eastAsia="ru-RU"/>
        </w:rPr>
        <w:t xml:space="preserve">____________________________ </w:t>
      </w:r>
      <w:r w:rsidRPr="0061037E">
        <w:rPr>
          <w:rFonts w:ascii="Times New Roman" w:eastAsia="Times New Roman" w:hAnsi="Times New Roman" w:cs="Times New Roman"/>
          <w:b/>
          <w:sz w:val="20"/>
          <w:szCs w:val="20"/>
          <w:shd w:val="clear" w:color="auto" w:fill="FFFFFF"/>
          <w:lang w:val="kk-KZ" w:eastAsia="ru-RU"/>
        </w:rPr>
        <w:t>(аты-жөні)</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32"/>
          <w:szCs w:val="32"/>
          <w:shd w:val="clear" w:color="auto" w:fill="FFFFFF"/>
          <w:lang w:val="kk-KZ" w:eastAsia="ru-RU"/>
        </w:rPr>
      </w:pPr>
      <w:r w:rsidRPr="0061037E">
        <w:rPr>
          <w:rFonts w:ascii="Times New Roman" w:eastAsia="Times New Roman" w:hAnsi="Times New Roman" w:cs="Times New Roman"/>
          <w:b/>
          <w:i/>
          <w:sz w:val="32"/>
          <w:szCs w:val="32"/>
          <w:shd w:val="clear" w:color="auto" w:fill="FFFFFF"/>
          <w:lang w:val="kk-KZ" w:eastAsia="ru-RU"/>
        </w:rPr>
        <w:t>Мердігерлер назарына!!!</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«OSC» ЖШС-нің көп нысандары негізгі тапсырыс берушісі «Маңғыстаумұнайгаз» АҚ аумағында орналасқанына орай, кіру-шығуға уақытша рұқсат қағаздары Тапсырыс берушемен рәсімделеді.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Автокөліктерге GPS құрылғысын орнату жыл аяғына дейін жұмыс жасайтын мекемелерге міндетті.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 xml:space="preserve">Біржола ТМҚ жеткізуге GPS қажет емес. Біржола ТМҚ жеткізуге уақытша рұқсат қағазы 3 күнге беріледі («Маңғыстаумұнайгаз» АҚ талаптары). Қызмет көрсету немесе жұмыс жүргізу келісім-шарттары бойынша уақытша рұқсат қағазы 6 айға беріледі.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4"/>
          <w:lang w:val="kk-KZ" w:eastAsia="ar-SA"/>
        </w:rPr>
      </w:pPr>
      <w:r w:rsidRPr="0061037E">
        <w:rPr>
          <w:rFonts w:ascii="Times New Roman" w:eastAsia="Times New Roman" w:hAnsi="Times New Roman" w:cs="Times New Roman"/>
          <w:b/>
          <w:i/>
          <w:sz w:val="20"/>
          <w:szCs w:val="20"/>
          <w:shd w:val="clear" w:color="auto" w:fill="FFFFFF"/>
          <w:lang w:val="kk-KZ" w:eastAsia="ru-RU"/>
        </w:rPr>
        <w:t>К</w:t>
      </w:r>
      <w:r w:rsidRPr="0061037E">
        <w:rPr>
          <w:rFonts w:ascii="Times New Roman" w:eastAsia="Times New Roman" w:hAnsi="Times New Roman" w:cs="Times New Roman"/>
          <w:b/>
          <w:i/>
          <w:sz w:val="20"/>
          <w:szCs w:val="24"/>
          <w:lang w:val="kk-KZ" w:eastAsia="ar-SA"/>
        </w:rPr>
        <w:t xml:space="preserve">іру-шығуға уақытша рұқсат қағазын «Маңғыстаумұнайгаз» АҚ орталық кеңсесінен аяқтай барып алып кетесіздер. Рұқсат қағазы күнделікті 15:00ден 15:30 аралығында беріледі. </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4"/>
          <w:lang w:val="kk-KZ" w:eastAsia="ar-SA"/>
        </w:rPr>
        <w:t xml:space="preserve">Карантин талаптарына сай жүргізуші мен жұмысшыларда ПТР тест (3 күнге дейін жарамды) немесе вакцинация паспорты болуы міндетті. </w:t>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r w:rsidRPr="0061037E">
        <w:rPr>
          <w:rFonts w:ascii="Times New Roman" w:eastAsia="Times New Roman" w:hAnsi="Times New Roman" w:cs="Times New Roman"/>
          <w:b/>
          <w:i/>
          <w:sz w:val="20"/>
          <w:szCs w:val="20"/>
          <w:shd w:val="clear" w:color="auto" w:fill="FFFFFF"/>
          <w:lang w:val="kk-KZ" w:eastAsia="ru-RU"/>
        </w:rPr>
        <w:tab/>
        <w:t xml:space="preserve">Тапсырыс беруші тарапынан кіру-шығу режимі бойынша талаптары өзгеруі мүмкін. </w:t>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val="kk-KZ" w:eastAsia="ru-RU"/>
        </w:rPr>
      </w:pPr>
      <w:r w:rsidRPr="003E062D">
        <w:rPr>
          <w:rFonts w:ascii="Times New Roman" w:eastAsia="Times New Roman" w:hAnsi="Times New Roman" w:cs="Times New Roman"/>
          <w:b/>
          <w:i/>
          <w:sz w:val="20"/>
          <w:szCs w:val="20"/>
          <w:lang w:val="kk-KZ" w:eastAsia="ru-RU"/>
        </w:rPr>
        <w:t>"OSC" ЖШС қоймаларының жұмыс режимі (тауарларды қабылдау):</w:t>
      </w: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val="kk-KZ" w:eastAsia="ru-RU"/>
        </w:rPr>
      </w:pPr>
      <w:r w:rsidRPr="003E062D">
        <w:rPr>
          <w:rFonts w:ascii="Times New Roman" w:eastAsia="Times New Roman" w:hAnsi="Times New Roman" w:cs="Times New Roman"/>
          <w:b/>
          <w:i/>
          <w:sz w:val="20"/>
          <w:szCs w:val="20"/>
          <w:lang w:val="kk-KZ" w:eastAsia="ru-RU"/>
        </w:rPr>
        <w:t>1.Жетібай к/о қойма дүйсенбіден жұмаға дейін сағат 08:00-ден 16:00-ге дейін;</w:t>
      </w: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eastAsia="ru-RU"/>
        </w:rPr>
      </w:pPr>
      <w:r w:rsidRPr="003E062D">
        <w:rPr>
          <w:rFonts w:ascii="Times New Roman" w:eastAsia="Times New Roman" w:hAnsi="Times New Roman" w:cs="Times New Roman"/>
          <w:b/>
          <w:i/>
          <w:sz w:val="20"/>
          <w:szCs w:val="20"/>
          <w:lang w:eastAsia="ru-RU"/>
        </w:rPr>
        <w:t>2.Қаламқас к/о  қоймасы күн сайын сағат 08:00-ден 17:00-ге дейін;</w:t>
      </w:r>
    </w:p>
    <w:p w:rsidR="003E062D" w:rsidRPr="003E062D" w:rsidRDefault="003E062D" w:rsidP="003E062D">
      <w:pPr>
        <w:widowControl w:val="0"/>
        <w:autoSpaceDE w:val="0"/>
        <w:autoSpaceDN w:val="0"/>
        <w:adjustRightInd w:val="0"/>
        <w:spacing w:after="0" w:line="240" w:lineRule="auto"/>
        <w:ind w:left="709"/>
        <w:rPr>
          <w:rFonts w:ascii="Times New Roman" w:eastAsia="Times New Roman" w:hAnsi="Times New Roman" w:cs="Times New Roman"/>
          <w:b/>
          <w:i/>
          <w:sz w:val="20"/>
          <w:szCs w:val="20"/>
          <w:lang w:eastAsia="ru-RU"/>
        </w:rPr>
      </w:pPr>
      <w:r w:rsidRPr="003E062D">
        <w:rPr>
          <w:rFonts w:ascii="Times New Roman" w:eastAsia="Times New Roman" w:hAnsi="Times New Roman" w:cs="Times New Roman"/>
          <w:b/>
          <w:i/>
          <w:sz w:val="20"/>
          <w:szCs w:val="20"/>
          <w:lang w:eastAsia="ru-RU"/>
        </w:rPr>
        <w:t xml:space="preserve">3.Ынтымақ кенті </w:t>
      </w:r>
      <w:r w:rsidRPr="003E062D">
        <w:rPr>
          <w:rFonts w:ascii="Times New Roman" w:eastAsia="Times New Roman" w:hAnsi="Times New Roman" w:cs="Times New Roman"/>
          <w:b/>
          <w:i/>
          <w:sz w:val="20"/>
          <w:szCs w:val="20"/>
          <w:lang w:val="kk-KZ" w:eastAsia="ru-RU"/>
        </w:rPr>
        <w:t>ӨҚҚ</w:t>
      </w:r>
      <w:r w:rsidRPr="003E062D">
        <w:rPr>
          <w:rFonts w:ascii="Times New Roman" w:eastAsia="Times New Roman" w:hAnsi="Times New Roman" w:cs="Times New Roman"/>
          <w:b/>
          <w:i/>
          <w:sz w:val="20"/>
          <w:szCs w:val="20"/>
          <w:lang w:eastAsia="ru-RU"/>
        </w:rPr>
        <w:t xml:space="preserve"> базасындағы қойма дүйсенбіден жұмаға дейін сағат 08:00-ден 16:00-ге дейін.</w:t>
      </w:r>
    </w:p>
    <w:p w:rsidR="003E062D" w:rsidRPr="003E062D" w:rsidRDefault="003E062D" w:rsidP="003E062D">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eastAsia="ru-RU"/>
        </w:rPr>
      </w:pPr>
    </w:p>
    <w:p w:rsidR="003E062D" w:rsidRPr="003E062D" w:rsidRDefault="003E062D" w:rsidP="003E062D">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3E062D" w:rsidRPr="003E062D" w:rsidRDefault="003E062D" w:rsidP="003E062D">
      <w:pPr>
        <w:widowControl w:val="0"/>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3E062D">
        <w:rPr>
          <w:rFonts w:ascii="Times New Roman" w:eastAsia="Times New Roman" w:hAnsi="Times New Roman" w:cs="Times New Roman"/>
          <w:b/>
          <w:i/>
          <w:sz w:val="20"/>
          <w:szCs w:val="20"/>
          <w:shd w:val="clear" w:color="auto" w:fill="FFFFFF"/>
          <w:lang w:val="kk-KZ" w:eastAsia="ru-RU"/>
        </w:rPr>
        <w:t xml:space="preserve">  Қауіпсіздік бөлімнің байланыстары: </w:t>
      </w:r>
      <w:r w:rsidRPr="003E062D">
        <w:rPr>
          <w:rFonts w:ascii="Times New Roman" w:eastAsia="Times New Roman" w:hAnsi="Times New Roman" w:cs="Times New Roman"/>
          <w:b/>
          <w:sz w:val="20"/>
          <w:szCs w:val="20"/>
          <w:shd w:val="clear" w:color="auto" w:fill="FFFFFF"/>
          <w:lang w:val="kk-KZ" w:eastAsia="ru-RU"/>
        </w:rPr>
        <w:t>8 (7292) 212-900 (вн.196)</w:t>
      </w:r>
    </w:p>
    <w:p w:rsidR="003E062D" w:rsidRPr="003E062D" w:rsidRDefault="003E062D" w:rsidP="003E062D">
      <w:pPr>
        <w:widowControl w:val="0"/>
        <w:tabs>
          <w:tab w:val="left" w:pos="3735"/>
        </w:tabs>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3E062D">
        <w:rPr>
          <w:rFonts w:ascii="Times New Roman" w:eastAsia="Times New Roman" w:hAnsi="Times New Roman" w:cs="Times New Roman"/>
          <w:b/>
          <w:sz w:val="20"/>
          <w:szCs w:val="20"/>
          <w:shd w:val="clear" w:color="auto" w:fill="FFFFFF"/>
          <w:lang w:val="kk-KZ" w:eastAsia="ru-RU"/>
        </w:rPr>
        <w:tab/>
        <w:t xml:space="preserve">     mashtykov_a@osc.kmg.kz</w:t>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lastRenderedPageBreak/>
        <w:t>Исх.№ ****</w:t>
      </w:r>
      <w:r w:rsidRPr="0061037E">
        <w:rPr>
          <w:rFonts w:ascii="Times New Roman" w:eastAsia="Times New Roman" w:hAnsi="Times New Roman" w:cs="Times New Roman"/>
          <w:sz w:val="20"/>
          <w:szCs w:val="20"/>
          <w:lang w:eastAsia="ru-RU"/>
        </w:rPr>
        <w:br/>
        <w:t>от ___ _________ 20   г.</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Генеральному директору </w:t>
      </w:r>
      <w:r w:rsidRPr="0061037E">
        <w:rPr>
          <w:rFonts w:ascii="Times New Roman" w:eastAsia="Times New Roman" w:hAnsi="Times New Roman" w:cs="Times New Roman"/>
          <w:b/>
          <w:sz w:val="20"/>
          <w:szCs w:val="20"/>
          <w:lang w:eastAsia="ru-RU"/>
        </w:rPr>
        <w:br/>
        <w:t>ТОО «</w:t>
      </w:r>
      <w:r w:rsidRPr="0061037E">
        <w:rPr>
          <w:rFonts w:ascii="Times New Roman" w:eastAsia="Times New Roman" w:hAnsi="Times New Roman" w:cs="Times New Roman"/>
          <w:b/>
          <w:sz w:val="20"/>
          <w:szCs w:val="20"/>
          <w:lang w:val="en-US" w:eastAsia="ru-RU"/>
        </w:rPr>
        <w:t>Oil</w:t>
      </w:r>
      <w:r w:rsidRPr="0061037E">
        <w:rPr>
          <w:rFonts w:ascii="Times New Roman" w:eastAsia="Times New Roman" w:hAnsi="Times New Roman" w:cs="Times New Roman"/>
          <w:b/>
          <w:sz w:val="20"/>
          <w:szCs w:val="20"/>
          <w:lang w:eastAsia="ru-RU"/>
        </w:rPr>
        <w:t xml:space="preserve"> </w:t>
      </w:r>
      <w:r w:rsidRPr="0061037E">
        <w:rPr>
          <w:rFonts w:ascii="Times New Roman" w:eastAsia="Times New Roman" w:hAnsi="Times New Roman" w:cs="Times New Roman"/>
          <w:b/>
          <w:sz w:val="20"/>
          <w:szCs w:val="20"/>
          <w:lang w:val="en-US" w:eastAsia="ru-RU"/>
        </w:rPr>
        <w:t>Services</w:t>
      </w:r>
      <w:r w:rsidRPr="0061037E">
        <w:rPr>
          <w:rFonts w:ascii="Times New Roman" w:eastAsia="Times New Roman" w:hAnsi="Times New Roman" w:cs="Times New Roman"/>
          <w:b/>
          <w:sz w:val="20"/>
          <w:szCs w:val="20"/>
          <w:lang w:eastAsia="ru-RU"/>
        </w:rPr>
        <w:t xml:space="preserve"> </w:t>
      </w:r>
      <w:r w:rsidRPr="0061037E">
        <w:rPr>
          <w:rFonts w:ascii="Times New Roman" w:eastAsia="Times New Roman" w:hAnsi="Times New Roman" w:cs="Times New Roman"/>
          <w:b/>
          <w:sz w:val="20"/>
          <w:szCs w:val="20"/>
          <w:lang w:val="en-US" w:eastAsia="ru-RU"/>
        </w:rPr>
        <w:t>Company</w:t>
      </w:r>
      <w:r w:rsidRPr="0061037E">
        <w:rPr>
          <w:rFonts w:ascii="Times New Roman" w:eastAsia="Times New Roman" w:hAnsi="Times New Roman" w:cs="Times New Roman"/>
          <w:b/>
          <w:sz w:val="20"/>
          <w:szCs w:val="20"/>
          <w:lang w:eastAsia="ru-RU"/>
        </w:rPr>
        <w:t>»</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61037E">
        <w:rPr>
          <w:rFonts w:ascii="Times New Roman" w:eastAsia="Times New Roman" w:hAnsi="Times New Roman" w:cs="Times New Roman"/>
          <w:b/>
          <w:sz w:val="20"/>
          <w:szCs w:val="20"/>
          <w:lang w:eastAsia="ru-RU"/>
        </w:rPr>
        <w:t xml:space="preserve">г-ну </w:t>
      </w:r>
      <w:r w:rsidRPr="0061037E">
        <w:rPr>
          <w:rFonts w:ascii="Times New Roman" w:eastAsia="Times New Roman" w:hAnsi="Times New Roman" w:cs="Times New Roman"/>
          <w:b/>
          <w:bCs/>
          <w:sz w:val="20"/>
          <w:szCs w:val="20"/>
          <w:lang w:eastAsia="ru-RU"/>
        </w:rPr>
        <w:t>Таменов</w:t>
      </w:r>
      <w:r w:rsidRPr="0061037E">
        <w:rPr>
          <w:rFonts w:ascii="Times New Roman" w:eastAsia="Times New Roman" w:hAnsi="Times New Roman" w:cs="Times New Roman"/>
          <w:b/>
          <w:bCs/>
          <w:sz w:val="20"/>
          <w:szCs w:val="20"/>
          <w:lang w:val="kk-KZ" w:eastAsia="ru-RU"/>
        </w:rPr>
        <w:t>у Н.Ж.</w:t>
      </w:r>
      <w:r w:rsidRPr="0061037E">
        <w:rPr>
          <w:rFonts w:ascii="Times New Roman" w:eastAsia="Times New Roman" w:hAnsi="Times New Roman" w:cs="Times New Roman"/>
          <w:b/>
          <w:bCs/>
          <w:sz w:val="20"/>
          <w:szCs w:val="20"/>
          <w:lang w:eastAsia="ru-RU"/>
        </w:rPr>
        <w:t>.</w:t>
      </w: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p>
    <w:p w:rsidR="0061037E" w:rsidRPr="0061037E" w:rsidRDefault="0061037E" w:rsidP="0061037E">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Касательно пропусков для работ на месторождении «Каламкас»</w:t>
      </w:r>
      <w:r w:rsidRPr="0061037E">
        <w:rPr>
          <w:rFonts w:ascii="Times New Roman" w:eastAsia="Times New Roman" w:hAnsi="Times New Roman" w:cs="Times New Roman"/>
          <w:b/>
          <w:sz w:val="20"/>
          <w:szCs w:val="20"/>
          <w:lang w:val="kk-KZ" w:eastAsia="ru-RU"/>
        </w:rPr>
        <w:t xml:space="preserve"> и «Жетібай»</w:t>
      </w:r>
      <w:r w:rsidRPr="0061037E">
        <w:rPr>
          <w:rFonts w:ascii="Times New Roman" w:eastAsia="Times New Roman" w:hAnsi="Times New Roman" w:cs="Times New Roman"/>
          <w:b/>
          <w:sz w:val="20"/>
          <w:szCs w:val="20"/>
          <w:lang w:eastAsia="ru-RU"/>
        </w:rPr>
        <w:br/>
      </w: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61037E">
        <w:rPr>
          <w:rFonts w:ascii="Times New Roman" w:eastAsia="Times New Roman" w:hAnsi="Times New Roman" w:cs="Times New Roman"/>
          <w:b/>
          <w:sz w:val="20"/>
          <w:szCs w:val="20"/>
          <w:lang w:eastAsia="ru-RU"/>
        </w:rPr>
        <w:t>Уважаемый</w:t>
      </w:r>
      <w:r w:rsidRPr="0061037E">
        <w:rPr>
          <w:rFonts w:ascii="Times New Roman" w:eastAsia="Times New Roman" w:hAnsi="Times New Roman" w:cs="Times New Roman"/>
          <w:b/>
          <w:bCs/>
          <w:sz w:val="20"/>
          <w:szCs w:val="20"/>
          <w:lang w:eastAsia="ru-RU"/>
        </w:rPr>
        <w:t xml:space="preserve"> Нүркен Жарылғасұлы</w:t>
      </w:r>
      <w:r w:rsidRPr="0061037E">
        <w:rPr>
          <w:rFonts w:ascii="Times New Roman" w:eastAsia="Times New Roman" w:hAnsi="Times New Roman" w:cs="Times New Roman"/>
          <w:b/>
          <w:sz w:val="20"/>
          <w:szCs w:val="20"/>
          <w:lang w:eastAsia="ru-RU"/>
        </w:rPr>
        <w:t>!</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ab/>
        <w:t xml:space="preserve">ТОО/ИП ____________ согласно договору ******************* от **** обязана производить работы (услуги/ доставку ТМЦ) по **************на месторождении «Каламкас».  </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ab/>
        <w:t>Для беспрепятственного прибытия к месту работ *******************прошу Вас обеспечить пропусками следующих сотрудников и спецтехники ТОО «*****»:</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Персонал: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985"/>
        <w:gridCol w:w="1417"/>
        <w:gridCol w:w="1559"/>
        <w:gridCol w:w="1418"/>
      </w:tblGrid>
      <w:tr w:rsidR="0061037E" w:rsidRPr="0061037E" w:rsidTr="0061037E">
        <w:trPr>
          <w:trHeight w:val="663"/>
        </w:trPr>
        <w:tc>
          <w:tcPr>
            <w:tcW w:w="226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Наименование подразделения</w:t>
            </w:r>
          </w:p>
        </w:tc>
        <w:tc>
          <w:tcPr>
            <w:tcW w:w="1417" w:type="dxa"/>
          </w:tcPr>
          <w:p w:rsidR="0061037E" w:rsidRPr="0061037E" w:rsidRDefault="0061037E" w:rsidP="0061037E">
            <w:pPr>
              <w:widowControl w:val="0"/>
              <w:autoSpaceDE w:val="0"/>
              <w:autoSpaceDN w:val="0"/>
              <w:adjustRightInd w:val="0"/>
              <w:spacing w:after="0" w:line="240" w:lineRule="auto"/>
              <w:jc w:val="center"/>
              <w:rPr>
                <w:rFonts w:ascii="Times New Roman" w:eastAsia="SimSun" w:hAnsi="Times New Roman" w:cs="Times New Roman"/>
                <w:b/>
                <w:color w:val="000000"/>
                <w:sz w:val="20"/>
                <w:szCs w:val="20"/>
                <w:lang w:val="kk-KZ" w:eastAsia="ru-RU"/>
              </w:rPr>
            </w:pPr>
            <w:r w:rsidRPr="0061037E">
              <w:rPr>
                <w:rFonts w:ascii="Times New Roman" w:eastAsia="SimSun" w:hAnsi="Times New Roman" w:cs="Times New Roman"/>
                <w:b/>
                <w:color w:val="000000"/>
                <w:sz w:val="20"/>
                <w:szCs w:val="20"/>
                <w:lang w:val="kk-KZ" w:eastAsia="ru-RU"/>
              </w:rPr>
              <w:t>Дата</w:t>
            </w:r>
          </w:p>
          <w:p w:rsidR="0061037E" w:rsidRPr="0061037E" w:rsidRDefault="0061037E" w:rsidP="0061037E">
            <w:pPr>
              <w:widowControl w:val="0"/>
              <w:autoSpaceDE w:val="0"/>
              <w:autoSpaceDN w:val="0"/>
              <w:adjustRightInd w:val="0"/>
              <w:spacing w:after="0" w:line="240" w:lineRule="auto"/>
              <w:jc w:val="center"/>
              <w:rPr>
                <w:rFonts w:ascii="Times New Roman" w:eastAsia="SimSun" w:hAnsi="Times New Roman" w:cs="Times New Roman"/>
                <w:b/>
                <w:color w:val="000000"/>
                <w:sz w:val="20"/>
                <w:szCs w:val="20"/>
                <w:lang w:val="kk-KZ" w:eastAsia="ru-RU"/>
              </w:rPr>
            </w:pPr>
            <w:r w:rsidRPr="0061037E">
              <w:rPr>
                <w:rFonts w:ascii="Times New Roman" w:eastAsia="SimSun" w:hAnsi="Times New Roman" w:cs="Times New Roman"/>
                <w:b/>
                <w:color w:val="000000"/>
                <w:sz w:val="20"/>
                <w:szCs w:val="20"/>
                <w:lang w:val="kk-KZ" w:eastAsia="ru-RU"/>
              </w:rPr>
              <w:t xml:space="preserve">заключения договора </w:t>
            </w:r>
          </w:p>
        </w:tc>
        <w:tc>
          <w:tcPr>
            <w:tcW w:w="1985"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Ф.И.О.</w:t>
            </w:r>
          </w:p>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 сотрудника</w:t>
            </w:r>
          </w:p>
        </w:tc>
        <w:tc>
          <w:tcPr>
            <w:tcW w:w="1417"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Должность сотрудника</w:t>
            </w: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Уд. личности, кем выдан, дата выдачи</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Срок, на который запрашивается пропуск</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000000000 МЮ/МВД РК от *****г.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№031374944 МЮ РК от 11.04.2011г.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xml:space="preserve">№033307738 МВД РК от 02.05.2012г.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r w:rsidR="0061037E" w:rsidRPr="0061037E" w:rsidTr="0061037E">
        <w:trPr>
          <w:trHeight w:val="663"/>
        </w:trPr>
        <w:tc>
          <w:tcPr>
            <w:tcW w:w="2269"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ar-SA"/>
              </w:rPr>
            </w:pPr>
            <w:r w:rsidRPr="0061037E">
              <w:rPr>
                <w:rFonts w:ascii="Times New Roman" w:eastAsia="Times New Roman" w:hAnsi="Times New Roman" w:cs="Times New Roman"/>
                <w:sz w:val="20"/>
                <w:szCs w:val="20"/>
                <w:lang w:eastAsia="ar-SA"/>
              </w:rPr>
              <w:t>ИП/ТОО/АО «***»</w:t>
            </w:r>
          </w:p>
        </w:tc>
        <w:tc>
          <w:tcPr>
            <w:tcW w:w="1417" w:type="dxa"/>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 *****</w:t>
            </w:r>
            <w:r w:rsidRPr="0061037E">
              <w:rPr>
                <w:rFonts w:ascii="Times New Roman" w:eastAsia="Times New Roman" w:hAnsi="Times New Roman" w:cs="Times New Roman"/>
                <w:sz w:val="20"/>
                <w:szCs w:val="20"/>
                <w:lang w:val="en-US" w:eastAsia="ru-RU"/>
              </w:rPr>
              <w:t xml:space="preserve"> </w:t>
            </w:r>
            <w:r w:rsidRPr="0061037E">
              <w:rPr>
                <w:rFonts w:ascii="Times New Roman" w:eastAsia="Times New Roman" w:hAnsi="Times New Roman" w:cs="Times New Roman"/>
                <w:sz w:val="20"/>
                <w:szCs w:val="20"/>
                <w:lang w:eastAsia="ru-RU"/>
              </w:rPr>
              <w:t>от ****г.</w:t>
            </w:r>
          </w:p>
        </w:tc>
        <w:tc>
          <w:tcPr>
            <w:tcW w:w="1985"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417" w:type="dxa"/>
            <w:shd w:val="clear" w:color="auto" w:fill="auto"/>
            <w:vAlign w:val="center"/>
          </w:tcPr>
          <w:p w:rsidR="0061037E" w:rsidRPr="0061037E" w:rsidRDefault="0061037E" w:rsidP="0061037E">
            <w:pPr>
              <w:widowControl w:val="0"/>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p>
        </w:tc>
        <w:tc>
          <w:tcPr>
            <w:tcW w:w="1559"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w:t>
            </w:r>
            <w:r w:rsidRPr="0061037E">
              <w:rPr>
                <w:rFonts w:ascii="Times New Roman" w:eastAsia="Times New Roman" w:hAnsi="Times New Roman" w:cs="Times New Roman"/>
                <w:sz w:val="20"/>
                <w:szCs w:val="20"/>
                <w:lang w:val="kk-KZ" w:eastAsia="ru-RU"/>
              </w:rPr>
              <w:t>042574688</w:t>
            </w:r>
            <w:r w:rsidRPr="0061037E">
              <w:rPr>
                <w:rFonts w:ascii="Times New Roman" w:eastAsia="Times New Roman" w:hAnsi="Times New Roman" w:cs="Times New Roman"/>
                <w:sz w:val="20"/>
                <w:szCs w:val="20"/>
                <w:lang w:eastAsia="ru-RU"/>
              </w:rPr>
              <w:t xml:space="preserve"> МВД РК от </w:t>
            </w:r>
            <w:r w:rsidRPr="0061037E">
              <w:rPr>
                <w:rFonts w:ascii="Times New Roman" w:eastAsia="Times New Roman" w:hAnsi="Times New Roman" w:cs="Times New Roman"/>
                <w:sz w:val="20"/>
                <w:szCs w:val="20"/>
                <w:lang w:val="kk-KZ" w:eastAsia="ru-RU"/>
              </w:rPr>
              <w:t>1</w:t>
            </w:r>
            <w:r w:rsidRPr="0061037E">
              <w:rPr>
                <w:rFonts w:ascii="Times New Roman" w:eastAsia="Times New Roman" w:hAnsi="Times New Roman" w:cs="Times New Roman"/>
                <w:sz w:val="20"/>
                <w:szCs w:val="20"/>
                <w:lang w:eastAsia="ru-RU"/>
              </w:rPr>
              <w:t>2.0</w:t>
            </w:r>
            <w:r w:rsidRPr="0061037E">
              <w:rPr>
                <w:rFonts w:ascii="Times New Roman" w:eastAsia="Times New Roman" w:hAnsi="Times New Roman" w:cs="Times New Roman"/>
                <w:sz w:val="20"/>
                <w:szCs w:val="20"/>
                <w:lang w:val="kk-KZ" w:eastAsia="ru-RU"/>
              </w:rPr>
              <w:t>4</w:t>
            </w:r>
            <w:r w:rsidRPr="0061037E">
              <w:rPr>
                <w:rFonts w:ascii="Times New Roman" w:eastAsia="Times New Roman" w:hAnsi="Times New Roman" w:cs="Times New Roman"/>
                <w:sz w:val="20"/>
                <w:szCs w:val="20"/>
                <w:lang w:eastAsia="ru-RU"/>
              </w:rPr>
              <w:t>.201</w:t>
            </w:r>
            <w:r w:rsidRPr="0061037E">
              <w:rPr>
                <w:rFonts w:ascii="Times New Roman" w:eastAsia="Times New Roman" w:hAnsi="Times New Roman" w:cs="Times New Roman"/>
                <w:sz w:val="20"/>
                <w:szCs w:val="20"/>
                <w:lang w:val="kk-KZ" w:eastAsia="ru-RU"/>
              </w:rPr>
              <w:t>7</w:t>
            </w:r>
            <w:r w:rsidRPr="0061037E">
              <w:rPr>
                <w:rFonts w:ascii="Times New Roman" w:eastAsia="Times New Roman" w:hAnsi="Times New Roman" w:cs="Times New Roman"/>
                <w:sz w:val="20"/>
                <w:szCs w:val="20"/>
                <w:lang w:eastAsia="ru-RU"/>
              </w:rPr>
              <w:t xml:space="preserve">г. </w:t>
            </w:r>
          </w:p>
        </w:tc>
        <w:tc>
          <w:tcPr>
            <w:tcW w:w="1418" w:type="dxa"/>
            <w:shd w:val="clear" w:color="auto" w:fill="auto"/>
          </w:tcPr>
          <w:p w:rsidR="0061037E" w:rsidRPr="0061037E" w:rsidRDefault="0061037E" w:rsidP="006103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1037E">
              <w:rPr>
                <w:rFonts w:ascii="Times New Roman" w:eastAsia="Times New Roman" w:hAnsi="Times New Roman" w:cs="Times New Roman"/>
                <w:sz w:val="20"/>
                <w:szCs w:val="20"/>
                <w:lang w:eastAsia="ru-RU"/>
              </w:rPr>
              <w:t>*******г. по *******г.</w:t>
            </w:r>
          </w:p>
        </w:tc>
      </w:tr>
    </w:tbl>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p>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sz w:val="20"/>
          <w:szCs w:val="20"/>
          <w:lang w:eastAsia="ru-RU"/>
        </w:rPr>
      </w:pPr>
      <w:r w:rsidRPr="0061037E">
        <w:rPr>
          <w:rFonts w:ascii="Times New Roman" w:eastAsia="Times New Roman" w:hAnsi="Times New Roman" w:cs="Times New Roman"/>
          <w:b/>
          <w:sz w:val="20"/>
          <w:szCs w:val="20"/>
          <w:lang w:eastAsia="ru-RU"/>
        </w:rPr>
        <w:t xml:space="preserve">С уважением, </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val="kk-KZ" w:eastAsia="ru-RU"/>
        </w:rPr>
      </w:pPr>
      <w:r w:rsidRPr="0061037E">
        <w:rPr>
          <w:rFonts w:ascii="Times New Roman" w:eastAsia="Times New Roman" w:hAnsi="Times New Roman" w:cs="Times New Roman"/>
          <w:b/>
          <w:sz w:val="20"/>
          <w:szCs w:val="20"/>
          <w:shd w:val="clear" w:color="auto" w:fill="FFFFFF"/>
          <w:lang w:val="kk-KZ" w:eastAsia="ru-RU"/>
        </w:rPr>
        <w:t xml:space="preserve">              Директор</w:t>
      </w:r>
      <w:r w:rsidRPr="0061037E">
        <w:rPr>
          <w:rFonts w:ascii="Times New Roman" w:eastAsia="Times New Roman" w:hAnsi="Times New Roman" w:cs="Times New Roman"/>
          <w:b/>
          <w:sz w:val="20"/>
          <w:szCs w:val="20"/>
          <w:shd w:val="clear" w:color="auto" w:fill="FFFFFF"/>
          <w:lang w:val="kk-KZ" w:eastAsia="ru-RU"/>
        </w:rPr>
        <w:tab/>
      </w:r>
      <w:r w:rsidRPr="0061037E">
        <w:rPr>
          <w:rFonts w:ascii="Times New Roman" w:eastAsia="Times New Roman" w:hAnsi="Times New Roman" w:cs="Times New Roman"/>
          <w:b/>
          <w:sz w:val="20"/>
          <w:szCs w:val="20"/>
          <w:shd w:val="clear" w:color="auto" w:fill="FFFFFF"/>
          <w:lang w:eastAsia="ru-RU"/>
        </w:rPr>
        <w:t>___________</w:t>
      </w:r>
      <w:r w:rsidRPr="0061037E">
        <w:rPr>
          <w:rFonts w:ascii="Times New Roman" w:eastAsia="Times New Roman" w:hAnsi="Times New Roman" w:cs="Times New Roman"/>
          <w:b/>
          <w:sz w:val="20"/>
          <w:szCs w:val="20"/>
          <w:shd w:val="clear" w:color="auto" w:fill="FFFFFF"/>
          <w:lang w:val="kk-KZ" w:eastAsia="ru-RU"/>
        </w:rPr>
        <w:t>(подпись)</w:t>
      </w:r>
      <w:r w:rsidRPr="0061037E">
        <w:rPr>
          <w:rFonts w:ascii="Times New Roman" w:eastAsia="Times New Roman" w:hAnsi="Times New Roman" w:cs="Times New Roman"/>
          <w:b/>
          <w:sz w:val="20"/>
          <w:szCs w:val="20"/>
          <w:shd w:val="clear" w:color="auto" w:fill="FFFFFF"/>
          <w:lang w:eastAsia="ru-RU"/>
        </w:rPr>
        <w:t xml:space="preserve">____________________________ </w:t>
      </w:r>
      <w:r w:rsidRPr="0061037E">
        <w:rPr>
          <w:rFonts w:ascii="Times New Roman" w:eastAsia="Times New Roman" w:hAnsi="Times New Roman" w:cs="Times New Roman"/>
          <w:b/>
          <w:sz w:val="20"/>
          <w:szCs w:val="20"/>
          <w:shd w:val="clear" w:color="auto" w:fill="FFFFFF"/>
          <w:lang w:val="kk-KZ" w:eastAsia="ru-RU"/>
        </w:rPr>
        <w:t>(Ф.И.О)</w:t>
      </w:r>
    </w:p>
    <w:p w:rsidR="0061037E" w:rsidRPr="0061037E" w:rsidRDefault="0061037E" w:rsidP="0061037E">
      <w:pPr>
        <w:widowControl w:val="0"/>
        <w:pBdr>
          <w:bottom w:val="dotted" w:sz="24" w:space="1" w:color="auto"/>
        </w:pBdr>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shd w:val="clear" w:color="auto" w:fill="FFFFFF"/>
          <w:lang w:val="kk-KZ" w:eastAsia="ru-RU"/>
        </w:rPr>
      </w:pP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32"/>
          <w:szCs w:val="32"/>
          <w:lang w:eastAsia="ru-RU"/>
        </w:rPr>
      </w:pPr>
      <w:r w:rsidRPr="0061037E">
        <w:rPr>
          <w:rFonts w:ascii="Times New Roman" w:eastAsia="Times New Roman" w:hAnsi="Times New Roman" w:cs="Times New Roman"/>
          <w:b/>
          <w:i/>
          <w:sz w:val="32"/>
          <w:szCs w:val="32"/>
          <w:shd w:val="clear" w:color="auto" w:fill="FFFFFF"/>
          <w:lang w:val="kk-KZ" w:eastAsia="ru-RU"/>
        </w:rPr>
        <w:t xml:space="preserve"> </w:t>
      </w:r>
      <w:r w:rsidRPr="0061037E">
        <w:rPr>
          <w:rFonts w:ascii="Times New Roman" w:eastAsia="Times New Roman" w:hAnsi="Times New Roman" w:cs="Times New Roman"/>
          <w:b/>
          <w:i/>
          <w:sz w:val="32"/>
          <w:szCs w:val="32"/>
          <w:lang w:eastAsia="ru-RU"/>
        </w:rPr>
        <w:t>Вниманию подрядчиков!!!</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 связи с тем, что большинство объектов ТОО» OSC «расположены на территории основного заказчика АО» Мангистаумунайгаз", временные разрешения на въезд-выезд оформляются заказчиком.</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Установка GPS-устройств на автомобили обязательна для учреждений, работающих до конца года.</w:t>
      </w:r>
    </w:p>
    <w:p w:rsidR="0061037E" w:rsidRPr="0061037E" w:rsidRDefault="0061037E" w:rsidP="0061037E">
      <w:pPr>
        <w:widowControl w:val="0"/>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GPS для доставки ТМЦ не требуется. Временное разрешение на поставку ТМЦ выдается на 3 дня (требования АО» Мангистаумунайгаз"). Временное разрешение по договорам на оказание услуг или производство работ выдается на 6 месяцев.</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Временное разрешение на въезд-выезд вы получите в центральном офисе АО» Мангистаумунайгаз". Пропуск выдается ежедневно с 15:00 до 15:30.</w:t>
      </w:r>
    </w:p>
    <w:p w:rsidR="0061037E" w:rsidRPr="0061037E" w:rsidRDefault="0061037E" w:rsidP="0061037E">
      <w:pPr>
        <w:widowControl w:val="0"/>
        <w:autoSpaceDE w:val="0"/>
        <w:autoSpaceDN w:val="0"/>
        <w:adjustRightInd w:val="0"/>
        <w:spacing w:after="0" w:line="240" w:lineRule="auto"/>
        <w:ind w:firstLine="708"/>
        <w:jc w:val="both"/>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Водитель и работники, отвечающие требованиям карантина, обязаны иметь ПЦР-тест (действительный до 3 дней) или прививочный паспорт.</w:t>
      </w:r>
    </w:p>
    <w:p w:rsidR="0061037E" w:rsidRPr="0061037E" w:rsidRDefault="0061037E" w:rsidP="0061037E">
      <w:pPr>
        <w:widowControl w:val="0"/>
        <w:autoSpaceDE w:val="0"/>
        <w:autoSpaceDN w:val="0"/>
        <w:adjustRightInd w:val="0"/>
        <w:spacing w:after="0" w:line="240" w:lineRule="auto"/>
        <w:ind w:firstLine="708"/>
        <w:rPr>
          <w:rFonts w:ascii="Times New Roman" w:eastAsia="Times New Roman" w:hAnsi="Times New Roman" w:cs="Times New Roman"/>
          <w:b/>
          <w:i/>
          <w:sz w:val="20"/>
          <w:szCs w:val="20"/>
          <w:lang w:eastAsia="ru-RU"/>
        </w:rPr>
      </w:pPr>
      <w:r w:rsidRPr="0061037E">
        <w:rPr>
          <w:rFonts w:ascii="Times New Roman" w:eastAsia="Times New Roman" w:hAnsi="Times New Roman" w:cs="Times New Roman"/>
          <w:b/>
          <w:i/>
          <w:sz w:val="20"/>
          <w:szCs w:val="20"/>
          <w:lang w:eastAsia="ru-RU"/>
        </w:rPr>
        <w:t>Требования по режиму въезда-выезда со стороны заказчика могут быть изменены.</w:t>
      </w:r>
    </w:p>
    <w:p w:rsidR="0092562C" w:rsidRPr="0061037E" w:rsidRDefault="0092562C" w:rsidP="0092562C">
      <w:pPr>
        <w:spacing w:after="0" w:line="240" w:lineRule="auto"/>
        <w:ind w:left="4956"/>
        <w:jc w:val="both"/>
        <w:rPr>
          <w:rFonts w:ascii="Times New Roman" w:eastAsia="Calibri" w:hAnsi="Times New Roman" w:cs="Times New Roman"/>
        </w:rPr>
      </w:pP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Режим работы складов ТОО «OSC» (прием товаров):</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1.Склад на м/р Жетыбай с 08:00 до 16:00 часов с понедельника по пятницу;</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2.Склад на м/р Каламкас с 08:00 до 17:00 часов ежедневно;</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3.Склад на базе СПО поселок Ынтымак с 08:00 до 16:00 часов с понедельника по пятницу.</w:t>
      </w: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i/>
          <w:sz w:val="20"/>
          <w:szCs w:val="20"/>
          <w:shd w:val="clear" w:color="auto" w:fill="FFFFFF"/>
          <w:lang w:val="kk-KZ" w:eastAsia="ru-RU"/>
        </w:rPr>
      </w:pPr>
    </w:p>
    <w:p w:rsidR="005A1293" w:rsidRPr="005A1293" w:rsidRDefault="005A1293" w:rsidP="005A1293">
      <w:pPr>
        <w:widowControl w:val="0"/>
        <w:autoSpaceDE w:val="0"/>
        <w:autoSpaceDN w:val="0"/>
        <w:adjustRightInd w:val="0"/>
        <w:spacing w:after="0" w:line="240" w:lineRule="auto"/>
        <w:ind w:left="567"/>
        <w:rPr>
          <w:rFonts w:ascii="Times New Roman" w:eastAsia="Times New Roman" w:hAnsi="Times New Roman" w:cs="Times New Roman"/>
          <w:b/>
          <w:sz w:val="20"/>
          <w:szCs w:val="20"/>
          <w:shd w:val="clear" w:color="auto" w:fill="FFFFFF"/>
          <w:lang w:val="kk-KZ" w:eastAsia="ru-RU"/>
        </w:rPr>
      </w:pPr>
      <w:r w:rsidRPr="005A1293">
        <w:rPr>
          <w:rFonts w:ascii="Times New Roman" w:eastAsia="Times New Roman" w:hAnsi="Times New Roman" w:cs="Times New Roman"/>
          <w:b/>
          <w:i/>
          <w:sz w:val="20"/>
          <w:szCs w:val="20"/>
          <w:shd w:val="clear" w:color="auto" w:fill="FFFFFF"/>
          <w:lang w:val="kk-KZ" w:eastAsia="ru-RU"/>
        </w:rPr>
        <w:t>Контакты  службы безопасности</w:t>
      </w:r>
      <w:r w:rsidRPr="005A1293">
        <w:rPr>
          <w:rFonts w:ascii="Times New Roman" w:eastAsia="Times New Roman" w:hAnsi="Times New Roman" w:cs="Times New Roman"/>
          <w:b/>
          <w:i/>
          <w:sz w:val="20"/>
          <w:szCs w:val="20"/>
          <w:shd w:val="clear" w:color="auto" w:fill="FFFFFF"/>
          <w:lang w:eastAsia="ru-RU"/>
        </w:rPr>
        <w:t xml:space="preserve">: </w:t>
      </w:r>
      <w:r w:rsidRPr="005A1293">
        <w:rPr>
          <w:rFonts w:ascii="Times New Roman" w:eastAsia="Times New Roman" w:hAnsi="Times New Roman" w:cs="Times New Roman"/>
          <w:b/>
          <w:sz w:val="20"/>
          <w:szCs w:val="20"/>
          <w:shd w:val="clear" w:color="auto" w:fill="FFFFFF"/>
          <w:lang w:val="kk-KZ" w:eastAsia="ru-RU"/>
        </w:rPr>
        <w:t>8 (7292) 212-900 (вн.196)</w:t>
      </w:r>
    </w:p>
    <w:p w:rsidR="0092562C" w:rsidRPr="00B46362" w:rsidRDefault="005A1293" w:rsidP="005A1293">
      <w:pPr>
        <w:widowControl w:val="0"/>
        <w:tabs>
          <w:tab w:val="left" w:pos="3735"/>
        </w:tabs>
        <w:autoSpaceDE w:val="0"/>
        <w:autoSpaceDN w:val="0"/>
        <w:adjustRightInd w:val="0"/>
        <w:spacing w:after="0" w:line="240" w:lineRule="auto"/>
        <w:ind w:left="567"/>
        <w:rPr>
          <w:rFonts w:ascii="Times New Roman" w:eastAsia="Calibri" w:hAnsi="Times New Roman" w:cs="Times New Roman"/>
          <w:lang w:val="kk-KZ"/>
        </w:rPr>
      </w:pPr>
      <w:r w:rsidRPr="005A1293">
        <w:rPr>
          <w:rFonts w:ascii="Times New Roman" w:eastAsia="Times New Roman" w:hAnsi="Times New Roman" w:cs="Times New Roman"/>
          <w:b/>
          <w:sz w:val="20"/>
          <w:szCs w:val="20"/>
          <w:shd w:val="clear" w:color="auto" w:fill="FFFFFF"/>
          <w:lang w:val="kk-KZ" w:eastAsia="ru-RU"/>
        </w:rPr>
        <w:tab/>
        <w:t xml:space="preserve"> mashtykov_a@osc.kmg.kz</w:t>
      </w:r>
    </w:p>
    <w:p w:rsidR="00156FB5" w:rsidRPr="00156FB5" w:rsidRDefault="009E6459" w:rsidP="00156FB5">
      <w:pPr>
        <w:ind w:left="7080" w:firstLine="708"/>
        <w:jc w:val="center"/>
        <w:rPr>
          <w:rFonts w:ascii="Times New Roman" w:eastAsia="Times New Roman" w:hAnsi="Times New Roman" w:cs="Times New Roman"/>
          <w:b/>
          <w:lang w:val="kk-KZ" w:eastAsia="ru-RU"/>
        </w:rPr>
      </w:pPr>
      <w:r w:rsidRPr="00B46362">
        <w:rPr>
          <w:rFonts w:ascii="Times New Roman" w:eastAsia="Calibri" w:hAnsi="Times New Roman" w:cs="Times New Roman"/>
          <w:sz w:val="24"/>
          <w:szCs w:val="24"/>
          <w:lang w:val="kk-KZ"/>
        </w:rPr>
        <w:lastRenderedPageBreak/>
        <w:t xml:space="preserve"> </w:t>
      </w:r>
      <w:r w:rsidR="00B46362">
        <w:rPr>
          <w:rFonts w:ascii="Times New Roman" w:eastAsia="Calibri" w:hAnsi="Times New Roman" w:cs="Times New Roman"/>
          <w:sz w:val="24"/>
          <w:szCs w:val="24"/>
          <w:lang w:val="kk-KZ"/>
        </w:rPr>
        <w:tab/>
      </w:r>
      <w:r w:rsidR="00156FB5" w:rsidRPr="00156FB5">
        <w:rPr>
          <w:rFonts w:ascii="Times New Roman" w:eastAsia="Times New Roman" w:hAnsi="Times New Roman" w:cs="Times New Roman"/>
          <w:b/>
          <w:lang w:val="kk-KZ" w:eastAsia="ru-RU"/>
        </w:rPr>
        <w:t xml:space="preserve">Қосымша № </w:t>
      </w:r>
      <w:r w:rsidR="00156FB5">
        <w:rPr>
          <w:rFonts w:ascii="Times New Roman" w:eastAsia="Times New Roman" w:hAnsi="Times New Roman" w:cs="Times New Roman"/>
          <w:b/>
          <w:lang w:val="kk-KZ" w:eastAsia="ru-RU"/>
        </w:rPr>
        <w:t>6</w:t>
      </w:r>
    </w:p>
    <w:p w:rsidR="00156FB5" w:rsidRPr="00156FB5" w:rsidRDefault="00156FB5" w:rsidP="00156FB5">
      <w:pPr>
        <w:widowControl w:val="0"/>
        <w:autoSpaceDE w:val="0"/>
        <w:autoSpaceDN w:val="0"/>
        <w:adjustRightInd w:val="0"/>
        <w:spacing w:after="0" w:line="240" w:lineRule="auto"/>
        <w:ind w:left="4956"/>
        <w:jc w:val="center"/>
        <w:rPr>
          <w:rFonts w:ascii="Times New Roman" w:eastAsia="Times New Roman" w:hAnsi="Times New Roman" w:cs="Times New Roman"/>
          <w:b/>
          <w:lang w:val="kk-KZ" w:eastAsia="ru-RU"/>
        </w:rPr>
      </w:pPr>
      <w:r w:rsidRPr="00156FB5">
        <w:rPr>
          <w:rFonts w:ascii="Times New Roman" w:eastAsia="Times New Roman" w:hAnsi="Times New Roman" w:cs="Times New Roman"/>
          <w:b/>
          <w:lang w:val="kk-KZ" w:eastAsia="ru-RU"/>
        </w:rPr>
        <w:t xml:space="preserve">                 «___» ______20  _ж.  №___</w:t>
      </w:r>
      <w:r w:rsidR="007024C3">
        <w:rPr>
          <w:rFonts w:ascii="Times New Roman" w:eastAsia="Times New Roman" w:hAnsi="Times New Roman" w:cs="Times New Roman"/>
          <w:b/>
          <w:lang w:val="kk-KZ" w:eastAsia="ru-RU"/>
        </w:rPr>
        <w:t xml:space="preserve"> Шартқа </w:t>
      </w:r>
      <w:r w:rsidRPr="00156FB5">
        <w:rPr>
          <w:rFonts w:ascii="Times New Roman" w:eastAsia="Times New Roman" w:hAnsi="Times New Roman" w:cs="Times New Roman"/>
          <w:b/>
          <w:lang w:val="kk-KZ" w:eastAsia="ru-RU"/>
        </w:rPr>
        <w:t xml:space="preserve"> </w:t>
      </w:r>
    </w:p>
    <w:p w:rsidR="00156FB5" w:rsidRPr="00156FB5" w:rsidRDefault="00156FB5" w:rsidP="00156FB5">
      <w:pPr>
        <w:widowControl w:val="0"/>
        <w:autoSpaceDE w:val="0"/>
        <w:autoSpaceDN w:val="0"/>
        <w:adjustRightInd w:val="0"/>
        <w:spacing w:after="0" w:line="240" w:lineRule="auto"/>
        <w:ind w:left="4956"/>
        <w:jc w:val="right"/>
        <w:rPr>
          <w:rFonts w:ascii="Times New Roman" w:eastAsia="Times New Roman" w:hAnsi="Times New Roman" w:cs="Times New Roman"/>
          <w:sz w:val="24"/>
          <w:szCs w:val="24"/>
          <w:lang w:val="kk-KZ" w:eastAsia="ru-RU"/>
        </w:rPr>
      </w:pPr>
    </w:p>
    <w:p w:rsidR="00AA3E95" w:rsidRPr="00156FB5" w:rsidRDefault="00AA3E95" w:rsidP="00AA3E95">
      <w:pPr>
        <w:widowControl w:val="0"/>
        <w:autoSpaceDE w:val="0"/>
        <w:autoSpaceDN w:val="0"/>
        <w:adjustRightInd w:val="0"/>
        <w:spacing w:after="0" w:line="240" w:lineRule="auto"/>
        <w:ind w:right="4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Әлеуетті өнім берушінің</w:t>
      </w:r>
      <w:r w:rsidRPr="00156FB5">
        <w:rPr>
          <w:rFonts w:ascii="Times New Roman" w:eastAsia="Times New Roman" w:hAnsi="Times New Roman" w:cs="Times New Roman"/>
          <w:sz w:val="24"/>
          <w:szCs w:val="24"/>
          <w:lang w:val="kk-KZ" w:eastAsia="ru-RU"/>
        </w:rPr>
        <w:t xml:space="preserve"> басшысына</w:t>
      </w:r>
    </w:p>
    <w:p w:rsidR="00AA3E95" w:rsidRPr="00156FB5" w:rsidRDefault="00AA3E95" w:rsidP="00AA3E95">
      <w:pPr>
        <w:spacing w:after="0" w:line="240" w:lineRule="auto"/>
        <w:ind w:left="5220" w:right="45"/>
        <w:rPr>
          <w:rFonts w:ascii="Times New Roman" w:eastAsia="Times New Roman" w:hAnsi="Times New Roman" w:cs="Times New Roman"/>
          <w:sz w:val="24"/>
          <w:szCs w:val="24"/>
          <w:lang w:val="kk-KZ" w:eastAsia="ru-RU"/>
        </w:rPr>
      </w:pPr>
      <w:r w:rsidRPr="00156FB5">
        <w:rPr>
          <w:rFonts w:ascii="Times New Roman" w:eastAsia="Times New Roman" w:hAnsi="Times New Roman" w:cs="Times New Roman"/>
          <w:b/>
          <w:sz w:val="24"/>
          <w:szCs w:val="24"/>
          <w:lang w:val="kk-KZ" w:eastAsia="ru-RU"/>
        </w:rPr>
        <w:t xml:space="preserve">Тапсырыс берушіден: </w:t>
      </w:r>
      <w:r w:rsidRPr="00156FB5">
        <w:rPr>
          <w:rFonts w:ascii="Times New Roman" w:eastAsia="Times New Roman" w:hAnsi="Times New Roman" w:cs="Times New Roman"/>
          <w:sz w:val="24"/>
          <w:szCs w:val="24"/>
          <w:lang w:val="kk-KZ" w:eastAsia="ru-RU"/>
        </w:rPr>
        <w:t>«OSC» ЖШС-гі ҚР, Маңғыстау облысы, Ақтау қ-сы, 23 ш/а</w:t>
      </w:r>
    </w:p>
    <w:p w:rsidR="00AA3E95" w:rsidRPr="00156FB5" w:rsidRDefault="00AA3E95" w:rsidP="00AA3E95">
      <w:pPr>
        <w:spacing w:after="0" w:line="240" w:lineRule="auto"/>
        <w:ind w:right="45"/>
        <w:rPr>
          <w:rFonts w:ascii="Times New Roman" w:eastAsia="Times New Roman" w:hAnsi="Times New Roman" w:cs="Times New Roman"/>
          <w:b/>
          <w:sz w:val="24"/>
          <w:szCs w:val="24"/>
          <w:lang w:val="kk-KZ" w:eastAsia="ru-RU"/>
        </w:rPr>
      </w:pPr>
      <w:r w:rsidRPr="00156FB5">
        <w:rPr>
          <w:rFonts w:ascii="Times New Roman" w:eastAsia="Times New Roman" w:hAnsi="Times New Roman" w:cs="Times New Roman"/>
          <w:b/>
          <w:sz w:val="24"/>
          <w:szCs w:val="24"/>
          <w:lang w:val="kk-KZ" w:eastAsia="ru-RU"/>
        </w:rPr>
        <w:t xml:space="preserve">  </w:t>
      </w:r>
    </w:p>
    <w:p w:rsidR="00AA3E95" w:rsidRPr="00156FB5" w:rsidRDefault="00AA3E95" w:rsidP="00AA3E95">
      <w:pPr>
        <w:spacing w:after="0" w:line="240" w:lineRule="auto"/>
        <w:ind w:right="45"/>
        <w:rPr>
          <w:rFonts w:ascii="Times New Roman" w:eastAsia="Times New Roman" w:hAnsi="Times New Roman" w:cs="Times New Roman"/>
          <w:b/>
          <w:sz w:val="24"/>
          <w:szCs w:val="24"/>
          <w:lang w:val="kk-KZ" w:eastAsia="ru-RU"/>
        </w:rPr>
      </w:pPr>
    </w:p>
    <w:p w:rsidR="00AA3E95" w:rsidRPr="00156FB5" w:rsidRDefault="00AA3E95" w:rsidP="00AA3E95">
      <w:pPr>
        <w:spacing w:after="0" w:line="240" w:lineRule="auto"/>
        <w:ind w:right="45"/>
        <w:jc w:val="center"/>
        <w:rPr>
          <w:rFonts w:ascii="Times New Roman" w:eastAsia="Times New Roman" w:hAnsi="Times New Roman" w:cs="Times New Roman"/>
          <w:sz w:val="20"/>
          <w:szCs w:val="20"/>
          <w:lang w:val="kk-KZ" w:eastAsia="ru-RU"/>
        </w:rPr>
      </w:pPr>
    </w:p>
    <w:p w:rsidR="00AA3E95" w:rsidRPr="00156FB5" w:rsidRDefault="00AA3E95" w:rsidP="00AA3E95">
      <w:pPr>
        <w:spacing w:after="0" w:line="240" w:lineRule="auto"/>
        <w:ind w:right="45"/>
        <w:jc w:val="center"/>
        <w:rPr>
          <w:rFonts w:ascii="Times New Roman" w:eastAsia="Times New Roman" w:hAnsi="Times New Roman" w:cs="Times New Roman"/>
          <w:b/>
          <w:sz w:val="28"/>
          <w:szCs w:val="28"/>
          <w:lang w:eastAsia="ru-RU"/>
        </w:rPr>
      </w:pPr>
      <w:r w:rsidRPr="00B247F3">
        <w:rPr>
          <w:rFonts w:ascii="Times New Roman" w:eastAsia="Times New Roman" w:hAnsi="Times New Roman" w:cs="Times New Roman"/>
          <w:b/>
          <w:sz w:val="28"/>
          <w:szCs w:val="28"/>
          <w:lang w:val="kk-KZ" w:eastAsia="ru-RU"/>
        </w:rPr>
        <w:t xml:space="preserve"> </w:t>
      </w:r>
      <w:r w:rsidRPr="00156FB5">
        <w:rPr>
          <w:rFonts w:ascii="Times New Roman" w:eastAsia="Times New Roman" w:hAnsi="Times New Roman" w:cs="Times New Roman"/>
          <w:b/>
          <w:sz w:val="28"/>
          <w:szCs w:val="28"/>
          <w:lang w:eastAsia="ru-RU"/>
        </w:rPr>
        <w:t>«___</w:t>
      </w:r>
      <w:r w:rsidRPr="00156FB5">
        <w:rPr>
          <w:rFonts w:ascii="Times New Roman" w:eastAsia="Times New Roman" w:hAnsi="Times New Roman" w:cs="Times New Roman"/>
          <w:b/>
          <w:sz w:val="28"/>
          <w:szCs w:val="28"/>
          <w:lang w:val="kk-KZ" w:eastAsia="ru-RU"/>
        </w:rPr>
        <w:t>»</w:t>
      </w:r>
      <w:r w:rsidRPr="00156FB5">
        <w:rPr>
          <w:rFonts w:ascii="Times New Roman" w:eastAsia="Times New Roman" w:hAnsi="Times New Roman" w:cs="Times New Roman"/>
          <w:b/>
          <w:sz w:val="28"/>
          <w:szCs w:val="28"/>
          <w:lang w:eastAsia="ru-RU"/>
        </w:rPr>
        <w:t xml:space="preserve"> _____20 _ </w:t>
      </w:r>
      <w:r w:rsidRPr="00156FB5">
        <w:rPr>
          <w:rFonts w:ascii="Times New Roman" w:eastAsia="Times New Roman" w:hAnsi="Times New Roman" w:cs="Times New Roman"/>
          <w:b/>
          <w:sz w:val="28"/>
          <w:szCs w:val="28"/>
          <w:lang w:val="kk-KZ" w:eastAsia="ru-RU"/>
        </w:rPr>
        <w:t>ж</w:t>
      </w:r>
      <w:r w:rsidRPr="00156FB5">
        <w:rPr>
          <w:rFonts w:ascii="Times New Roman" w:eastAsia="Times New Roman" w:hAnsi="Times New Roman" w:cs="Times New Roman"/>
          <w:b/>
          <w:sz w:val="28"/>
          <w:szCs w:val="28"/>
          <w:lang w:eastAsia="ru-RU"/>
        </w:rPr>
        <w:t>. №__</w:t>
      </w:r>
      <w:r w:rsidRPr="00156FB5">
        <w:rPr>
          <w:rFonts w:ascii="Times New Roman" w:eastAsia="Times New Roman" w:hAnsi="Times New Roman" w:cs="Times New Roman"/>
          <w:b/>
          <w:sz w:val="28"/>
          <w:szCs w:val="28"/>
          <w:lang w:val="kk-KZ" w:eastAsia="ru-RU"/>
        </w:rPr>
        <w:t xml:space="preserve"> </w:t>
      </w:r>
      <w:r w:rsidRPr="00156FB5">
        <w:rPr>
          <w:rFonts w:ascii="Times New Roman" w:eastAsia="Times New Roman" w:hAnsi="Times New Roman" w:cs="Times New Roman"/>
          <w:b/>
          <w:sz w:val="28"/>
          <w:szCs w:val="28"/>
          <w:lang w:eastAsia="ru-RU"/>
        </w:rPr>
        <w:t xml:space="preserve">Өтінім </w:t>
      </w:r>
    </w:p>
    <w:p w:rsidR="00AA3E95" w:rsidRPr="00156FB5" w:rsidRDefault="00AA3E95" w:rsidP="00AA3E95">
      <w:pPr>
        <w:spacing w:after="0" w:line="240" w:lineRule="auto"/>
        <w:ind w:right="45"/>
        <w:rPr>
          <w:rFonts w:ascii="Times New Roman" w:eastAsia="Times New Roman" w:hAnsi="Times New Roman" w:cs="Times New Roman"/>
          <w:b/>
          <w:sz w:val="24"/>
          <w:szCs w:val="24"/>
          <w:lang w:eastAsia="ru-RU"/>
        </w:rPr>
      </w:pPr>
      <w:r w:rsidRPr="00156FB5">
        <w:rPr>
          <w:rFonts w:ascii="Times New Roman" w:eastAsia="Times New Roman" w:hAnsi="Times New Roman" w:cs="Times New Roman"/>
          <w:b/>
          <w:sz w:val="24"/>
          <w:szCs w:val="24"/>
          <w:lang w:eastAsia="ru-RU"/>
        </w:rPr>
        <w:t xml:space="preserve"> </w:t>
      </w:r>
    </w:p>
    <w:p w:rsidR="00AA3E95" w:rsidRPr="00156FB5" w:rsidRDefault="00AA3E95" w:rsidP="00AA3E95">
      <w:pPr>
        <w:shd w:val="clear" w:color="auto" w:fill="FFFFFF"/>
        <w:spacing w:after="0" w:line="31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w:t>
      </w:r>
    </w:p>
    <w:tbl>
      <w:tblPr>
        <w:tblW w:w="505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074"/>
        <w:gridCol w:w="1075"/>
        <w:gridCol w:w="2399"/>
        <w:gridCol w:w="2273"/>
      </w:tblGrid>
      <w:tr w:rsidR="00AA3E95" w:rsidRPr="0086730B" w:rsidTr="009C32E4">
        <w:tc>
          <w:tcPr>
            <w:tcW w:w="331"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w:t>
            </w:r>
          </w:p>
        </w:tc>
        <w:tc>
          <w:tcPr>
            <w:tcW w:w="1627" w:type="pct"/>
          </w:tcPr>
          <w:p w:rsidR="00AA3E95" w:rsidRPr="00156FB5" w:rsidRDefault="00AA3E95" w:rsidP="009C32E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Жұмыстардың </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Қызметтердің</w:t>
            </w:r>
            <w:r>
              <w:rPr>
                <w:rFonts w:ascii="Times New Roman" w:eastAsia="Calibri" w:hAnsi="Times New Roman" w:cs="Times New Roman"/>
                <w:b/>
                <w:sz w:val="24"/>
                <w:szCs w:val="24"/>
              </w:rPr>
              <w:t>)</w:t>
            </w:r>
            <w:r>
              <w:rPr>
                <w:rFonts w:ascii="Times New Roman" w:eastAsia="Calibri" w:hAnsi="Times New Roman" w:cs="Times New Roman"/>
                <w:b/>
                <w:sz w:val="24"/>
                <w:szCs w:val="24"/>
                <w:lang w:val="kk-KZ"/>
              </w:rPr>
              <w:t xml:space="preserve"> атауы</w:t>
            </w:r>
          </w:p>
        </w:tc>
        <w:tc>
          <w:tcPr>
            <w:tcW w:w="569" w:type="pct"/>
          </w:tcPr>
          <w:p w:rsidR="00AA3E95" w:rsidRPr="00156FB5" w:rsidRDefault="00AA3E95" w:rsidP="009C32E4">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Саны</w:t>
            </w:r>
          </w:p>
        </w:tc>
        <w:tc>
          <w:tcPr>
            <w:tcW w:w="1270"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Жұмыстардың (Қызметтердің) орындау мерзімі</w:t>
            </w:r>
          </w:p>
        </w:tc>
        <w:tc>
          <w:tcPr>
            <w:tcW w:w="1203"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Жұмыстардың (Қызметтердің) орындау орны</w:t>
            </w:r>
          </w:p>
        </w:tc>
      </w:tr>
      <w:tr w:rsidR="00AA3E95" w:rsidRPr="0086730B" w:rsidTr="009C32E4">
        <w:tc>
          <w:tcPr>
            <w:tcW w:w="331"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627"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569"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70"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03"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r>
    </w:tbl>
    <w:p w:rsidR="00AA3E95" w:rsidRPr="00156FB5" w:rsidRDefault="00AA3E95" w:rsidP="00AA3E95">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AA3E95" w:rsidRPr="00156FB5" w:rsidRDefault="00AA3E95" w:rsidP="00AA3E95">
      <w:pPr>
        <w:spacing w:after="0" w:line="240" w:lineRule="auto"/>
        <w:ind w:right="45"/>
        <w:rPr>
          <w:rFonts w:ascii="Times New Roman" w:eastAsia="Times New Roman" w:hAnsi="Times New Roman" w:cs="Times New Roman"/>
          <w:sz w:val="24"/>
          <w:szCs w:val="24"/>
          <w:lang w:eastAsia="ru-RU"/>
        </w:rPr>
      </w:pPr>
    </w:p>
    <w:p w:rsidR="00AA3E95" w:rsidRPr="00156FB5" w:rsidRDefault="00AA3E95" w:rsidP="00AA3E95">
      <w:pPr>
        <w:spacing w:after="0" w:line="240" w:lineRule="auto"/>
        <w:ind w:right="45"/>
        <w:rPr>
          <w:rFonts w:ascii="Times New Roman" w:eastAsia="Times New Roman" w:hAnsi="Times New Roman" w:cs="Times New Roman"/>
          <w:sz w:val="24"/>
          <w:szCs w:val="24"/>
          <w:lang w:eastAsia="ru-RU"/>
        </w:rPr>
      </w:pPr>
    </w:p>
    <w:p w:rsidR="00AA3E95" w:rsidRPr="00156FB5" w:rsidRDefault="00AA3E95" w:rsidP="00AA3E95">
      <w:pPr>
        <w:spacing w:after="0" w:line="240" w:lineRule="auto"/>
        <w:ind w:right="4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bl>
      <w:tblPr>
        <w:tblW w:w="9344" w:type="dxa"/>
        <w:tblLayout w:type="fixed"/>
        <w:tblLook w:val="0000" w:firstRow="0" w:lastRow="0" w:firstColumn="0" w:lastColumn="0" w:noHBand="0" w:noVBand="0"/>
      </w:tblPr>
      <w:tblGrid>
        <w:gridCol w:w="4672"/>
        <w:gridCol w:w="4672"/>
      </w:tblGrid>
      <w:tr w:rsidR="00AA3E95" w:rsidRPr="0086730B" w:rsidTr="009C32E4">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lang w:val="kk-KZ"/>
              </w:rPr>
              <w:t>Тапсырыс беруші</w:t>
            </w:r>
          </w:p>
        </w:tc>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kk-KZ"/>
              </w:rPr>
              <w:t>Мердігер</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kk-KZ"/>
              </w:rPr>
              <w:t>Орындаушы</w:t>
            </w:r>
            <w:r>
              <w:rPr>
                <w:rFonts w:ascii="Times New Roman" w:eastAsia="Calibri" w:hAnsi="Times New Roman" w:cs="Times New Roman"/>
                <w:b/>
                <w:bCs/>
                <w:sz w:val="24"/>
                <w:szCs w:val="24"/>
              </w:rPr>
              <w:t>)</w:t>
            </w:r>
          </w:p>
        </w:tc>
      </w:tr>
      <w:tr w:rsidR="00AA3E95" w:rsidRPr="0086730B" w:rsidTr="009C32E4">
        <w:tc>
          <w:tcPr>
            <w:tcW w:w="4672" w:type="dxa"/>
          </w:tcPr>
          <w:p w:rsidR="00AA3E95" w:rsidRPr="0086730B" w:rsidRDefault="00AA3E95" w:rsidP="009C32E4">
            <w:pPr>
              <w:spacing w:after="0" w:line="240" w:lineRule="auto"/>
              <w:jc w:val="right"/>
              <w:rPr>
                <w:rFonts w:ascii="Times New Roman" w:eastAsia="Calibri" w:hAnsi="Times New Roman" w:cs="Times New Roman"/>
                <w:b/>
                <w:bCs/>
                <w:sz w:val="24"/>
                <w:szCs w:val="24"/>
              </w:rPr>
            </w:pPr>
          </w:p>
          <w:p w:rsidR="00AA3E95" w:rsidRPr="0086730B" w:rsidRDefault="00AA3E95" w:rsidP="009C32E4">
            <w:pPr>
              <w:spacing w:after="0" w:line="240" w:lineRule="auto"/>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c>
          <w:tcPr>
            <w:tcW w:w="4672" w:type="dxa"/>
          </w:tcPr>
          <w:p w:rsidR="00AA3E95" w:rsidRPr="0086730B" w:rsidRDefault="00AA3E95" w:rsidP="009C32E4">
            <w:pPr>
              <w:spacing w:after="0" w:line="240" w:lineRule="auto"/>
              <w:jc w:val="right"/>
              <w:rPr>
                <w:rFonts w:ascii="Times New Roman" w:eastAsia="Calibri" w:hAnsi="Times New Roman" w:cs="Times New Roman"/>
                <w:b/>
                <w:bCs/>
                <w:sz w:val="24"/>
                <w:szCs w:val="24"/>
              </w:rPr>
            </w:pPr>
          </w:p>
          <w:p w:rsidR="00AA3E95" w:rsidRPr="0086730B" w:rsidRDefault="00AA3E95" w:rsidP="009C32E4">
            <w:pPr>
              <w:spacing w:after="0" w:line="240" w:lineRule="auto"/>
              <w:jc w:val="center"/>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r>
      <w:tr w:rsidR="00AA3E95" w:rsidRPr="0086730B" w:rsidTr="009C32E4">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М.</w:t>
            </w:r>
            <w:r>
              <w:rPr>
                <w:rFonts w:ascii="Times New Roman" w:eastAsia="Calibri" w:hAnsi="Times New Roman" w:cs="Times New Roman"/>
                <w:b/>
                <w:bCs/>
                <w:sz w:val="24"/>
                <w:szCs w:val="24"/>
                <w:lang w:val="kk-KZ"/>
              </w:rPr>
              <w:t>О</w:t>
            </w:r>
            <w:r w:rsidRPr="0086730B">
              <w:rPr>
                <w:rFonts w:ascii="Times New Roman" w:eastAsia="Calibri" w:hAnsi="Times New Roman" w:cs="Times New Roman"/>
                <w:b/>
                <w:bCs/>
                <w:sz w:val="24"/>
                <w:szCs w:val="24"/>
              </w:rPr>
              <w:t>.</w:t>
            </w:r>
          </w:p>
        </w:tc>
        <w:tc>
          <w:tcPr>
            <w:tcW w:w="4672"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М.</w:t>
            </w:r>
            <w:r>
              <w:rPr>
                <w:rFonts w:ascii="Times New Roman" w:eastAsia="Calibri" w:hAnsi="Times New Roman" w:cs="Times New Roman"/>
                <w:b/>
                <w:bCs/>
                <w:sz w:val="24"/>
                <w:szCs w:val="24"/>
                <w:lang w:val="kk-KZ"/>
              </w:rPr>
              <w:t>О</w:t>
            </w:r>
            <w:r w:rsidRPr="0086730B">
              <w:rPr>
                <w:rFonts w:ascii="Times New Roman" w:eastAsia="Calibri" w:hAnsi="Times New Roman" w:cs="Times New Roman"/>
                <w:b/>
                <w:bCs/>
                <w:sz w:val="24"/>
                <w:szCs w:val="24"/>
              </w:rPr>
              <w:t>.</w:t>
            </w:r>
          </w:p>
        </w:tc>
      </w:tr>
    </w:tbl>
    <w:p w:rsidR="00AA3E95" w:rsidRPr="0086730B" w:rsidRDefault="00AA3E95" w:rsidP="00AA3E95">
      <w:pPr>
        <w:spacing w:after="0" w:line="240" w:lineRule="auto"/>
        <w:jc w:val="both"/>
        <w:rPr>
          <w:rFonts w:ascii="Times New Roman" w:eastAsia="Calibri" w:hAnsi="Times New Roman" w:cs="Times New Roman"/>
          <w:b/>
          <w:sz w:val="24"/>
          <w:szCs w:val="24"/>
        </w:rPr>
      </w:pPr>
    </w:p>
    <w:tbl>
      <w:tblPr>
        <w:tblW w:w="9468" w:type="dxa"/>
        <w:tblLayout w:type="fixed"/>
        <w:tblLook w:val="0000" w:firstRow="0" w:lastRow="0" w:firstColumn="0" w:lastColumn="0" w:noHBand="0" w:noVBand="0"/>
      </w:tblPr>
      <w:tblGrid>
        <w:gridCol w:w="4425"/>
        <w:gridCol w:w="5043"/>
      </w:tblGrid>
      <w:tr w:rsidR="00AA3E95" w:rsidRPr="0086730B" w:rsidTr="009C32E4">
        <w:trPr>
          <w:trHeight w:val="80"/>
        </w:trPr>
        <w:tc>
          <w:tcPr>
            <w:tcW w:w="4425"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kk-KZ"/>
              </w:rPr>
              <w:t>Т</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А</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Ә</w:t>
            </w:r>
            <w:r w:rsidRPr="0086730B">
              <w:rPr>
                <w:rFonts w:ascii="Times New Roman" w:eastAsia="Calibri" w:hAnsi="Times New Roman" w:cs="Times New Roman"/>
                <w:b/>
                <w:bCs/>
                <w:sz w:val="24"/>
                <w:szCs w:val="24"/>
              </w:rPr>
              <w:t>.</w:t>
            </w:r>
          </w:p>
        </w:tc>
        <w:tc>
          <w:tcPr>
            <w:tcW w:w="5043" w:type="dxa"/>
          </w:tcPr>
          <w:p w:rsidR="00AA3E95" w:rsidRPr="0086730B" w:rsidRDefault="00AA3E95" w:rsidP="009C32E4">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Т</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А</w:t>
            </w:r>
            <w:r w:rsidRPr="0086730B">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Ә</w:t>
            </w:r>
            <w:r w:rsidRPr="0086730B">
              <w:rPr>
                <w:rFonts w:ascii="Times New Roman" w:eastAsia="Calibri" w:hAnsi="Times New Roman" w:cs="Times New Roman"/>
                <w:b/>
                <w:bCs/>
                <w:sz w:val="24"/>
                <w:szCs w:val="24"/>
              </w:rPr>
              <w:t>.</w:t>
            </w:r>
          </w:p>
        </w:tc>
      </w:tr>
    </w:tbl>
    <w:p w:rsidR="00AA3E95" w:rsidRPr="00156FB5" w:rsidRDefault="00AA3E95" w:rsidP="00AA3E95">
      <w:pPr>
        <w:spacing w:after="0" w:line="240" w:lineRule="auto"/>
        <w:ind w:right="45"/>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i/>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5B4459" w:rsidRPr="005B4459" w:rsidRDefault="005B4459" w:rsidP="005B4459">
      <w:pPr>
        <w:spacing w:after="0" w:line="240" w:lineRule="auto"/>
        <w:rPr>
          <w:rFonts w:ascii="Times New Roman" w:eastAsia="Times New Roman" w:hAnsi="Times New Roman" w:cs="Times New Roman"/>
          <w:sz w:val="24"/>
          <w:szCs w:val="24"/>
          <w:lang w:val="kk-KZ" w:eastAsia="ru-RU"/>
        </w:rPr>
      </w:pPr>
    </w:p>
    <w:p w:rsidR="009E6459" w:rsidRPr="00156FB5" w:rsidRDefault="00AA3E95" w:rsidP="00156FB5">
      <w:pPr>
        <w:tabs>
          <w:tab w:val="left" w:pos="114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lang w:val="kk-KZ" w:eastAsia="ru-RU"/>
        </w:rPr>
        <w:t xml:space="preserve"> </w:t>
      </w:r>
    </w:p>
    <w:p w:rsidR="002A74CE" w:rsidRPr="00B46362" w:rsidRDefault="002A74CE" w:rsidP="002A74CE">
      <w:pPr>
        <w:spacing w:after="0" w:line="240" w:lineRule="auto"/>
        <w:ind w:left="4956"/>
        <w:jc w:val="both"/>
        <w:rPr>
          <w:rFonts w:ascii="Times New Roman" w:eastAsia="Calibri" w:hAnsi="Times New Roman" w:cs="Times New Roman"/>
          <w:b/>
          <w:lang w:val="kk-KZ"/>
        </w:rPr>
      </w:pPr>
    </w:p>
    <w:p w:rsidR="00E168E1" w:rsidRDefault="002A74CE" w:rsidP="002A74CE">
      <w:pPr>
        <w:spacing w:after="0" w:line="240" w:lineRule="auto"/>
        <w:ind w:left="4956"/>
        <w:jc w:val="both"/>
        <w:rPr>
          <w:rFonts w:ascii="Times New Roman" w:eastAsia="Calibri" w:hAnsi="Times New Roman" w:cs="Times New Roman"/>
          <w:b/>
          <w:lang w:val="kk-KZ"/>
        </w:rPr>
      </w:pPr>
      <w:r w:rsidRPr="00B46362">
        <w:rPr>
          <w:rFonts w:ascii="Times New Roman" w:eastAsia="Calibri" w:hAnsi="Times New Roman" w:cs="Times New Roman"/>
          <w:b/>
          <w:lang w:val="kk-KZ"/>
        </w:rPr>
        <w:t xml:space="preserve"> </w:t>
      </w:r>
      <w:r w:rsidRPr="00B46362">
        <w:rPr>
          <w:rFonts w:ascii="Times New Roman" w:eastAsia="Calibri" w:hAnsi="Times New Roman" w:cs="Times New Roman"/>
          <w:b/>
          <w:lang w:val="kk-KZ"/>
        </w:rPr>
        <w:tab/>
      </w:r>
      <w:r w:rsidRPr="00B46362">
        <w:rPr>
          <w:rFonts w:ascii="Times New Roman" w:eastAsia="Calibri" w:hAnsi="Times New Roman" w:cs="Times New Roman"/>
          <w:b/>
          <w:lang w:val="kk-KZ"/>
        </w:rPr>
        <w:tab/>
      </w:r>
      <w:r w:rsidRPr="00B46362">
        <w:rPr>
          <w:rFonts w:ascii="Times New Roman" w:eastAsia="Calibri" w:hAnsi="Times New Roman" w:cs="Times New Roman"/>
          <w:b/>
          <w:lang w:val="kk-KZ"/>
        </w:rPr>
        <w:tab/>
      </w:r>
      <w:r w:rsidRPr="00B46362">
        <w:rPr>
          <w:rFonts w:ascii="Times New Roman" w:eastAsia="Calibri" w:hAnsi="Times New Roman" w:cs="Times New Roman"/>
          <w:b/>
          <w:lang w:val="kk-KZ"/>
        </w:rPr>
        <w:tab/>
      </w: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AA3E95" w:rsidRDefault="00AA3E95" w:rsidP="002A74CE">
      <w:pPr>
        <w:spacing w:after="0" w:line="240" w:lineRule="auto"/>
        <w:ind w:left="4956"/>
        <w:jc w:val="both"/>
        <w:rPr>
          <w:rFonts w:ascii="Times New Roman" w:eastAsia="Calibri" w:hAnsi="Times New Roman" w:cs="Times New Roman"/>
          <w:b/>
          <w:lang w:val="kk-KZ"/>
        </w:rPr>
      </w:pPr>
    </w:p>
    <w:p w:rsidR="00AA3E95" w:rsidRDefault="00AA3E95" w:rsidP="002A74CE">
      <w:pPr>
        <w:spacing w:after="0" w:line="240" w:lineRule="auto"/>
        <w:ind w:left="4956"/>
        <w:jc w:val="both"/>
        <w:rPr>
          <w:rFonts w:ascii="Times New Roman" w:eastAsia="Calibri" w:hAnsi="Times New Roman" w:cs="Times New Roman"/>
          <w:b/>
          <w:lang w:val="kk-KZ"/>
        </w:rPr>
      </w:pPr>
    </w:p>
    <w:p w:rsidR="00AA3E95" w:rsidRDefault="00AA3E95"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E168E1" w:rsidRDefault="00E168E1" w:rsidP="002A74CE">
      <w:pPr>
        <w:spacing w:after="0" w:line="240" w:lineRule="auto"/>
        <w:ind w:left="4956"/>
        <w:jc w:val="both"/>
        <w:rPr>
          <w:rFonts w:ascii="Times New Roman" w:eastAsia="Calibri" w:hAnsi="Times New Roman" w:cs="Times New Roman"/>
          <w:b/>
          <w:lang w:val="kk-KZ"/>
        </w:rPr>
      </w:pPr>
    </w:p>
    <w:p w:rsidR="002A74CE" w:rsidRPr="00E168E1" w:rsidRDefault="00E168E1" w:rsidP="00E168E1">
      <w:pPr>
        <w:spacing w:after="0" w:line="240" w:lineRule="auto"/>
        <w:ind w:left="7080"/>
        <w:jc w:val="both"/>
        <w:rPr>
          <w:rFonts w:ascii="Times New Roman" w:eastAsia="Calibri" w:hAnsi="Times New Roman" w:cs="Times New Roman"/>
          <w:b/>
        </w:rPr>
      </w:pPr>
      <w:r>
        <w:rPr>
          <w:rFonts w:ascii="Times New Roman" w:eastAsia="Calibri" w:hAnsi="Times New Roman" w:cs="Times New Roman"/>
          <w:b/>
          <w:lang w:val="kk-KZ"/>
        </w:rPr>
        <w:lastRenderedPageBreak/>
        <w:t xml:space="preserve">       </w:t>
      </w:r>
      <w:r w:rsidR="002A74CE" w:rsidRPr="00E168E1">
        <w:rPr>
          <w:rFonts w:ascii="Times New Roman" w:eastAsia="Calibri" w:hAnsi="Times New Roman" w:cs="Times New Roman"/>
          <w:b/>
        </w:rPr>
        <w:t>Приложение №6</w:t>
      </w:r>
    </w:p>
    <w:p w:rsidR="002A74CE" w:rsidRPr="00E168E1" w:rsidRDefault="002A74CE" w:rsidP="002A74CE">
      <w:pPr>
        <w:spacing w:after="0" w:line="240" w:lineRule="auto"/>
        <w:ind w:left="4956"/>
        <w:jc w:val="both"/>
        <w:rPr>
          <w:rFonts w:ascii="Times New Roman" w:eastAsia="Calibri" w:hAnsi="Times New Roman" w:cs="Times New Roman"/>
          <w:b/>
        </w:rPr>
      </w:pPr>
      <w:r w:rsidRPr="00E168E1">
        <w:rPr>
          <w:rFonts w:ascii="Times New Roman" w:eastAsia="Calibri" w:hAnsi="Times New Roman" w:cs="Times New Roman"/>
          <w:b/>
        </w:rPr>
        <w:t>Договору №</w:t>
      </w:r>
      <w:r w:rsidRPr="00E168E1">
        <w:rPr>
          <w:rFonts w:ascii="Times New Roman" w:eastAsia="Calibri" w:hAnsi="Times New Roman" w:cs="Times New Roman"/>
          <w:b/>
          <w:bCs/>
          <w:lang w:val="kk-KZ"/>
        </w:rPr>
        <w:t>______</w:t>
      </w:r>
      <w:r w:rsidRPr="00E168E1">
        <w:rPr>
          <w:rFonts w:ascii="Times New Roman" w:eastAsia="Calibri" w:hAnsi="Times New Roman" w:cs="Times New Roman"/>
          <w:b/>
        </w:rPr>
        <w:t xml:space="preserve"> от «____»________20_ г.</w:t>
      </w:r>
    </w:p>
    <w:p w:rsidR="002A74CE" w:rsidRPr="0086730B" w:rsidRDefault="002A74CE" w:rsidP="002A74CE">
      <w:pPr>
        <w:spacing w:after="0" w:line="240" w:lineRule="auto"/>
        <w:ind w:left="6804"/>
        <w:rPr>
          <w:rFonts w:ascii="Times New Roman" w:eastAsia="Calibri" w:hAnsi="Times New Roman" w:cs="Times New Roman"/>
          <w:sz w:val="24"/>
          <w:szCs w:val="24"/>
        </w:rPr>
      </w:pPr>
    </w:p>
    <w:p w:rsidR="005B4459" w:rsidRPr="005B4459" w:rsidRDefault="005B4459" w:rsidP="005B4459">
      <w:pPr>
        <w:jc w:val="cente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lang w:val="kk-KZ" w:eastAsia="ru-RU"/>
        </w:rPr>
        <w:t xml:space="preserve"> </w:t>
      </w:r>
    </w:p>
    <w:p w:rsidR="005B4459" w:rsidRPr="005B4459" w:rsidRDefault="00AA3E95" w:rsidP="005B445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p>
    <w:p w:rsidR="005B4459" w:rsidRPr="005B4459" w:rsidRDefault="005B4459" w:rsidP="005B4459">
      <w:pPr>
        <w:spacing w:after="0" w:line="240" w:lineRule="auto"/>
        <w:rPr>
          <w:rFonts w:ascii="Times New Roman" w:eastAsia="Times New Roman" w:hAnsi="Times New Roman" w:cs="Times New Roman"/>
          <w:b/>
          <w:sz w:val="24"/>
          <w:szCs w:val="24"/>
          <w:lang w:val="kk-KZ" w:eastAsia="ru-RU"/>
        </w:rPr>
      </w:pPr>
    </w:p>
    <w:p w:rsidR="00AA3E95" w:rsidRPr="0086730B" w:rsidRDefault="00AA3E95" w:rsidP="00AA3E95">
      <w:pPr>
        <w:shd w:val="clear" w:color="auto" w:fill="FFFFFF"/>
        <w:spacing w:after="200" w:line="315" w:lineRule="atLeast"/>
        <w:jc w:val="center"/>
        <w:textAlignment w:val="baseline"/>
        <w:rPr>
          <w:rFonts w:ascii="Times New Roman" w:eastAsia="Calibri" w:hAnsi="Times New Roman" w:cs="Times New Roman"/>
          <w:b/>
          <w:bCs/>
          <w:sz w:val="24"/>
          <w:szCs w:val="24"/>
        </w:rPr>
      </w:pPr>
      <w:r>
        <w:rPr>
          <w:rFonts w:ascii="Times New Roman" w:eastAsia="Times New Roman" w:hAnsi="Times New Roman" w:cs="Times New Roman"/>
          <w:i/>
          <w:sz w:val="24"/>
          <w:szCs w:val="24"/>
          <w:lang w:val="kk-KZ" w:eastAsia="ru-RU"/>
        </w:rPr>
        <w:t xml:space="preserve"> </w:t>
      </w:r>
      <w:r w:rsidRPr="0086730B">
        <w:rPr>
          <w:rFonts w:ascii="Times New Roman" w:eastAsia="Calibri" w:hAnsi="Times New Roman" w:cs="Times New Roman"/>
          <w:b/>
          <w:bCs/>
          <w:sz w:val="24"/>
          <w:szCs w:val="24"/>
        </w:rPr>
        <w:t>З А Я В К А</w:t>
      </w:r>
    </w:p>
    <w:p w:rsidR="00AA3E95" w:rsidRPr="0086730B" w:rsidRDefault="00AA3E95" w:rsidP="00AA3E95">
      <w:pPr>
        <w:spacing w:after="0" w:line="240" w:lineRule="auto"/>
        <w:jc w:val="right"/>
        <w:rPr>
          <w:rFonts w:ascii="Times New Roman" w:eastAsia="Calibri" w:hAnsi="Times New Roman" w:cs="Times New Roman"/>
          <w:b/>
          <w:i/>
          <w:sz w:val="24"/>
          <w:szCs w:val="24"/>
        </w:rPr>
      </w:pPr>
    </w:p>
    <w:p w:rsidR="00AA3E95" w:rsidRPr="0086730B" w:rsidRDefault="00AA3E95" w:rsidP="00AA3E95">
      <w:pPr>
        <w:spacing w:after="0" w:line="240" w:lineRule="auto"/>
        <w:jc w:val="right"/>
        <w:rPr>
          <w:rFonts w:ascii="Times New Roman" w:eastAsia="Calibri" w:hAnsi="Times New Roman" w:cs="Times New Roman"/>
          <w:b/>
          <w:sz w:val="24"/>
          <w:szCs w:val="24"/>
        </w:rPr>
      </w:pPr>
    </w:p>
    <w:tbl>
      <w:tblPr>
        <w:tblW w:w="505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074"/>
        <w:gridCol w:w="1075"/>
        <w:gridCol w:w="2399"/>
        <w:gridCol w:w="2273"/>
      </w:tblGrid>
      <w:tr w:rsidR="00AA3E95" w:rsidRPr="0086730B" w:rsidTr="009C32E4">
        <w:tc>
          <w:tcPr>
            <w:tcW w:w="331"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w:t>
            </w:r>
          </w:p>
        </w:tc>
        <w:tc>
          <w:tcPr>
            <w:tcW w:w="1627"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 xml:space="preserve">Наименование </w:t>
            </w:r>
            <w:r>
              <w:rPr>
                <w:rFonts w:ascii="Times New Roman" w:eastAsia="Calibri" w:hAnsi="Times New Roman" w:cs="Times New Roman"/>
                <w:b/>
                <w:sz w:val="24"/>
                <w:szCs w:val="24"/>
              </w:rPr>
              <w:t>работ (</w:t>
            </w:r>
            <w:r w:rsidRPr="0086730B">
              <w:rPr>
                <w:rFonts w:ascii="Times New Roman" w:eastAsia="Calibri" w:hAnsi="Times New Roman" w:cs="Times New Roman"/>
                <w:b/>
                <w:sz w:val="24"/>
                <w:szCs w:val="24"/>
              </w:rPr>
              <w:t>услуг</w:t>
            </w:r>
            <w:r>
              <w:rPr>
                <w:rFonts w:ascii="Times New Roman" w:eastAsia="Calibri" w:hAnsi="Times New Roman" w:cs="Times New Roman"/>
                <w:b/>
                <w:sz w:val="24"/>
                <w:szCs w:val="24"/>
              </w:rPr>
              <w:t>)</w:t>
            </w:r>
          </w:p>
        </w:tc>
        <w:tc>
          <w:tcPr>
            <w:tcW w:w="569"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Кол-во</w:t>
            </w:r>
          </w:p>
        </w:tc>
        <w:tc>
          <w:tcPr>
            <w:tcW w:w="1270"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 xml:space="preserve">Срок </w:t>
            </w:r>
            <w:r>
              <w:rPr>
                <w:rFonts w:ascii="Times New Roman" w:eastAsia="Calibri" w:hAnsi="Times New Roman" w:cs="Times New Roman"/>
                <w:b/>
                <w:sz w:val="24"/>
                <w:szCs w:val="24"/>
              </w:rPr>
              <w:t>выполнения работ (</w:t>
            </w:r>
            <w:r w:rsidRPr="0086730B">
              <w:rPr>
                <w:rFonts w:ascii="Times New Roman" w:eastAsia="Calibri" w:hAnsi="Times New Roman" w:cs="Times New Roman"/>
                <w:b/>
                <w:sz w:val="24"/>
                <w:szCs w:val="24"/>
              </w:rPr>
              <w:t>оказания услуг</w:t>
            </w:r>
            <w:r>
              <w:rPr>
                <w:rFonts w:ascii="Times New Roman" w:eastAsia="Calibri" w:hAnsi="Times New Roman" w:cs="Times New Roman"/>
                <w:b/>
                <w:sz w:val="24"/>
                <w:szCs w:val="24"/>
              </w:rPr>
              <w:t>)</w:t>
            </w:r>
          </w:p>
        </w:tc>
        <w:tc>
          <w:tcPr>
            <w:tcW w:w="1203" w:type="pct"/>
          </w:tcPr>
          <w:p w:rsidR="00AA3E95" w:rsidRPr="0086730B" w:rsidRDefault="00AA3E95" w:rsidP="009C32E4">
            <w:pPr>
              <w:spacing w:after="0" w:line="240" w:lineRule="auto"/>
              <w:jc w:val="center"/>
              <w:rPr>
                <w:rFonts w:ascii="Times New Roman" w:eastAsia="Calibri" w:hAnsi="Times New Roman" w:cs="Times New Roman"/>
                <w:b/>
                <w:sz w:val="24"/>
                <w:szCs w:val="24"/>
              </w:rPr>
            </w:pPr>
            <w:r w:rsidRPr="0086730B">
              <w:rPr>
                <w:rFonts w:ascii="Times New Roman" w:eastAsia="Calibri" w:hAnsi="Times New Roman" w:cs="Times New Roman"/>
                <w:b/>
                <w:sz w:val="24"/>
                <w:szCs w:val="24"/>
              </w:rPr>
              <w:t xml:space="preserve">Место </w:t>
            </w:r>
            <w:r>
              <w:rPr>
                <w:rFonts w:ascii="Times New Roman" w:eastAsia="Calibri" w:hAnsi="Times New Roman" w:cs="Times New Roman"/>
                <w:b/>
                <w:sz w:val="24"/>
                <w:szCs w:val="24"/>
              </w:rPr>
              <w:t>выполнения работ (</w:t>
            </w:r>
            <w:r w:rsidRPr="0086730B">
              <w:rPr>
                <w:rFonts w:ascii="Times New Roman" w:eastAsia="Calibri" w:hAnsi="Times New Roman" w:cs="Times New Roman"/>
                <w:b/>
                <w:sz w:val="24"/>
                <w:szCs w:val="24"/>
              </w:rPr>
              <w:t>оказания услуг</w:t>
            </w:r>
            <w:r>
              <w:rPr>
                <w:rFonts w:ascii="Times New Roman" w:eastAsia="Calibri" w:hAnsi="Times New Roman" w:cs="Times New Roman"/>
                <w:b/>
                <w:sz w:val="24"/>
                <w:szCs w:val="24"/>
              </w:rPr>
              <w:t>)</w:t>
            </w:r>
          </w:p>
        </w:tc>
      </w:tr>
      <w:tr w:rsidR="00AA3E95" w:rsidRPr="0086730B" w:rsidTr="009C32E4">
        <w:tc>
          <w:tcPr>
            <w:tcW w:w="331"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627"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569"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70"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c>
          <w:tcPr>
            <w:tcW w:w="1203" w:type="pct"/>
          </w:tcPr>
          <w:p w:rsidR="00AA3E95" w:rsidRPr="0086730B" w:rsidRDefault="00AA3E95" w:rsidP="009C32E4">
            <w:pPr>
              <w:spacing w:after="0" w:line="240" w:lineRule="auto"/>
              <w:jc w:val="right"/>
              <w:rPr>
                <w:rFonts w:ascii="Times New Roman" w:eastAsia="Calibri" w:hAnsi="Times New Roman" w:cs="Times New Roman"/>
                <w:b/>
                <w:sz w:val="24"/>
                <w:szCs w:val="24"/>
              </w:rPr>
            </w:pPr>
          </w:p>
        </w:tc>
      </w:tr>
    </w:tbl>
    <w:p w:rsidR="005B4459" w:rsidRPr="005B4459" w:rsidRDefault="005B4459" w:rsidP="00AA3E95">
      <w:pPr>
        <w:spacing w:after="0" w:line="240" w:lineRule="auto"/>
        <w:rPr>
          <w:rFonts w:ascii="Times New Roman" w:eastAsia="Times New Roman" w:hAnsi="Times New Roman" w:cs="Times New Roman"/>
          <w:i/>
          <w:sz w:val="24"/>
          <w:szCs w:val="24"/>
          <w:lang w:val="kk-KZ" w:eastAsia="ru-RU"/>
        </w:rPr>
      </w:pPr>
    </w:p>
    <w:p w:rsidR="002A74CE" w:rsidRPr="005B4459" w:rsidRDefault="002A74CE" w:rsidP="002A74CE">
      <w:pPr>
        <w:spacing w:after="0" w:line="240" w:lineRule="auto"/>
        <w:jc w:val="right"/>
        <w:rPr>
          <w:rFonts w:ascii="Times New Roman" w:eastAsia="Calibri" w:hAnsi="Times New Roman" w:cs="Times New Roman"/>
          <w:b/>
          <w:sz w:val="24"/>
          <w:szCs w:val="24"/>
          <w:lang w:val="kk-KZ"/>
        </w:rPr>
      </w:pPr>
    </w:p>
    <w:p w:rsidR="002A74CE" w:rsidRPr="0086730B" w:rsidRDefault="002A74CE" w:rsidP="002A74CE">
      <w:pPr>
        <w:spacing w:after="0" w:line="240" w:lineRule="auto"/>
        <w:jc w:val="right"/>
        <w:rPr>
          <w:rFonts w:ascii="Times New Roman" w:eastAsia="Calibri" w:hAnsi="Times New Roman" w:cs="Times New Roman"/>
          <w:b/>
          <w:sz w:val="24"/>
          <w:szCs w:val="24"/>
        </w:rPr>
      </w:pPr>
    </w:p>
    <w:p w:rsidR="002A74CE" w:rsidRPr="0086730B" w:rsidRDefault="002A74CE" w:rsidP="002A74CE">
      <w:pPr>
        <w:spacing w:after="0" w:line="240" w:lineRule="auto"/>
        <w:jc w:val="right"/>
        <w:rPr>
          <w:rFonts w:ascii="Times New Roman" w:eastAsia="Calibri" w:hAnsi="Times New Roman" w:cs="Times New Roman"/>
          <w:b/>
          <w:sz w:val="24"/>
          <w:szCs w:val="24"/>
        </w:rPr>
      </w:pPr>
    </w:p>
    <w:p w:rsidR="002A74CE" w:rsidRPr="0086730B" w:rsidRDefault="002A74CE" w:rsidP="002A74CE">
      <w:pPr>
        <w:spacing w:after="0" w:line="240" w:lineRule="auto"/>
        <w:jc w:val="right"/>
        <w:rPr>
          <w:rFonts w:ascii="Times New Roman" w:eastAsia="Calibri" w:hAnsi="Times New Roman" w:cs="Times New Roman"/>
          <w:b/>
          <w:sz w:val="24"/>
          <w:szCs w:val="24"/>
        </w:rPr>
      </w:pPr>
    </w:p>
    <w:tbl>
      <w:tblPr>
        <w:tblW w:w="9344" w:type="dxa"/>
        <w:tblLayout w:type="fixed"/>
        <w:tblLook w:val="0000" w:firstRow="0" w:lastRow="0" w:firstColumn="0" w:lastColumn="0" w:noHBand="0" w:noVBand="0"/>
      </w:tblPr>
      <w:tblGrid>
        <w:gridCol w:w="4672"/>
        <w:gridCol w:w="4672"/>
      </w:tblGrid>
      <w:tr w:rsidR="002A74CE" w:rsidRPr="0086730B" w:rsidTr="0061037E">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sz w:val="24"/>
                <w:szCs w:val="24"/>
              </w:rPr>
              <w:t>Заказчик</w:t>
            </w:r>
          </w:p>
        </w:tc>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w:t>
            </w:r>
            <w:r w:rsidR="004844C9">
              <w:rPr>
                <w:rFonts w:ascii="Times New Roman" w:eastAsia="Calibri" w:hAnsi="Times New Roman" w:cs="Times New Roman"/>
                <w:b/>
                <w:bCs/>
                <w:sz w:val="24"/>
                <w:szCs w:val="24"/>
              </w:rPr>
              <w:t>Подрядчик (</w:t>
            </w:r>
            <w:r w:rsidRPr="0086730B">
              <w:rPr>
                <w:rFonts w:ascii="Times New Roman" w:eastAsia="Calibri" w:hAnsi="Times New Roman" w:cs="Times New Roman"/>
                <w:b/>
                <w:bCs/>
                <w:sz w:val="24"/>
                <w:szCs w:val="24"/>
              </w:rPr>
              <w:t>Исполнитель</w:t>
            </w:r>
            <w:r w:rsidR="004844C9">
              <w:rPr>
                <w:rFonts w:ascii="Times New Roman" w:eastAsia="Calibri" w:hAnsi="Times New Roman" w:cs="Times New Roman"/>
                <w:b/>
                <w:bCs/>
                <w:sz w:val="24"/>
                <w:szCs w:val="24"/>
              </w:rPr>
              <w:t>)</w:t>
            </w:r>
          </w:p>
        </w:tc>
      </w:tr>
      <w:tr w:rsidR="002A74CE" w:rsidRPr="0086730B" w:rsidTr="0061037E">
        <w:tc>
          <w:tcPr>
            <w:tcW w:w="4672" w:type="dxa"/>
          </w:tcPr>
          <w:p w:rsidR="002A74CE" w:rsidRPr="0086730B" w:rsidRDefault="002A74CE" w:rsidP="0061037E">
            <w:pPr>
              <w:spacing w:after="0" w:line="240" w:lineRule="auto"/>
              <w:jc w:val="right"/>
              <w:rPr>
                <w:rFonts w:ascii="Times New Roman" w:eastAsia="Calibri" w:hAnsi="Times New Roman" w:cs="Times New Roman"/>
                <w:b/>
                <w:bCs/>
                <w:sz w:val="24"/>
                <w:szCs w:val="24"/>
              </w:rPr>
            </w:pPr>
          </w:p>
          <w:p w:rsidR="002A74CE" w:rsidRPr="0086730B" w:rsidRDefault="002A74CE" w:rsidP="0061037E">
            <w:pPr>
              <w:spacing w:after="0" w:line="240" w:lineRule="auto"/>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c>
          <w:tcPr>
            <w:tcW w:w="4672" w:type="dxa"/>
          </w:tcPr>
          <w:p w:rsidR="002A74CE" w:rsidRPr="0086730B" w:rsidRDefault="002A74CE" w:rsidP="0061037E">
            <w:pPr>
              <w:spacing w:after="0" w:line="240" w:lineRule="auto"/>
              <w:jc w:val="right"/>
              <w:rPr>
                <w:rFonts w:ascii="Times New Roman" w:eastAsia="Calibri" w:hAnsi="Times New Roman" w:cs="Times New Roman"/>
                <w:b/>
                <w:bCs/>
                <w:sz w:val="24"/>
                <w:szCs w:val="24"/>
              </w:rPr>
            </w:pPr>
          </w:p>
          <w:p w:rsidR="002A74CE" w:rsidRPr="0086730B" w:rsidRDefault="002A74CE" w:rsidP="0061037E">
            <w:pPr>
              <w:spacing w:after="0" w:line="240" w:lineRule="auto"/>
              <w:jc w:val="center"/>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________________________</w:t>
            </w:r>
          </w:p>
        </w:tc>
      </w:tr>
      <w:tr w:rsidR="002A74CE" w:rsidRPr="0086730B" w:rsidTr="0061037E">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М.П.</w:t>
            </w:r>
          </w:p>
        </w:tc>
        <w:tc>
          <w:tcPr>
            <w:tcW w:w="4672"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М.П.</w:t>
            </w:r>
          </w:p>
        </w:tc>
      </w:tr>
    </w:tbl>
    <w:p w:rsidR="002A74CE" w:rsidRPr="0086730B" w:rsidRDefault="002A74CE" w:rsidP="002A74CE">
      <w:pPr>
        <w:spacing w:after="0" w:line="240" w:lineRule="auto"/>
        <w:jc w:val="both"/>
        <w:rPr>
          <w:rFonts w:ascii="Times New Roman" w:eastAsia="Calibri" w:hAnsi="Times New Roman" w:cs="Times New Roman"/>
          <w:b/>
          <w:sz w:val="24"/>
          <w:szCs w:val="24"/>
        </w:rPr>
      </w:pPr>
    </w:p>
    <w:tbl>
      <w:tblPr>
        <w:tblW w:w="9468" w:type="dxa"/>
        <w:tblLayout w:type="fixed"/>
        <w:tblLook w:val="0000" w:firstRow="0" w:lastRow="0" w:firstColumn="0" w:lastColumn="0" w:noHBand="0" w:noVBand="0"/>
      </w:tblPr>
      <w:tblGrid>
        <w:gridCol w:w="4425"/>
        <w:gridCol w:w="5043"/>
      </w:tblGrid>
      <w:tr w:rsidR="002A74CE" w:rsidRPr="0086730B" w:rsidTr="0061037E">
        <w:trPr>
          <w:trHeight w:val="80"/>
        </w:trPr>
        <w:tc>
          <w:tcPr>
            <w:tcW w:w="4425"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Ф.И.О.</w:t>
            </w:r>
          </w:p>
        </w:tc>
        <w:tc>
          <w:tcPr>
            <w:tcW w:w="5043" w:type="dxa"/>
          </w:tcPr>
          <w:p w:rsidR="002A74CE" w:rsidRPr="0086730B" w:rsidRDefault="002A74CE" w:rsidP="0061037E">
            <w:pPr>
              <w:spacing w:after="0" w:line="240" w:lineRule="auto"/>
              <w:jc w:val="both"/>
              <w:rPr>
                <w:rFonts w:ascii="Times New Roman" w:eastAsia="Calibri" w:hAnsi="Times New Roman" w:cs="Times New Roman"/>
                <w:b/>
                <w:bCs/>
                <w:sz w:val="24"/>
                <w:szCs w:val="24"/>
              </w:rPr>
            </w:pPr>
            <w:r w:rsidRPr="0086730B">
              <w:rPr>
                <w:rFonts w:ascii="Times New Roman" w:eastAsia="Calibri" w:hAnsi="Times New Roman" w:cs="Times New Roman"/>
                <w:b/>
                <w:bCs/>
                <w:sz w:val="24"/>
                <w:szCs w:val="24"/>
              </w:rPr>
              <w:t xml:space="preserve">                Ф.И.О.</w:t>
            </w:r>
          </w:p>
        </w:tc>
      </w:tr>
    </w:tbl>
    <w:p w:rsidR="007A7BD7" w:rsidRDefault="007A7BD7"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794CEB" w:rsidP="00272A7D">
      <w:pPr>
        <w:spacing w:after="200" w:line="276" w:lineRule="auto"/>
        <w:jc w:val="both"/>
      </w:pPr>
    </w:p>
    <w:p w:rsidR="00794CEB" w:rsidRDefault="002F7722" w:rsidP="00272A7D">
      <w:pPr>
        <w:spacing w:after="200" w:line="276" w:lineRule="auto"/>
        <w:jc w:val="both"/>
        <w:rPr>
          <w:rFonts w:ascii="Times New Roman" w:eastAsia="Calibri" w:hAnsi="Times New Roman" w:cs="Times New Roman"/>
          <w:b/>
        </w:rPr>
      </w:pPr>
      <w:r>
        <w:rPr>
          <w:rFonts w:ascii="Times New Roman" w:eastAsia="Calibri" w:hAnsi="Times New Roman" w:cs="Times New Roman"/>
          <w:b/>
        </w:rPr>
        <w:t xml:space="preserve"> </w:t>
      </w: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AA3E95" w:rsidRDefault="00AA3E95" w:rsidP="00272A7D">
      <w:pPr>
        <w:spacing w:after="200" w:line="276" w:lineRule="auto"/>
        <w:jc w:val="both"/>
        <w:rPr>
          <w:rFonts w:ascii="Times New Roman" w:eastAsia="Calibri" w:hAnsi="Times New Roman" w:cs="Times New Roman"/>
          <w:b/>
        </w:rPr>
      </w:pPr>
    </w:p>
    <w:p w:rsidR="007024C3" w:rsidRPr="007024C3" w:rsidRDefault="007024C3" w:rsidP="007024C3">
      <w:pPr>
        <w:spacing w:after="0" w:line="240" w:lineRule="auto"/>
        <w:ind w:left="4248"/>
        <w:jc w:val="right"/>
        <w:rPr>
          <w:rFonts w:ascii="Times New Roman" w:eastAsia="Calibri" w:hAnsi="Times New Roman" w:cs="Times New Roman"/>
          <w:b/>
          <w:lang w:val="kk-KZ"/>
        </w:rPr>
      </w:pPr>
      <w:bookmarkStart w:id="0" w:name="_GoBack"/>
      <w:bookmarkEnd w:id="0"/>
      <w:r w:rsidRPr="007024C3">
        <w:rPr>
          <w:rFonts w:ascii="Times New Roman" w:eastAsia="Calibri" w:hAnsi="Times New Roman" w:cs="Times New Roman"/>
          <w:b/>
          <w:lang w:val="kk-KZ"/>
        </w:rPr>
        <w:lastRenderedPageBreak/>
        <w:t xml:space="preserve">Қосымша № </w:t>
      </w:r>
      <w:r>
        <w:rPr>
          <w:rFonts w:ascii="Times New Roman" w:eastAsia="Calibri" w:hAnsi="Times New Roman" w:cs="Times New Roman"/>
          <w:b/>
          <w:lang w:val="kk-KZ"/>
        </w:rPr>
        <w:t>7</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eastAsia="ru-RU"/>
        </w:rPr>
      </w:pPr>
      <w:r w:rsidRPr="007024C3">
        <w:rPr>
          <w:rFonts w:ascii="Times New Roman" w:eastAsia="Calibri" w:hAnsi="Times New Roman" w:cs="Times New Roman"/>
          <w:b/>
          <w:lang w:val="kk-KZ"/>
        </w:rPr>
        <w:t xml:space="preserve">      </w:t>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r>
      <w:r w:rsidRPr="007024C3">
        <w:rPr>
          <w:rFonts w:ascii="Times New Roman" w:eastAsia="Calibri" w:hAnsi="Times New Roman" w:cs="Times New Roman"/>
          <w:b/>
          <w:lang w:val="kk-KZ"/>
        </w:rPr>
        <w:tab/>
        <w:t xml:space="preserve">         «____» _________20   ж. №</w:t>
      </w:r>
      <w:r w:rsidRPr="007024C3">
        <w:rPr>
          <w:rFonts w:ascii="Times New Roman" w:eastAsia="Calibri" w:hAnsi="Times New Roman" w:cs="Times New Roman"/>
          <w:b/>
          <w:bCs/>
          <w:lang w:val="kk-KZ"/>
        </w:rPr>
        <w:t>_____Шартқа</w:t>
      </w:r>
    </w:p>
    <w:p w:rsidR="007024C3" w:rsidRPr="007024C3" w:rsidRDefault="007024C3" w:rsidP="007024C3">
      <w:pPr>
        <w:spacing w:after="0" w:line="240" w:lineRule="auto"/>
        <w:ind w:firstLine="709"/>
        <w:jc w:val="center"/>
        <w:rPr>
          <w:rFonts w:ascii="Times New Roman" w:eastAsia="Calibri" w:hAnsi="Times New Roman" w:cs="Times New Roman"/>
          <w:b/>
          <w:sz w:val="28"/>
          <w:szCs w:val="24"/>
          <w:lang w:val="kk-KZ"/>
        </w:rPr>
      </w:pPr>
    </w:p>
    <w:p w:rsidR="007024C3" w:rsidRPr="007024C3" w:rsidRDefault="007024C3" w:rsidP="007024C3">
      <w:pPr>
        <w:spacing w:after="0" w:line="240" w:lineRule="auto"/>
        <w:jc w:val="center"/>
        <w:rPr>
          <w:rFonts w:ascii="Times New Roman" w:eastAsia="Calibri" w:hAnsi="Times New Roman" w:cs="Times New Roman"/>
          <w:b/>
          <w:sz w:val="28"/>
          <w:szCs w:val="24"/>
          <w:lang w:val="kk-KZ"/>
        </w:rPr>
      </w:pPr>
    </w:p>
    <w:p w:rsidR="007024C3" w:rsidRPr="007024C3" w:rsidRDefault="007024C3" w:rsidP="007024C3">
      <w:pPr>
        <w:spacing w:after="0" w:line="240" w:lineRule="auto"/>
        <w:jc w:val="center"/>
        <w:rPr>
          <w:rFonts w:ascii="Times New Roman" w:eastAsia="Calibri" w:hAnsi="Times New Roman" w:cs="Times New Roman"/>
          <w:b/>
          <w:sz w:val="28"/>
          <w:szCs w:val="24"/>
          <w:lang w:val="kk-KZ"/>
        </w:rPr>
      </w:pPr>
      <w:r w:rsidRPr="007024C3">
        <w:rPr>
          <w:rFonts w:ascii="Times New Roman" w:eastAsia="Calibri" w:hAnsi="Times New Roman" w:cs="Times New Roman"/>
          <w:b/>
          <w:sz w:val="28"/>
          <w:szCs w:val="24"/>
          <w:lang w:val="kk-KZ"/>
        </w:rPr>
        <w:t>Контрагенттермен шарттар үшін Сыбайлас жемқорлық ескертпе</w:t>
      </w:r>
    </w:p>
    <w:p w:rsidR="007024C3" w:rsidRPr="007024C3" w:rsidRDefault="007024C3" w:rsidP="007024C3">
      <w:pPr>
        <w:spacing w:after="0" w:line="240" w:lineRule="auto"/>
        <w:ind w:firstLine="709"/>
        <w:jc w:val="both"/>
        <w:rPr>
          <w:rFonts w:ascii="Times New Roman" w:eastAsia="Calibri" w:hAnsi="Times New Roman" w:cs="Times New Roman"/>
          <w:b/>
          <w:sz w:val="24"/>
          <w:szCs w:val="24"/>
          <w:lang w:val="kk-KZ"/>
        </w:rPr>
      </w:pP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1.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2.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барлық үлестес тұлғалар тікелей немесе жанама келесі әрекеттерді жасамауға:</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2.2.1.</w:t>
      </w:r>
      <w:r w:rsidRPr="007024C3">
        <w:rPr>
          <w:rFonts w:ascii="Times New Roman" w:eastAsia="Calibri" w:hAnsi="Times New Roman" w:cs="Times New Roman"/>
          <w:sz w:val="24"/>
          <w:szCs w:val="24"/>
          <w:lang w:val="kk-KZ"/>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2.2.2.</w:t>
      </w:r>
      <w:r w:rsidRPr="007024C3">
        <w:rPr>
          <w:rFonts w:ascii="Times New Roman" w:eastAsia="Calibri" w:hAnsi="Times New Roman" w:cs="Times New Roman"/>
          <w:sz w:val="24"/>
          <w:szCs w:val="24"/>
          <w:lang w:val="kk-KZ"/>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3.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саяси маңызы бар тұлға </w:t>
      </w:r>
      <w:r w:rsidR="00D47282">
        <w:rPr>
          <w:rFonts w:ascii="Times New Roman" w:eastAsia="Calibri" w:hAnsi="Times New Roman" w:cs="Times New Roman"/>
          <w:sz w:val="24"/>
          <w:szCs w:val="24"/>
          <w:lang w:val="kk-KZ"/>
        </w:rPr>
        <w:t>Мердігердің/Орындаушының</w:t>
      </w:r>
      <w:r w:rsidRPr="007024C3">
        <w:rPr>
          <w:rFonts w:ascii="Times New Roman" w:eastAsia="Calibri" w:hAnsi="Times New Roman" w:cs="Times New Roman"/>
          <w:sz w:val="24"/>
          <w:szCs w:val="24"/>
          <w:lang w:val="kk-KZ"/>
        </w:rPr>
        <w:t xml:space="preserve"> лауазымды адамы немесе қызметкері болған не </w:t>
      </w:r>
      <w:r w:rsidR="00D47282">
        <w:rPr>
          <w:rFonts w:ascii="Times New Roman" w:eastAsia="Calibri" w:hAnsi="Times New Roman" w:cs="Times New Roman"/>
          <w:sz w:val="24"/>
          <w:szCs w:val="24"/>
          <w:lang w:val="kk-KZ"/>
        </w:rPr>
        <w:t>Мердігерге/Орындаушыға</w:t>
      </w:r>
      <w:r w:rsidRPr="007024C3">
        <w:rPr>
          <w:rFonts w:ascii="Times New Roman" w:eastAsia="Calibri" w:hAnsi="Times New Roman" w:cs="Times New Roman"/>
          <w:sz w:val="24"/>
          <w:szCs w:val="24"/>
          <w:lang w:val="kk-KZ"/>
        </w:rPr>
        <w:t xml:space="preserve"> қатысудың тікелей немесе жанама үлесін алған барлық жағдайлар туралы Тапсырыс берушіні жазбаша нысанда дереу хабардар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4.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қандай да бір заңсыз мақсатта емес, заңды шаруашылық қызметті жүзеге асыру мақсатында құрылған және тек қаржыландырудың заңды көздері ғана бар.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5.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w:t>
      </w:r>
      <w:r w:rsidR="00D47282" w:rsidRPr="00D47282">
        <w:rPr>
          <w:rFonts w:ascii="Times New Roman" w:eastAsia="Calibri" w:hAnsi="Times New Roman" w:cs="Times New Roman"/>
          <w:sz w:val="24"/>
          <w:szCs w:val="24"/>
          <w:lang w:val="kk-KZ"/>
        </w:rPr>
        <w:t xml:space="preserve"> </w:t>
      </w:r>
      <w:r w:rsidR="00D47282">
        <w:rPr>
          <w:rFonts w:ascii="Times New Roman" w:eastAsia="Calibri" w:hAnsi="Times New Roman" w:cs="Times New Roman"/>
          <w:sz w:val="24"/>
          <w:szCs w:val="24"/>
          <w:lang w:val="kk-KZ"/>
        </w:rPr>
        <w:t>Мердігер/Орындаушы</w:t>
      </w:r>
      <w:r w:rsidRPr="007024C3">
        <w:rPr>
          <w:rFonts w:ascii="Times New Roman" w:eastAsia="Calibri" w:hAnsi="Times New Roman" w:cs="Times New Roman"/>
          <w:sz w:val="24"/>
          <w:szCs w:val="24"/>
          <w:lang w:val="kk-KZ"/>
        </w:rPr>
        <w:t xml:space="preserve">, егер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6.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7.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val="kk-KZ"/>
        </w:rPr>
      </w:pPr>
      <w:r w:rsidRPr="007024C3">
        <w:rPr>
          <w:rFonts w:ascii="Times New Roman" w:eastAsia="Calibri" w:hAnsi="Times New Roman" w:cs="Times New Roman"/>
          <w:sz w:val="24"/>
          <w:szCs w:val="24"/>
          <w:lang w:val="kk-KZ"/>
        </w:rPr>
        <w:t xml:space="preserve">8.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 xml:space="preserve">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w:t>
      </w:r>
      <w:r w:rsidR="00D47282">
        <w:rPr>
          <w:rFonts w:ascii="Times New Roman" w:eastAsia="Calibri" w:hAnsi="Times New Roman" w:cs="Times New Roman"/>
          <w:sz w:val="24"/>
          <w:szCs w:val="24"/>
          <w:lang w:val="kk-KZ"/>
        </w:rPr>
        <w:t>Мердігер/Орындаушы</w:t>
      </w:r>
      <w:r w:rsidR="00D47282" w:rsidRPr="007024C3">
        <w:rPr>
          <w:rFonts w:ascii="Times New Roman" w:eastAsia="Calibri" w:hAnsi="Times New Roman" w:cs="Times New Roman"/>
          <w:sz w:val="24"/>
          <w:szCs w:val="24"/>
          <w:lang w:val="kk-KZ"/>
        </w:rPr>
        <w:t xml:space="preserve"> </w:t>
      </w:r>
      <w:r w:rsidRPr="007024C3">
        <w:rPr>
          <w:rFonts w:ascii="Times New Roman" w:eastAsia="Calibri" w:hAnsi="Times New Roman" w:cs="Times New Roman"/>
          <w:sz w:val="24"/>
          <w:szCs w:val="24"/>
          <w:lang w:val="kk-KZ"/>
        </w:rPr>
        <w:t>Тапсырыс берушінің "жедел желісін" пайдалануға міндетті, ол туралы ақпарат "Oil Services Company"ЖШС ресми веб-сайтында орналастырылған.</w:t>
      </w:r>
    </w:p>
    <w:p w:rsidR="007024C3" w:rsidRPr="007024C3" w:rsidRDefault="007024C3" w:rsidP="007024C3">
      <w:pPr>
        <w:spacing w:after="0" w:line="240" w:lineRule="auto"/>
        <w:ind w:firstLine="709"/>
        <w:jc w:val="both"/>
        <w:rPr>
          <w:rFonts w:ascii="Calibri" w:eastAsia="Calibri" w:hAnsi="Calibri" w:cs="Times New Roman"/>
          <w:lang w:val="kk-KZ"/>
        </w:rPr>
      </w:pPr>
    </w:p>
    <w:p w:rsidR="007024C3" w:rsidRPr="007024C3" w:rsidRDefault="007024C3" w:rsidP="007024C3">
      <w:pPr>
        <w:spacing w:after="0" w:line="240" w:lineRule="auto"/>
        <w:ind w:firstLine="709"/>
        <w:jc w:val="right"/>
        <w:rPr>
          <w:rFonts w:ascii="Times New Roman" w:eastAsia="Calibri" w:hAnsi="Times New Roman" w:cs="Times New Roman"/>
          <w:b/>
          <w:lang w:val="kk-KZ"/>
        </w:rPr>
      </w:pPr>
      <w:r w:rsidRPr="007024C3">
        <w:rPr>
          <w:rFonts w:ascii="Times New Roman" w:eastAsia="Calibri" w:hAnsi="Times New Roman" w:cs="Times New Roman"/>
          <w:b/>
        </w:rPr>
        <w:lastRenderedPageBreak/>
        <w:t xml:space="preserve">Приложение № </w:t>
      </w:r>
      <w:r>
        <w:rPr>
          <w:rFonts w:ascii="Times New Roman" w:eastAsia="Calibri" w:hAnsi="Times New Roman" w:cs="Times New Roman"/>
          <w:b/>
          <w:lang w:val="kk-KZ"/>
        </w:rPr>
        <w:t>7</w:t>
      </w:r>
    </w:p>
    <w:p w:rsidR="007024C3" w:rsidRPr="007024C3" w:rsidRDefault="007024C3" w:rsidP="007024C3">
      <w:pPr>
        <w:spacing w:after="0" w:line="240" w:lineRule="auto"/>
        <w:ind w:firstLine="709"/>
        <w:jc w:val="both"/>
        <w:rPr>
          <w:rFonts w:ascii="Times New Roman" w:eastAsia="Calibri" w:hAnsi="Times New Roman" w:cs="Times New Roman"/>
          <w:b/>
        </w:rPr>
      </w:pPr>
      <w:r w:rsidRPr="007024C3">
        <w:rPr>
          <w:rFonts w:ascii="Times New Roman" w:eastAsia="Calibri" w:hAnsi="Times New Roman" w:cs="Times New Roman"/>
          <w:b/>
        </w:rPr>
        <w:t xml:space="preserve"> </w:t>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r>
      <w:r w:rsidRPr="007024C3">
        <w:rPr>
          <w:rFonts w:ascii="Times New Roman" w:eastAsia="Calibri" w:hAnsi="Times New Roman" w:cs="Times New Roman"/>
          <w:b/>
        </w:rPr>
        <w:tab/>
        <w:t xml:space="preserve">  к Договору №</w:t>
      </w:r>
      <w:r w:rsidRPr="007024C3">
        <w:rPr>
          <w:rFonts w:ascii="Times New Roman" w:eastAsia="Calibri" w:hAnsi="Times New Roman" w:cs="Times New Roman"/>
          <w:b/>
          <w:bCs/>
          <w:lang w:val="kk-KZ"/>
        </w:rPr>
        <w:t>_____</w:t>
      </w:r>
      <w:r w:rsidRPr="007024C3">
        <w:rPr>
          <w:rFonts w:ascii="Times New Roman" w:eastAsia="Calibri" w:hAnsi="Times New Roman" w:cs="Times New Roman"/>
          <w:b/>
        </w:rPr>
        <w:t xml:space="preserve"> от «____»_______20__ г.</w:t>
      </w:r>
    </w:p>
    <w:p w:rsidR="007024C3" w:rsidRPr="007024C3" w:rsidRDefault="007024C3" w:rsidP="007024C3">
      <w:pPr>
        <w:spacing w:after="0" w:line="240" w:lineRule="auto"/>
        <w:ind w:firstLine="709"/>
        <w:jc w:val="right"/>
        <w:rPr>
          <w:rFonts w:ascii="Times New Roman" w:eastAsia="Calibri" w:hAnsi="Times New Roman" w:cs="Times New Roman"/>
          <w:b/>
          <w:sz w:val="24"/>
          <w:szCs w:val="24"/>
          <w:lang w:eastAsia="ru-RU"/>
        </w:rPr>
      </w:pPr>
      <w:r w:rsidRPr="007024C3">
        <w:rPr>
          <w:rFonts w:ascii="Times New Roman" w:eastAsia="Calibri" w:hAnsi="Times New Roman" w:cs="Times New Roman"/>
          <w:b/>
          <w:sz w:val="24"/>
          <w:szCs w:val="24"/>
          <w:lang w:eastAsia="ru-RU"/>
        </w:rPr>
        <w:t xml:space="preserve"> </w:t>
      </w:r>
    </w:p>
    <w:p w:rsidR="007024C3" w:rsidRPr="007024C3" w:rsidRDefault="007024C3" w:rsidP="007024C3">
      <w:pPr>
        <w:spacing w:after="0" w:line="240" w:lineRule="auto"/>
        <w:ind w:firstLine="709"/>
        <w:jc w:val="center"/>
        <w:rPr>
          <w:rFonts w:ascii="Times New Roman" w:eastAsia="Calibri" w:hAnsi="Times New Roman" w:cs="Times New Roman"/>
          <w:b/>
          <w:sz w:val="28"/>
          <w:szCs w:val="28"/>
          <w:lang w:eastAsia="ru-RU"/>
        </w:rPr>
      </w:pPr>
      <w:r w:rsidRPr="007024C3">
        <w:rPr>
          <w:rFonts w:ascii="Times New Roman" w:eastAsia="Calibri" w:hAnsi="Times New Roman" w:cs="Times New Roman"/>
          <w:b/>
          <w:sz w:val="28"/>
          <w:szCs w:val="28"/>
          <w:lang w:eastAsia="ru-RU"/>
        </w:rPr>
        <w:t>Антикоррупционной оговорки для договоров с контрагентами</w:t>
      </w:r>
    </w:p>
    <w:p w:rsidR="007024C3" w:rsidRPr="007024C3" w:rsidRDefault="007024C3" w:rsidP="007024C3">
      <w:pPr>
        <w:spacing w:after="0" w:line="240" w:lineRule="auto"/>
        <w:ind w:firstLine="709"/>
        <w:jc w:val="center"/>
        <w:rPr>
          <w:rFonts w:ascii="Times New Roman" w:eastAsia="Calibri" w:hAnsi="Times New Roman" w:cs="Times New Roman"/>
          <w:b/>
          <w:sz w:val="24"/>
          <w:szCs w:val="24"/>
          <w:lang w:eastAsia="ru-RU"/>
        </w:rPr>
      </w:pP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1.</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обязуется обеспечивать, чтобы все аффилиированные с ним физические и юридические лица, действующие по настоящему договору (далее каждое из них именуется «Аффилиированное лицо»), включая без ограничений владельцев, директоров, должностных лиц, работников и агентов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соблюдали гарантии настоящей оговорки.</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и все Аффилиированные лица обязуются не совершать прямо или косвенно следующих действий:</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2.2.1.</w:t>
      </w:r>
      <w:r w:rsidRPr="007024C3">
        <w:rPr>
          <w:rFonts w:ascii="Times New Roman" w:eastAsia="Calibri" w:hAnsi="Times New Roman" w:cs="Times New Roman"/>
          <w:sz w:val="24"/>
          <w:szCs w:val="24"/>
          <w:lang w:eastAsia="ru-RU"/>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2.2.2.</w:t>
      </w:r>
      <w:r w:rsidRPr="007024C3">
        <w:rPr>
          <w:rFonts w:ascii="Times New Roman" w:eastAsia="Calibri" w:hAnsi="Times New Roman" w:cs="Times New Roman"/>
          <w:sz w:val="24"/>
          <w:szCs w:val="24"/>
          <w:lang w:eastAsia="ru-RU"/>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3.</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w:t>
      </w:r>
      <w:r w:rsidRPr="007024C3">
        <w:rPr>
          <w:rFonts w:ascii="Times New Roman" w:eastAsia="Calibri" w:hAnsi="Times New Roman" w:cs="Times New Roman"/>
          <w:sz w:val="24"/>
          <w:szCs w:val="24"/>
          <w:lang w:eastAsia="ru-RU"/>
        </w:rPr>
        <w:t xml:space="preserve"> [не является]</w:t>
      </w:r>
      <w:r w:rsidRPr="007024C3">
        <w:rPr>
          <w:rFonts w:ascii="Calibri" w:eastAsia="Calibri" w:hAnsi="Calibri" w:cs="Times New Roman"/>
          <w:sz w:val="24"/>
          <w:szCs w:val="24"/>
        </w:rPr>
        <w:footnoteReference w:id="1"/>
      </w:r>
      <w:r w:rsidRPr="007024C3">
        <w:rPr>
          <w:rFonts w:ascii="Times New Roman" w:eastAsia="Calibri" w:hAnsi="Times New Roman" w:cs="Times New Roman"/>
          <w:sz w:val="24"/>
          <w:szCs w:val="24"/>
          <w:lang w:eastAsia="ru-RU"/>
        </w:rPr>
        <w:t xml:space="preserve"> лицом, связанным с государством, и [не имеет]</w:t>
      </w:r>
      <w:r w:rsidRPr="007024C3">
        <w:rPr>
          <w:rFonts w:ascii="Calibri" w:eastAsia="Calibri" w:hAnsi="Calibri" w:cs="Times New Roman"/>
          <w:sz w:val="24"/>
          <w:szCs w:val="24"/>
        </w:rPr>
        <w:footnoteReference w:id="2"/>
      </w:r>
      <w:r w:rsidRPr="007024C3">
        <w:rPr>
          <w:rFonts w:ascii="Times New Roman" w:eastAsia="Calibri" w:hAnsi="Times New Roman" w:cs="Times New Roman"/>
          <w:sz w:val="24"/>
          <w:szCs w:val="24"/>
          <w:lang w:eastAsia="ru-RU"/>
        </w:rPr>
        <w:t xml:space="preserve"> Политически значимых лиц, являющихся его должностными лицами, работниками либо прямыми или косвенными владельцами.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незамедлительно информировать Заказчика в письменной форме обо всех случаях, когда какое-либо </w:t>
      </w:r>
      <w:r w:rsidR="005A6018" w:rsidRPr="007024C3">
        <w:rPr>
          <w:rFonts w:ascii="Times New Roman" w:eastAsia="Calibri" w:hAnsi="Times New Roman" w:cs="Times New Roman"/>
          <w:sz w:val="24"/>
          <w:szCs w:val="24"/>
          <w:lang w:eastAsia="ru-RU"/>
        </w:rPr>
        <w:t>политически</w:t>
      </w:r>
      <w:r w:rsidRPr="007024C3">
        <w:rPr>
          <w:rFonts w:ascii="Times New Roman" w:eastAsia="Calibri" w:hAnsi="Times New Roman" w:cs="Times New Roman"/>
          <w:sz w:val="24"/>
          <w:szCs w:val="24"/>
          <w:lang w:eastAsia="ru-RU"/>
        </w:rPr>
        <w:t xml:space="preserve"> значимое лицо станет должностным лицом или работником </w:t>
      </w:r>
      <w:r w:rsidR="005A6018">
        <w:rPr>
          <w:rFonts w:ascii="Times New Roman" w:eastAsia="Calibri" w:hAnsi="Times New Roman" w:cs="Times New Roman"/>
          <w:sz w:val="24"/>
          <w:szCs w:val="24"/>
          <w:lang w:eastAsia="ru-RU"/>
        </w:rPr>
        <w:t>Подрядчика/Исполнителя</w:t>
      </w:r>
      <w:r w:rsidRPr="007024C3">
        <w:rPr>
          <w:rFonts w:ascii="Times New Roman" w:eastAsia="Calibri" w:hAnsi="Times New Roman" w:cs="Times New Roman"/>
          <w:sz w:val="24"/>
          <w:szCs w:val="24"/>
          <w:lang w:eastAsia="ru-RU"/>
        </w:rPr>
        <w:t xml:space="preserve"> либо приобретет прямую или косвенную долю участия в </w:t>
      </w:r>
      <w:r w:rsidR="005A6018">
        <w:rPr>
          <w:rFonts w:ascii="Times New Roman" w:eastAsia="Calibri" w:hAnsi="Times New Roman" w:cs="Times New Roman"/>
          <w:sz w:val="24"/>
          <w:szCs w:val="24"/>
          <w:lang w:eastAsia="ru-RU"/>
        </w:rPr>
        <w:t>Подрядчике/Исполнителе</w:t>
      </w:r>
      <w:r w:rsidRPr="007024C3">
        <w:rPr>
          <w:rFonts w:ascii="Times New Roman" w:eastAsia="Calibri" w:hAnsi="Times New Roman" w:cs="Times New Roman"/>
          <w:sz w:val="24"/>
          <w:szCs w:val="24"/>
          <w:lang w:eastAsia="ru-RU"/>
        </w:rPr>
        <w:t xml:space="preserve">.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4.</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Подрядчик/Исполнитель с</w:t>
      </w:r>
      <w:r w:rsidRPr="007024C3">
        <w:rPr>
          <w:rFonts w:ascii="Times New Roman" w:eastAsia="Calibri" w:hAnsi="Times New Roman" w:cs="Times New Roman"/>
          <w:sz w:val="24"/>
          <w:szCs w:val="24"/>
          <w:lang w:eastAsia="ru-RU"/>
        </w:rPr>
        <w:t xml:space="preserve">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5.</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и его Аффилиированные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немедленно информировать Заказчика в письменной форме, если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или какие-либо его Аффилиированные лица будут осуждены за совершение или признаны виновными в совершении таких противоправных действий.</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6.</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удостоверяет, что он полностью понимает Кодекс деловой этики Заказчика и Политику в области противодействия коррупции Заказчика.</w:t>
      </w:r>
    </w:p>
    <w:p w:rsidR="007024C3" w:rsidRPr="007024C3" w:rsidRDefault="007024C3" w:rsidP="007024C3">
      <w:pPr>
        <w:spacing w:after="0" w:line="240" w:lineRule="auto"/>
        <w:ind w:firstLine="709"/>
        <w:jc w:val="both"/>
        <w:rPr>
          <w:rFonts w:ascii="Times New Roman" w:eastAsia="Calibri" w:hAnsi="Times New Roman" w:cs="Times New Roman"/>
          <w:sz w:val="24"/>
          <w:szCs w:val="24"/>
          <w:lang w:eastAsia="ru-RU"/>
        </w:rPr>
      </w:pPr>
      <w:r w:rsidRPr="007024C3">
        <w:rPr>
          <w:rFonts w:ascii="Times New Roman" w:eastAsia="Calibri" w:hAnsi="Times New Roman" w:cs="Times New Roman"/>
          <w:sz w:val="24"/>
          <w:szCs w:val="24"/>
          <w:lang w:eastAsia="ru-RU"/>
        </w:rPr>
        <w:t>7.</w:t>
      </w:r>
      <w:r w:rsidRPr="007024C3">
        <w:rPr>
          <w:rFonts w:ascii="Times New Roman" w:eastAsia="Calibri" w:hAnsi="Times New Roman" w:cs="Times New Roman"/>
          <w:sz w:val="24"/>
          <w:szCs w:val="24"/>
          <w:lang w:eastAsia="ru-RU"/>
        </w:rPr>
        <w:tab/>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Аффилиированных лиц.</w:t>
      </w:r>
    </w:p>
    <w:p w:rsidR="007024C3" w:rsidRDefault="007024C3" w:rsidP="007024C3">
      <w:pPr>
        <w:spacing w:after="0" w:line="240" w:lineRule="auto"/>
        <w:ind w:firstLine="709"/>
        <w:jc w:val="both"/>
      </w:pPr>
      <w:r w:rsidRPr="007024C3">
        <w:rPr>
          <w:rFonts w:ascii="Times New Roman" w:eastAsia="Calibri" w:hAnsi="Times New Roman" w:cs="Times New Roman"/>
          <w:sz w:val="24"/>
          <w:szCs w:val="24"/>
          <w:lang w:eastAsia="ru-RU"/>
        </w:rPr>
        <w:t xml:space="preserve">8.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 xml:space="preserve">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w:t>
      </w:r>
      <w:r w:rsidR="005A6018">
        <w:rPr>
          <w:rFonts w:ascii="Times New Roman" w:eastAsia="Calibri" w:hAnsi="Times New Roman" w:cs="Times New Roman"/>
          <w:sz w:val="24"/>
          <w:szCs w:val="24"/>
          <w:lang w:eastAsia="ru-RU"/>
        </w:rPr>
        <w:t xml:space="preserve">Подрядчик/Исполнитель </w:t>
      </w:r>
      <w:r w:rsidRPr="007024C3">
        <w:rPr>
          <w:rFonts w:ascii="Times New Roman" w:eastAsia="Calibri" w:hAnsi="Times New Roman" w:cs="Times New Roman"/>
          <w:sz w:val="24"/>
          <w:szCs w:val="24"/>
          <w:lang w:eastAsia="ru-RU"/>
        </w:rPr>
        <w:t>обязан использовать «Горячую линию» Заказчика, информация о которой размещена на официальном веб-сайте ТОО «</w:t>
      </w:r>
      <w:r w:rsidRPr="007024C3">
        <w:rPr>
          <w:rFonts w:ascii="Times New Roman" w:eastAsia="Calibri" w:hAnsi="Times New Roman" w:cs="Times New Roman"/>
          <w:sz w:val="24"/>
          <w:szCs w:val="24"/>
          <w:lang w:val="en-US" w:eastAsia="ru-RU"/>
        </w:rPr>
        <w:t>Oil</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Services</w:t>
      </w:r>
      <w:r w:rsidRPr="007024C3">
        <w:rPr>
          <w:rFonts w:ascii="Times New Roman" w:eastAsia="Calibri" w:hAnsi="Times New Roman" w:cs="Times New Roman"/>
          <w:sz w:val="24"/>
          <w:szCs w:val="24"/>
          <w:lang w:eastAsia="ru-RU"/>
        </w:rPr>
        <w:t xml:space="preserve"> </w:t>
      </w:r>
      <w:r w:rsidRPr="007024C3">
        <w:rPr>
          <w:rFonts w:ascii="Times New Roman" w:eastAsia="Calibri" w:hAnsi="Times New Roman" w:cs="Times New Roman"/>
          <w:sz w:val="24"/>
          <w:szCs w:val="24"/>
          <w:lang w:val="en-US" w:eastAsia="ru-RU"/>
        </w:rPr>
        <w:t>Company</w:t>
      </w:r>
      <w:r w:rsidRPr="007024C3">
        <w:rPr>
          <w:rFonts w:ascii="Times New Roman" w:eastAsia="Calibri" w:hAnsi="Times New Roman" w:cs="Times New Roman"/>
          <w:sz w:val="24"/>
          <w:szCs w:val="24"/>
          <w:lang w:val="kk-KZ" w:eastAsia="ru-RU"/>
        </w:rPr>
        <w:t>»</w:t>
      </w:r>
      <w:r w:rsidRPr="007024C3">
        <w:rPr>
          <w:rFonts w:ascii="Times New Roman" w:eastAsia="Calibri" w:hAnsi="Times New Roman" w:cs="Times New Roman"/>
          <w:sz w:val="24"/>
          <w:szCs w:val="24"/>
          <w:lang w:eastAsia="ru-RU"/>
        </w:rPr>
        <w:t xml:space="preserve">.  </w:t>
      </w:r>
    </w:p>
    <w:sectPr w:rsidR="007024C3" w:rsidSect="00074A0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F2" w:rsidRDefault="007203F2">
      <w:pPr>
        <w:spacing w:after="0" w:line="240" w:lineRule="auto"/>
      </w:pPr>
      <w:r>
        <w:separator/>
      </w:r>
    </w:p>
  </w:endnote>
  <w:endnote w:type="continuationSeparator" w:id="0">
    <w:p w:rsidR="007203F2" w:rsidRDefault="0072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F2" w:rsidRDefault="007203F2">
      <w:pPr>
        <w:spacing w:after="0" w:line="240" w:lineRule="auto"/>
      </w:pPr>
      <w:r>
        <w:separator/>
      </w:r>
    </w:p>
  </w:footnote>
  <w:footnote w:type="continuationSeparator" w:id="0">
    <w:p w:rsidR="007203F2" w:rsidRDefault="007203F2">
      <w:pPr>
        <w:spacing w:after="0" w:line="240" w:lineRule="auto"/>
      </w:pPr>
      <w:r>
        <w:continuationSeparator/>
      </w:r>
    </w:p>
  </w:footnote>
  <w:footnote w:id="1">
    <w:p w:rsidR="007024C3" w:rsidRDefault="007024C3" w:rsidP="007024C3">
      <w:pPr>
        <w:pStyle w:val="affe"/>
        <w:rPr>
          <w:lang w:val="ru-RU"/>
        </w:rPr>
      </w:pPr>
    </w:p>
  </w:footnote>
  <w:footnote w:id="2">
    <w:p w:rsidR="007024C3" w:rsidRDefault="007024C3" w:rsidP="007024C3">
      <w:pPr>
        <w:pStyle w:val="affe"/>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7E" w:rsidRDefault="0061037E">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153678C"/>
    <w:multiLevelType w:val="hybridMultilevel"/>
    <w:tmpl w:val="15B87F20"/>
    <w:lvl w:ilvl="0" w:tplc="ED7892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E23594"/>
    <w:multiLevelType w:val="multilevel"/>
    <w:tmpl w:val="77380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10383"/>
    <w:multiLevelType w:val="hybridMultilevel"/>
    <w:tmpl w:val="DE982302"/>
    <w:lvl w:ilvl="0" w:tplc="A19A11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605811"/>
    <w:multiLevelType w:val="hybridMultilevel"/>
    <w:tmpl w:val="A16C48BC"/>
    <w:lvl w:ilvl="0" w:tplc="CAB4F9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24BB4"/>
    <w:multiLevelType w:val="multilevel"/>
    <w:tmpl w:val="9CEEBF6A"/>
    <w:lvl w:ilvl="0">
      <w:start w:val="3"/>
      <w:numFmt w:val="decimal"/>
      <w:lvlText w:val="%1."/>
      <w:lvlJc w:val="left"/>
      <w:pPr>
        <w:ind w:left="820" w:hanging="360"/>
      </w:pPr>
      <w:rPr>
        <w:rFonts w:hint="default"/>
        <w:b/>
      </w:rPr>
    </w:lvl>
    <w:lvl w:ilvl="1">
      <w:start w:val="1"/>
      <w:numFmt w:val="decimal"/>
      <w:isLgl/>
      <w:lvlText w:val="%1.%2."/>
      <w:lvlJc w:val="left"/>
      <w:pPr>
        <w:ind w:left="1060" w:hanging="36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40" w:hanging="1440"/>
      </w:pPr>
      <w:rPr>
        <w:rFonts w:hint="default"/>
      </w:rPr>
    </w:lvl>
    <w:lvl w:ilvl="7">
      <w:start w:val="1"/>
      <w:numFmt w:val="decimal"/>
      <w:isLgl/>
      <w:lvlText w:val="%1.%2.%3.%4.%5.%6.%7.%8."/>
      <w:lvlJc w:val="left"/>
      <w:pPr>
        <w:ind w:left="3580" w:hanging="1440"/>
      </w:pPr>
      <w:rPr>
        <w:rFonts w:hint="default"/>
      </w:rPr>
    </w:lvl>
    <w:lvl w:ilvl="8">
      <w:start w:val="1"/>
      <w:numFmt w:val="decimal"/>
      <w:isLgl/>
      <w:lvlText w:val="%1.%2.%3.%4.%5.%6.%7.%8.%9."/>
      <w:lvlJc w:val="left"/>
      <w:pPr>
        <w:ind w:left="4180" w:hanging="1800"/>
      </w:pPr>
      <w:rPr>
        <w:rFonts w:hint="default"/>
      </w:rPr>
    </w:lvl>
  </w:abstractNum>
  <w:abstractNum w:abstractNumId="6" w15:restartNumberingAfterBreak="0">
    <w:nsid w:val="48966F90"/>
    <w:multiLevelType w:val="hybridMultilevel"/>
    <w:tmpl w:val="69122DEC"/>
    <w:lvl w:ilvl="0" w:tplc="039E1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7675CD"/>
    <w:multiLevelType w:val="hybridMultilevel"/>
    <w:tmpl w:val="FD74FEEC"/>
    <w:lvl w:ilvl="0" w:tplc="532067B4">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F32B45"/>
    <w:multiLevelType w:val="hybridMultilevel"/>
    <w:tmpl w:val="BD76DF86"/>
    <w:lvl w:ilvl="0" w:tplc="CE9E191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249F1"/>
    <w:multiLevelType w:val="hybridMultilevel"/>
    <w:tmpl w:val="89E205AA"/>
    <w:lvl w:ilvl="0" w:tplc="FF0E4E2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 w:numId="4">
    <w:abstractNumId w:val="3"/>
  </w:num>
  <w:num w:numId="5">
    <w:abstractNumId w:val="10"/>
  </w:num>
  <w:num w:numId="6">
    <w:abstractNumId w:val="0"/>
  </w:num>
  <w:num w:numId="7">
    <w:abstractNumId w:val="5"/>
  </w:num>
  <w:num w:numId="8">
    <w:abstractNumId w:val="2"/>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C4"/>
    <w:rsid w:val="0001172D"/>
    <w:rsid w:val="00015236"/>
    <w:rsid w:val="0004395B"/>
    <w:rsid w:val="00070106"/>
    <w:rsid w:val="000723AB"/>
    <w:rsid w:val="00074A01"/>
    <w:rsid w:val="00091FF4"/>
    <w:rsid w:val="000D08C9"/>
    <w:rsid w:val="000E58D6"/>
    <w:rsid w:val="00156FB5"/>
    <w:rsid w:val="001D5ED8"/>
    <w:rsid w:val="001E2FC3"/>
    <w:rsid w:val="002270F2"/>
    <w:rsid w:val="002716B0"/>
    <w:rsid w:val="00272A7D"/>
    <w:rsid w:val="002A1F45"/>
    <w:rsid w:val="002A74CE"/>
    <w:rsid w:val="002F122F"/>
    <w:rsid w:val="002F7722"/>
    <w:rsid w:val="003152C8"/>
    <w:rsid w:val="003322C6"/>
    <w:rsid w:val="00335520"/>
    <w:rsid w:val="00343E46"/>
    <w:rsid w:val="0035249A"/>
    <w:rsid w:val="00377042"/>
    <w:rsid w:val="003E062D"/>
    <w:rsid w:val="003F496D"/>
    <w:rsid w:val="004720DA"/>
    <w:rsid w:val="00477EFB"/>
    <w:rsid w:val="00481DBB"/>
    <w:rsid w:val="004844C9"/>
    <w:rsid w:val="004B2B31"/>
    <w:rsid w:val="004C04A1"/>
    <w:rsid w:val="004E4FDA"/>
    <w:rsid w:val="00556762"/>
    <w:rsid w:val="005621FD"/>
    <w:rsid w:val="00562E85"/>
    <w:rsid w:val="00566E06"/>
    <w:rsid w:val="0056745C"/>
    <w:rsid w:val="005734C2"/>
    <w:rsid w:val="0058349A"/>
    <w:rsid w:val="005A1293"/>
    <w:rsid w:val="005A6018"/>
    <w:rsid w:val="005B4459"/>
    <w:rsid w:val="005C6B71"/>
    <w:rsid w:val="005D74A9"/>
    <w:rsid w:val="0061037E"/>
    <w:rsid w:val="0062337A"/>
    <w:rsid w:val="006238DC"/>
    <w:rsid w:val="00680926"/>
    <w:rsid w:val="006960F3"/>
    <w:rsid w:val="006D6F25"/>
    <w:rsid w:val="006F405A"/>
    <w:rsid w:val="006F4530"/>
    <w:rsid w:val="007024C3"/>
    <w:rsid w:val="007203F2"/>
    <w:rsid w:val="007918A1"/>
    <w:rsid w:val="00794CEB"/>
    <w:rsid w:val="007A7BD7"/>
    <w:rsid w:val="007C0557"/>
    <w:rsid w:val="007C477E"/>
    <w:rsid w:val="007F31CA"/>
    <w:rsid w:val="00861C2C"/>
    <w:rsid w:val="008629BA"/>
    <w:rsid w:val="0086730B"/>
    <w:rsid w:val="00880E38"/>
    <w:rsid w:val="0088421B"/>
    <w:rsid w:val="008A3315"/>
    <w:rsid w:val="008F28E6"/>
    <w:rsid w:val="0092562C"/>
    <w:rsid w:val="00953B02"/>
    <w:rsid w:val="00991BE2"/>
    <w:rsid w:val="009B0AD1"/>
    <w:rsid w:val="009B68CF"/>
    <w:rsid w:val="009E6459"/>
    <w:rsid w:val="009F6846"/>
    <w:rsid w:val="00A14946"/>
    <w:rsid w:val="00A322D9"/>
    <w:rsid w:val="00A5583E"/>
    <w:rsid w:val="00A562CF"/>
    <w:rsid w:val="00A6654D"/>
    <w:rsid w:val="00A8303F"/>
    <w:rsid w:val="00AA3E95"/>
    <w:rsid w:val="00AD0C4F"/>
    <w:rsid w:val="00AE4EF8"/>
    <w:rsid w:val="00AF4D1D"/>
    <w:rsid w:val="00B0266D"/>
    <w:rsid w:val="00B247F3"/>
    <w:rsid w:val="00B46362"/>
    <w:rsid w:val="00B5707E"/>
    <w:rsid w:val="00B65D61"/>
    <w:rsid w:val="00B66CE8"/>
    <w:rsid w:val="00B92796"/>
    <w:rsid w:val="00BD79E9"/>
    <w:rsid w:val="00C05B7B"/>
    <w:rsid w:val="00C14E69"/>
    <w:rsid w:val="00C237DD"/>
    <w:rsid w:val="00C628A4"/>
    <w:rsid w:val="00C711C9"/>
    <w:rsid w:val="00C75F6D"/>
    <w:rsid w:val="00C821DF"/>
    <w:rsid w:val="00CA2299"/>
    <w:rsid w:val="00CB6734"/>
    <w:rsid w:val="00CC472C"/>
    <w:rsid w:val="00D007F8"/>
    <w:rsid w:val="00D47282"/>
    <w:rsid w:val="00DA05D8"/>
    <w:rsid w:val="00E024AD"/>
    <w:rsid w:val="00E14508"/>
    <w:rsid w:val="00E168E1"/>
    <w:rsid w:val="00E56162"/>
    <w:rsid w:val="00E8065C"/>
    <w:rsid w:val="00EE4B91"/>
    <w:rsid w:val="00EF43E7"/>
    <w:rsid w:val="00F000C4"/>
    <w:rsid w:val="00F0360E"/>
    <w:rsid w:val="00F34728"/>
    <w:rsid w:val="00FC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B77E1F-4CA8-4E76-B924-1150A127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000C4"/>
    <w:pPr>
      <w:keepNext/>
      <w:spacing w:before="240" w:after="60" w:line="276" w:lineRule="auto"/>
      <w:jc w:val="both"/>
      <w:outlineLvl w:val="0"/>
    </w:pPr>
    <w:rPr>
      <w:rFonts w:ascii="Arial" w:eastAsia="Calibri" w:hAnsi="Arial" w:cs="Times New Roman"/>
      <w:b/>
      <w:bCs/>
      <w:kern w:val="32"/>
      <w:sz w:val="32"/>
      <w:szCs w:val="32"/>
      <w:lang w:val="x-none"/>
    </w:rPr>
  </w:style>
  <w:style w:type="paragraph" w:styleId="2">
    <w:name w:val="heading 2"/>
    <w:basedOn w:val="a0"/>
    <w:next w:val="a0"/>
    <w:link w:val="20"/>
    <w:qFormat/>
    <w:rsid w:val="00F000C4"/>
    <w:pPr>
      <w:keepNext/>
      <w:spacing w:before="240" w:after="60" w:line="276" w:lineRule="auto"/>
      <w:jc w:val="both"/>
      <w:outlineLvl w:val="1"/>
    </w:pPr>
    <w:rPr>
      <w:rFonts w:ascii="Arial" w:eastAsia="Calibri" w:hAnsi="Arial" w:cs="Times New Roman"/>
      <w:b/>
      <w:bCs/>
      <w:i/>
      <w:iCs/>
      <w:sz w:val="28"/>
      <w:szCs w:val="28"/>
      <w:lang w:val="x-none"/>
    </w:rPr>
  </w:style>
  <w:style w:type="paragraph" w:styleId="3">
    <w:name w:val="heading 3"/>
    <w:basedOn w:val="a0"/>
    <w:next w:val="a0"/>
    <w:link w:val="30"/>
    <w:qFormat/>
    <w:rsid w:val="00F000C4"/>
    <w:pPr>
      <w:keepNext/>
      <w:spacing w:before="240" w:after="60" w:line="276" w:lineRule="auto"/>
      <w:jc w:val="both"/>
      <w:outlineLvl w:val="2"/>
    </w:pPr>
    <w:rPr>
      <w:rFonts w:ascii="Arial" w:eastAsia="Calibri" w:hAnsi="Arial" w:cs="Times New Roman"/>
      <w:b/>
      <w:bCs/>
      <w:sz w:val="26"/>
      <w:szCs w:val="26"/>
      <w:lang w:val="x-none"/>
    </w:rPr>
  </w:style>
  <w:style w:type="paragraph" w:styleId="4">
    <w:name w:val="heading 4"/>
    <w:basedOn w:val="a0"/>
    <w:next w:val="a0"/>
    <w:link w:val="40"/>
    <w:semiHidden/>
    <w:unhideWhenUsed/>
    <w:qFormat/>
    <w:rsid w:val="00F000C4"/>
    <w:pPr>
      <w:keepNext/>
      <w:spacing w:before="240" w:after="60" w:line="276" w:lineRule="auto"/>
      <w:jc w:val="both"/>
      <w:outlineLvl w:val="3"/>
    </w:pPr>
    <w:rPr>
      <w:rFonts w:ascii="Calibri" w:eastAsia="Times New Roman" w:hAnsi="Calibri" w:cs="Times New Roman"/>
      <w:b/>
      <w:bCs/>
      <w:sz w:val="28"/>
      <w:szCs w:val="28"/>
      <w:lang w:val="x-none"/>
    </w:rPr>
  </w:style>
  <w:style w:type="paragraph" w:styleId="5">
    <w:name w:val="heading 5"/>
    <w:basedOn w:val="a0"/>
    <w:next w:val="a0"/>
    <w:link w:val="50"/>
    <w:semiHidden/>
    <w:unhideWhenUsed/>
    <w:qFormat/>
    <w:rsid w:val="00F000C4"/>
    <w:pPr>
      <w:spacing w:before="240" w:after="60" w:line="276" w:lineRule="auto"/>
      <w:jc w:val="both"/>
      <w:outlineLvl w:val="4"/>
    </w:pPr>
    <w:rPr>
      <w:rFonts w:ascii="Calibri" w:eastAsia="Times New Roman" w:hAnsi="Calibri" w:cs="Times New Roman"/>
      <w:b/>
      <w:bCs/>
      <w:i/>
      <w:iCs/>
      <w:sz w:val="26"/>
      <w:szCs w:val="26"/>
      <w:lang w:val="x-none"/>
    </w:rPr>
  </w:style>
  <w:style w:type="paragraph" w:styleId="6">
    <w:name w:val="heading 6"/>
    <w:basedOn w:val="a0"/>
    <w:next w:val="a0"/>
    <w:link w:val="60"/>
    <w:semiHidden/>
    <w:unhideWhenUsed/>
    <w:qFormat/>
    <w:rsid w:val="00F000C4"/>
    <w:pPr>
      <w:spacing w:before="240" w:after="60" w:line="276" w:lineRule="auto"/>
      <w:jc w:val="both"/>
      <w:outlineLvl w:val="5"/>
    </w:pPr>
    <w:rPr>
      <w:rFonts w:ascii="Calibri" w:eastAsia="Times New Roman" w:hAnsi="Calibri" w:cs="Times New Roman"/>
      <w:b/>
      <w:bCs/>
      <w:lang w:val="x-none"/>
    </w:rPr>
  </w:style>
  <w:style w:type="paragraph" w:styleId="7">
    <w:name w:val="heading 7"/>
    <w:basedOn w:val="a0"/>
    <w:next w:val="a0"/>
    <w:link w:val="70"/>
    <w:semiHidden/>
    <w:unhideWhenUsed/>
    <w:qFormat/>
    <w:rsid w:val="00F000C4"/>
    <w:pPr>
      <w:spacing w:before="240" w:after="60" w:line="276" w:lineRule="auto"/>
      <w:jc w:val="both"/>
      <w:outlineLvl w:val="6"/>
    </w:pPr>
    <w:rPr>
      <w:rFonts w:ascii="Calibri" w:eastAsia="Times New Roman" w:hAnsi="Calibri" w:cs="Times New Roman"/>
      <w:sz w:val="24"/>
      <w:szCs w:val="24"/>
      <w:lang w:val="x-none"/>
    </w:rPr>
  </w:style>
  <w:style w:type="paragraph" w:styleId="8">
    <w:name w:val="heading 8"/>
    <w:basedOn w:val="a0"/>
    <w:next w:val="a0"/>
    <w:link w:val="80"/>
    <w:semiHidden/>
    <w:unhideWhenUsed/>
    <w:qFormat/>
    <w:rsid w:val="00F000C4"/>
    <w:pPr>
      <w:spacing w:before="240" w:after="60" w:line="276" w:lineRule="auto"/>
      <w:jc w:val="both"/>
      <w:outlineLvl w:val="7"/>
    </w:pPr>
    <w:rPr>
      <w:rFonts w:ascii="Calibri" w:eastAsia="Times New Roman" w:hAnsi="Calibri" w:cs="Times New Roman"/>
      <w:i/>
      <w:iCs/>
      <w:sz w:val="24"/>
      <w:szCs w:val="24"/>
      <w:lang w:val="x-none"/>
    </w:rPr>
  </w:style>
  <w:style w:type="paragraph" w:styleId="9">
    <w:name w:val="heading 9"/>
    <w:basedOn w:val="a0"/>
    <w:next w:val="a0"/>
    <w:link w:val="90"/>
    <w:semiHidden/>
    <w:unhideWhenUsed/>
    <w:qFormat/>
    <w:rsid w:val="00F000C4"/>
    <w:pPr>
      <w:spacing w:before="240" w:after="60" w:line="276" w:lineRule="auto"/>
      <w:jc w:val="both"/>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00C4"/>
    <w:rPr>
      <w:rFonts w:ascii="Arial" w:eastAsia="Calibri" w:hAnsi="Arial" w:cs="Times New Roman"/>
      <w:b/>
      <w:bCs/>
      <w:kern w:val="32"/>
      <w:sz w:val="32"/>
      <w:szCs w:val="32"/>
      <w:lang w:val="x-none"/>
    </w:rPr>
  </w:style>
  <w:style w:type="character" w:customStyle="1" w:styleId="20">
    <w:name w:val="Заголовок 2 Знак"/>
    <w:basedOn w:val="a1"/>
    <w:link w:val="2"/>
    <w:rsid w:val="00F000C4"/>
    <w:rPr>
      <w:rFonts w:ascii="Arial" w:eastAsia="Calibri" w:hAnsi="Arial" w:cs="Times New Roman"/>
      <w:b/>
      <w:bCs/>
      <w:i/>
      <w:iCs/>
      <w:sz w:val="28"/>
      <w:szCs w:val="28"/>
      <w:lang w:val="x-none"/>
    </w:rPr>
  </w:style>
  <w:style w:type="character" w:customStyle="1" w:styleId="30">
    <w:name w:val="Заголовок 3 Знак"/>
    <w:basedOn w:val="a1"/>
    <w:link w:val="3"/>
    <w:rsid w:val="00F000C4"/>
    <w:rPr>
      <w:rFonts w:ascii="Arial" w:eastAsia="Calibri" w:hAnsi="Arial" w:cs="Times New Roman"/>
      <w:b/>
      <w:bCs/>
      <w:sz w:val="26"/>
      <w:szCs w:val="26"/>
      <w:lang w:val="x-none"/>
    </w:rPr>
  </w:style>
  <w:style w:type="character" w:customStyle="1" w:styleId="40">
    <w:name w:val="Заголовок 4 Знак"/>
    <w:basedOn w:val="a1"/>
    <w:link w:val="4"/>
    <w:semiHidden/>
    <w:rsid w:val="00F000C4"/>
    <w:rPr>
      <w:rFonts w:ascii="Calibri" w:eastAsia="Times New Roman" w:hAnsi="Calibri" w:cs="Times New Roman"/>
      <w:b/>
      <w:bCs/>
      <w:sz w:val="28"/>
      <w:szCs w:val="28"/>
      <w:lang w:val="x-none"/>
    </w:rPr>
  </w:style>
  <w:style w:type="character" w:customStyle="1" w:styleId="50">
    <w:name w:val="Заголовок 5 Знак"/>
    <w:basedOn w:val="a1"/>
    <w:link w:val="5"/>
    <w:semiHidden/>
    <w:rsid w:val="00F000C4"/>
    <w:rPr>
      <w:rFonts w:ascii="Calibri" w:eastAsia="Times New Roman" w:hAnsi="Calibri" w:cs="Times New Roman"/>
      <w:b/>
      <w:bCs/>
      <w:i/>
      <w:iCs/>
      <w:sz w:val="26"/>
      <w:szCs w:val="26"/>
      <w:lang w:val="x-none"/>
    </w:rPr>
  </w:style>
  <w:style w:type="character" w:customStyle="1" w:styleId="60">
    <w:name w:val="Заголовок 6 Знак"/>
    <w:basedOn w:val="a1"/>
    <w:link w:val="6"/>
    <w:semiHidden/>
    <w:rsid w:val="00F000C4"/>
    <w:rPr>
      <w:rFonts w:ascii="Calibri" w:eastAsia="Times New Roman" w:hAnsi="Calibri" w:cs="Times New Roman"/>
      <w:b/>
      <w:bCs/>
      <w:lang w:val="x-none"/>
    </w:rPr>
  </w:style>
  <w:style w:type="character" w:customStyle="1" w:styleId="70">
    <w:name w:val="Заголовок 7 Знак"/>
    <w:basedOn w:val="a1"/>
    <w:link w:val="7"/>
    <w:semiHidden/>
    <w:rsid w:val="00F000C4"/>
    <w:rPr>
      <w:rFonts w:ascii="Calibri" w:eastAsia="Times New Roman" w:hAnsi="Calibri" w:cs="Times New Roman"/>
      <w:sz w:val="24"/>
      <w:szCs w:val="24"/>
      <w:lang w:val="x-none"/>
    </w:rPr>
  </w:style>
  <w:style w:type="character" w:customStyle="1" w:styleId="80">
    <w:name w:val="Заголовок 8 Знак"/>
    <w:basedOn w:val="a1"/>
    <w:link w:val="8"/>
    <w:semiHidden/>
    <w:rsid w:val="00F000C4"/>
    <w:rPr>
      <w:rFonts w:ascii="Calibri" w:eastAsia="Times New Roman" w:hAnsi="Calibri" w:cs="Times New Roman"/>
      <w:i/>
      <w:iCs/>
      <w:sz w:val="24"/>
      <w:szCs w:val="24"/>
      <w:lang w:val="x-none"/>
    </w:rPr>
  </w:style>
  <w:style w:type="character" w:customStyle="1" w:styleId="90">
    <w:name w:val="Заголовок 9 Знак"/>
    <w:basedOn w:val="a1"/>
    <w:link w:val="9"/>
    <w:semiHidden/>
    <w:rsid w:val="00F000C4"/>
    <w:rPr>
      <w:rFonts w:ascii="Cambria" w:eastAsia="Times New Roman" w:hAnsi="Cambria" w:cs="Times New Roman"/>
      <w:lang w:val="x-none"/>
    </w:rPr>
  </w:style>
  <w:style w:type="numbering" w:customStyle="1" w:styleId="11">
    <w:name w:val="Нет списка1"/>
    <w:next w:val="a3"/>
    <w:semiHidden/>
    <w:unhideWhenUsed/>
    <w:rsid w:val="00F000C4"/>
  </w:style>
  <w:style w:type="paragraph" w:styleId="a4">
    <w:name w:val="Title"/>
    <w:basedOn w:val="a0"/>
    <w:link w:val="a5"/>
    <w:qFormat/>
    <w:rsid w:val="00F000C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5">
    <w:name w:val="Заголовок Знак"/>
    <w:basedOn w:val="a1"/>
    <w:link w:val="a4"/>
    <w:rsid w:val="00F000C4"/>
    <w:rPr>
      <w:rFonts w:ascii="Times New Roman" w:eastAsia="Times New Roman" w:hAnsi="Times New Roman" w:cs="Times New Roman"/>
      <w:b/>
      <w:sz w:val="28"/>
      <w:szCs w:val="20"/>
      <w:lang w:val="x-none" w:eastAsia="x-none"/>
    </w:rPr>
  </w:style>
  <w:style w:type="paragraph" w:styleId="a6">
    <w:name w:val="Subtitle"/>
    <w:basedOn w:val="a0"/>
    <w:next w:val="a0"/>
    <w:link w:val="a7"/>
    <w:qFormat/>
    <w:rsid w:val="00F000C4"/>
    <w:pPr>
      <w:spacing w:after="60" w:line="276" w:lineRule="auto"/>
      <w:jc w:val="center"/>
      <w:outlineLvl w:val="1"/>
    </w:pPr>
    <w:rPr>
      <w:rFonts w:ascii="Cambria" w:eastAsia="Times New Roman" w:hAnsi="Cambria" w:cs="Times New Roman"/>
      <w:sz w:val="24"/>
      <w:szCs w:val="24"/>
      <w:lang w:val="x-none"/>
    </w:rPr>
  </w:style>
  <w:style w:type="character" w:customStyle="1" w:styleId="a7">
    <w:name w:val="Подзаголовок Знак"/>
    <w:basedOn w:val="a1"/>
    <w:link w:val="a6"/>
    <w:rsid w:val="00F000C4"/>
    <w:rPr>
      <w:rFonts w:ascii="Cambria" w:eastAsia="Times New Roman" w:hAnsi="Cambria" w:cs="Times New Roman"/>
      <w:sz w:val="24"/>
      <w:szCs w:val="24"/>
      <w:lang w:val="x-none"/>
    </w:rPr>
  </w:style>
  <w:style w:type="paragraph" w:styleId="a8">
    <w:name w:val="Body Text"/>
    <w:basedOn w:val="a0"/>
    <w:link w:val="a9"/>
    <w:unhideWhenUsed/>
    <w:rsid w:val="00F000C4"/>
    <w:pPr>
      <w:spacing w:after="120" w:line="276" w:lineRule="auto"/>
      <w:jc w:val="both"/>
    </w:pPr>
    <w:rPr>
      <w:rFonts w:ascii="Times New Roman" w:eastAsia="Calibri" w:hAnsi="Times New Roman" w:cs="Times New Roman"/>
      <w:sz w:val="20"/>
      <w:szCs w:val="20"/>
      <w:lang w:val="x-none" w:eastAsia="ar-SA"/>
    </w:rPr>
  </w:style>
  <w:style w:type="character" w:customStyle="1" w:styleId="a9">
    <w:name w:val="Основной текст Знак"/>
    <w:basedOn w:val="a1"/>
    <w:link w:val="a8"/>
    <w:rsid w:val="00F000C4"/>
    <w:rPr>
      <w:rFonts w:ascii="Times New Roman" w:eastAsia="Calibri" w:hAnsi="Times New Roman" w:cs="Times New Roman"/>
      <w:sz w:val="20"/>
      <w:szCs w:val="20"/>
      <w:lang w:val="x-none" w:eastAsia="ar-SA"/>
    </w:rPr>
  </w:style>
  <w:style w:type="character" w:styleId="aa">
    <w:name w:val="Emphasis"/>
    <w:qFormat/>
    <w:rsid w:val="00F000C4"/>
    <w:rPr>
      <w:i/>
      <w:iCs/>
    </w:rPr>
  </w:style>
  <w:style w:type="paragraph" w:styleId="ab">
    <w:name w:val="caption"/>
    <w:basedOn w:val="a0"/>
    <w:next w:val="a0"/>
    <w:semiHidden/>
    <w:unhideWhenUsed/>
    <w:qFormat/>
    <w:rsid w:val="00F000C4"/>
    <w:pPr>
      <w:spacing w:after="200" w:line="276" w:lineRule="auto"/>
      <w:jc w:val="both"/>
    </w:pPr>
    <w:rPr>
      <w:rFonts w:ascii="Calibri" w:eastAsia="Calibri" w:hAnsi="Calibri" w:cs="Times New Roman"/>
      <w:b/>
      <w:bCs/>
      <w:sz w:val="20"/>
      <w:szCs w:val="20"/>
    </w:rPr>
  </w:style>
  <w:style w:type="character" w:styleId="ac">
    <w:name w:val="Strong"/>
    <w:qFormat/>
    <w:rsid w:val="00F000C4"/>
    <w:rPr>
      <w:b/>
      <w:bCs/>
    </w:rPr>
  </w:style>
  <w:style w:type="paragraph" w:styleId="ad">
    <w:name w:val="No Spacing"/>
    <w:link w:val="ae"/>
    <w:uiPriority w:val="1"/>
    <w:qFormat/>
    <w:rsid w:val="00F000C4"/>
    <w:pPr>
      <w:spacing w:after="0" w:line="240" w:lineRule="auto"/>
      <w:jc w:val="both"/>
    </w:pPr>
    <w:rPr>
      <w:rFonts w:ascii="Calibri" w:eastAsia="Calibri" w:hAnsi="Calibri" w:cs="Times New Roman"/>
    </w:rPr>
  </w:style>
  <w:style w:type="paragraph" w:styleId="af">
    <w:name w:val="List Paragraph"/>
    <w:basedOn w:val="a0"/>
    <w:uiPriority w:val="34"/>
    <w:qFormat/>
    <w:rsid w:val="00F000C4"/>
    <w:pPr>
      <w:spacing w:after="0" w:line="240" w:lineRule="auto"/>
      <w:ind w:left="720"/>
      <w:contextualSpacing/>
      <w:jc w:val="both"/>
    </w:pPr>
    <w:rPr>
      <w:rFonts w:ascii="Arial Unicode MS" w:eastAsia="Arial Unicode MS" w:hAnsi="Arial Unicode MS" w:cs="Arial Unicode MS"/>
      <w:color w:val="000000"/>
      <w:sz w:val="24"/>
      <w:szCs w:val="24"/>
      <w:lang w:eastAsia="ru-RU"/>
    </w:rPr>
  </w:style>
  <w:style w:type="paragraph" w:styleId="21">
    <w:name w:val="Quote"/>
    <w:basedOn w:val="a0"/>
    <w:next w:val="a0"/>
    <w:link w:val="22"/>
    <w:uiPriority w:val="29"/>
    <w:qFormat/>
    <w:rsid w:val="00F000C4"/>
    <w:pPr>
      <w:spacing w:after="200" w:line="276" w:lineRule="auto"/>
      <w:jc w:val="both"/>
    </w:pPr>
    <w:rPr>
      <w:rFonts w:ascii="Calibri" w:eastAsia="Calibri" w:hAnsi="Calibri" w:cs="Times New Roman"/>
      <w:i/>
      <w:iCs/>
      <w:color w:val="000000"/>
      <w:lang w:val="x-none"/>
    </w:rPr>
  </w:style>
  <w:style w:type="character" w:customStyle="1" w:styleId="22">
    <w:name w:val="Цитата 2 Знак"/>
    <w:basedOn w:val="a1"/>
    <w:link w:val="21"/>
    <w:uiPriority w:val="29"/>
    <w:rsid w:val="00F000C4"/>
    <w:rPr>
      <w:rFonts w:ascii="Calibri" w:eastAsia="Calibri" w:hAnsi="Calibri" w:cs="Times New Roman"/>
      <w:i/>
      <w:iCs/>
      <w:color w:val="000000"/>
      <w:lang w:val="x-none"/>
    </w:rPr>
  </w:style>
  <w:style w:type="paragraph" w:styleId="af0">
    <w:name w:val="Intense Quote"/>
    <w:basedOn w:val="a0"/>
    <w:next w:val="a0"/>
    <w:link w:val="af1"/>
    <w:uiPriority w:val="30"/>
    <w:qFormat/>
    <w:rsid w:val="00F000C4"/>
    <w:pPr>
      <w:pBdr>
        <w:bottom w:val="single" w:sz="4" w:space="4" w:color="4F81BD"/>
      </w:pBdr>
      <w:spacing w:before="200" w:after="280" w:line="276" w:lineRule="auto"/>
      <w:ind w:left="936" w:right="936"/>
      <w:jc w:val="both"/>
    </w:pPr>
    <w:rPr>
      <w:rFonts w:ascii="Calibri" w:eastAsia="Calibri" w:hAnsi="Calibri" w:cs="Times New Roman"/>
      <w:b/>
      <w:bCs/>
      <w:i/>
      <w:iCs/>
      <w:color w:val="4F81BD"/>
      <w:lang w:val="x-none"/>
    </w:rPr>
  </w:style>
  <w:style w:type="character" w:customStyle="1" w:styleId="af1">
    <w:name w:val="Выделенная цитата Знак"/>
    <w:basedOn w:val="a1"/>
    <w:link w:val="af0"/>
    <w:uiPriority w:val="30"/>
    <w:rsid w:val="00F000C4"/>
    <w:rPr>
      <w:rFonts w:ascii="Calibri" w:eastAsia="Calibri" w:hAnsi="Calibri" w:cs="Times New Roman"/>
      <w:b/>
      <w:bCs/>
      <w:i/>
      <w:iCs/>
      <w:color w:val="4F81BD"/>
      <w:lang w:val="x-none"/>
    </w:rPr>
  </w:style>
  <w:style w:type="character" w:styleId="af2">
    <w:name w:val="Subtle Emphasis"/>
    <w:uiPriority w:val="19"/>
    <w:qFormat/>
    <w:rsid w:val="00F000C4"/>
    <w:rPr>
      <w:i/>
      <w:iCs/>
      <w:color w:val="808080"/>
    </w:rPr>
  </w:style>
  <w:style w:type="character" w:styleId="af3">
    <w:name w:val="Intense Emphasis"/>
    <w:uiPriority w:val="21"/>
    <w:qFormat/>
    <w:rsid w:val="00F000C4"/>
    <w:rPr>
      <w:b/>
      <w:bCs/>
      <w:i/>
      <w:iCs/>
      <w:color w:val="4F81BD"/>
    </w:rPr>
  </w:style>
  <w:style w:type="character" w:styleId="af4">
    <w:name w:val="Subtle Reference"/>
    <w:uiPriority w:val="31"/>
    <w:qFormat/>
    <w:rsid w:val="00F000C4"/>
    <w:rPr>
      <w:smallCaps/>
      <w:color w:val="C0504D"/>
      <w:u w:val="single"/>
    </w:rPr>
  </w:style>
  <w:style w:type="character" w:styleId="af5">
    <w:name w:val="Intense Reference"/>
    <w:uiPriority w:val="32"/>
    <w:qFormat/>
    <w:rsid w:val="00F000C4"/>
    <w:rPr>
      <w:b/>
      <w:bCs/>
      <w:smallCaps/>
      <w:color w:val="C0504D"/>
      <w:spacing w:val="5"/>
      <w:u w:val="single"/>
    </w:rPr>
  </w:style>
  <w:style w:type="character" w:styleId="af6">
    <w:name w:val="Book Title"/>
    <w:uiPriority w:val="33"/>
    <w:qFormat/>
    <w:rsid w:val="00F000C4"/>
    <w:rPr>
      <w:b/>
      <w:bCs/>
      <w:smallCaps/>
      <w:spacing w:val="5"/>
    </w:rPr>
  </w:style>
  <w:style w:type="paragraph" w:styleId="af7">
    <w:name w:val="TOC Heading"/>
    <w:basedOn w:val="1"/>
    <w:next w:val="a0"/>
    <w:uiPriority w:val="39"/>
    <w:semiHidden/>
    <w:unhideWhenUsed/>
    <w:qFormat/>
    <w:rsid w:val="00F000C4"/>
    <w:pPr>
      <w:outlineLvl w:val="9"/>
    </w:pPr>
    <w:rPr>
      <w:rFonts w:ascii="Cambria" w:eastAsia="Times New Roman" w:hAnsi="Cambria"/>
    </w:rPr>
  </w:style>
  <w:style w:type="paragraph" w:styleId="af8">
    <w:name w:val="header"/>
    <w:basedOn w:val="a0"/>
    <w:link w:val="af9"/>
    <w:uiPriority w:val="99"/>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9">
    <w:name w:val="Верхний колонтитул Знак"/>
    <w:basedOn w:val="a1"/>
    <w:link w:val="af8"/>
    <w:uiPriority w:val="99"/>
    <w:rsid w:val="00F000C4"/>
    <w:rPr>
      <w:rFonts w:ascii="Calibri" w:eastAsia="Calibri" w:hAnsi="Calibri" w:cs="Times New Roman"/>
      <w:lang w:val="x-none"/>
    </w:rPr>
  </w:style>
  <w:style w:type="paragraph" w:styleId="afa">
    <w:name w:val="footer"/>
    <w:basedOn w:val="a0"/>
    <w:link w:val="afb"/>
    <w:unhideWhenUsed/>
    <w:rsid w:val="00F000C4"/>
    <w:pPr>
      <w:tabs>
        <w:tab w:val="center" w:pos="4677"/>
        <w:tab w:val="right" w:pos="9355"/>
      </w:tabs>
      <w:spacing w:after="0" w:line="240" w:lineRule="auto"/>
      <w:jc w:val="both"/>
    </w:pPr>
    <w:rPr>
      <w:rFonts w:ascii="Calibri" w:eastAsia="Calibri" w:hAnsi="Calibri" w:cs="Times New Roman"/>
      <w:lang w:val="x-none"/>
    </w:rPr>
  </w:style>
  <w:style w:type="character" w:customStyle="1" w:styleId="afb">
    <w:name w:val="Нижний колонтитул Знак"/>
    <w:basedOn w:val="a1"/>
    <w:link w:val="afa"/>
    <w:rsid w:val="00F000C4"/>
    <w:rPr>
      <w:rFonts w:ascii="Calibri" w:eastAsia="Calibri" w:hAnsi="Calibri" w:cs="Times New Roman"/>
      <w:lang w:val="x-none"/>
    </w:rPr>
  </w:style>
  <w:style w:type="paragraph" w:styleId="afc">
    <w:name w:val="Normal (Web)"/>
    <w:basedOn w:val="a0"/>
    <w:link w:val="afd"/>
    <w:unhideWhenUsed/>
    <w:rsid w:val="00F000C4"/>
    <w:pPr>
      <w:spacing w:before="100" w:beforeAutospacing="1" w:after="119" w:line="240" w:lineRule="auto"/>
    </w:pPr>
    <w:rPr>
      <w:rFonts w:ascii="Times New Roman" w:eastAsia="Times New Roman" w:hAnsi="Times New Roman" w:cs="Times New Roman"/>
      <w:sz w:val="24"/>
      <w:szCs w:val="24"/>
      <w:lang w:val="x-none" w:eastAsia="x-none"/>
    </w:rPr>
  </w:style>
  <w:style w:type="paragraph" w:customStyle="1" w:styleId="afe">
    <w:name w:val="Содержимое таблицы"/>
    <w:basedOn w:val="a0"/>
    <w:rsid w:val="00F000C4"/>
    <w:pPr>
      <w:widowControl w:val="0"/>
      <w:suppressLineNumbers/>
      <w:suppressAutoHyphens/>
      <w:spacing w:after="0" w:line="360" w:lineRule="auto"/>
    </w:pPr>
    <w:rPr>
      <w:rFonts w:ascii="Times New Roman" w:eastAsia="Lucida Sans Unicode" w:hAnsi="Times New Roman" w:cs="Times New Roman"/>
      <w:kern w:val="1"/>
      <w:sz w:val="24"/>
      <w:szCs w:val="24"/>
    </w:rPr>
  </w:style>
  <w:style w:type="character" w:customStyle="1" w:styleId="aff">
    <w:name w:val="Текст выноски Знак"/>
    <w:link w:val="aff0"/>
    <w:uiPriority w:val="99"/>
    <w:semiHidden/>
    <w:rsid w:val="00F000C4"/>
    <w:rPr>
      <w:rFonts w:ascii="Tahoma" w:hAnsi="Tahoma" w:cs="Tahoma"/>
      <w:sz w:val="16"/>
      <w:szCs w:val="16"/>
    </w:rPr>
  </w:style>
  <w:style w:type="paragraph" w:styleId="aff0">
    <w:name w:val="Balloon Text"/>
    <w:basedOn w:val="a0"/>
    <w:link w:val="aff"/>
    <w:uiPriority w:val="99"/>
    <w:semiHidden/>
    <w:unhideWhenUsed/>
    <w:rsid w:val="00F000C4"/>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F000C4"/>
    <w:rPr>
      <w:rFonts w:ascii="Segoe UI" w:hAnsi="Segoe UI" w:cs="Segoe UI"/>
      <w:sz w:val="18"/>
      <w:szCs w:val="18"/>
    </w:rPr>
  </w:style>
  <w:style w:type="paragraph" w:customStyle="1" w:styleId="51">
    <w:name w:val="5"/>
    <w:basedOn w:val="a0"/>
    <w:rsid w:val="00F000C4"/>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table" w:styleId="aff1">
    <w:name w:val="Table Grid"/>
    <w:basedOn w:val="a2"/>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Без интервала Знак"/>
    <w:link w:val="ad"/>
    <w:uiPriority w:val="1"/>
    <w:rsid w:val="00F000C4"/>
    <w:rPr>
      <w:rFonts w:ascii="Calibri" w:eastAsia="Calibri" w:hAnsi="Calibri" w:cs="Times New Roman"/>
    </w:rPr>
  </w:style>
  <w:style w:type="character" w:styleId="aff2">
    <w:name w:val="Hyperlink"/>
    <w:uiPriority w:val="99"/>
    <w:rsid w:val="00F000C4"/>
    <w:rPr>
      <w:color w:val="0000FF"/>
      <w:u w:val="single"/>
    </w:rPr>
  </w:style>
  <w:style w:type="paragraph" w:styleId="23">
    <w:name w:val="Body Text 2"/>
    <w:basedOn w:val="a0"/>
    <w:link w:val="24"/>
    <w:unhideWhenUsed/>
    <w:rsid w:val="00F000C4"/>
    <w:pPr>
      <w:spacing w:after="120" w:line="480" w:lineRule="auto"/>
      <w:jc w:val="both"/>
    </w:pPr>
    <w:rPr>
      <w:rFonts w:ascii="Calibri" w:eastAsia="Calibri" w:hAnsi="Calibri" w:cs="Times New Roman"/>
    </w:rPr>
  </w:style>
  <w:style w:type="character" w:customStyle="1" w:styleId="24">
    <w:name w:val="Основной текст 2 Знак"/>
    <w:basedOn w:val="a1"/>
    <w:link w:val="23"/>
    <w:rsid w:val="00F000C4"/>
    <w:rPr>
      <w:rFonts w:ascii="Calibri" w:eastAsia="Calibri" w:hAnsi="Calibri" w:cs="Times New Roman"/>
    </w:rPr>
  </w:style>
  <w:style w:type="paragraph" w:styleId="25">
    <w:name w:val="Body Text Indent 2"/>
    <w:basedOn w:val="a0"/>
    <w:link w:val="26"/>
    <w:unhideWhenUsed/>
    <w:rsid w:val="00F000C4"/>
    <w:pPr>
      <w:spacing w:after="120" w:line="480" w:lineRule="auto"/>
      <w:ind w:left="283"/>
      <w:jc w:val="both"/>
    </w:pPr>
    <w:rPr>
      <w:rFonts w:ascii="Calibri" w:eastAsia="Calibri" w:hAnsi="Calibri" w:cs="Times New Roman"/>
    </w:rPr>
  </w:style>
  <w:style w:type="character" w:customStyle="1" w:styleId="26">
    <w:name w:val="Основной текст с отступом 2 Знак"/>
    <w:basedOn w:val="a1"/>
    <w:link w:val="25"/>
    <w:rsid w:val="00F000C4"/>
    <w:rPr>
      <w:rFonts w:ascii="Calibri" w:eastAsia="Calibri" w:hAnsi="Calibri" w:cs="Times New Roman"/>
    </w:rPr>
  </w:style>
  <w:style w:type="character" w:styleId="aff3">
    <w:name w:val="page number"/>
    <w:basedOn w:val="a1"/>
    <w:rsid w:val="00F000C4"/>
  </w:style>
  <w:style w:type="paragraph" w:customStyle="1" w:styleId="Iauiue">
    <w:name w:val="Iau?iue"/>
    <w:rsid w:val="00F000C4"/>
    <w:pPr>
      <w:widowControl w:val="0"/>
      <w:spacing w:after="0" w:line="240" w:lineRule="auto"/>
    </w:pPr>
    <w:rPr>
      <w:rFonts w:ascii="Times New Roman" w:eastAsia="Times New Roman" w:hAnsi="Times New Roman" w:cs="Times New Roman"/>
      <w:sz w:val="20"/>
      <w:szCs w:val="20"/>
      <w:lang w:eastAsia="ru-RU"/>
    </w:rPr>
  </w:style>
  <w:style w:type="character" w:customStyle="1" w:styleId="aff4">
    <w:name w:val="Основной шрифт"/>
    <w:rsid w:val="00F000C4"/>
  </w:style>
  <w:style w:type="paragraph" w:customStyle="1" w:styleId="-2">
    <w:name w:val="Основной-2"/>
    <w:rsid w:val="00F000C4"/>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f5">
    <w:name w:val="Body Text Indent"/>
    <w:basedOn w:val="a0"/>
    <w:link w:val="aff6"/>
    <w:rsid w:val="00F000C4"/>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rsid w:val="00F000C4"/>
    <w:rPr>
      <w:rFonts w:ascii="Times New Roman" w:eastAsia="Times New Roman" w:hAnsi="Times New Roman" w:cs="Times New Roman"/>
      <w:sz w:val="24"/>
      <w:szCs w:val="24"/>
      <w:lang w:eastAsia="ru-RU"/>
    </w:rPr>
  </w:style>
  <w:style w:type="paragraph" w:customStyle="1" w:styleId="13">
    <w:name w:val="Стиль1"/>
    <w:rsid w:val="00F000C4"/>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0"/>
    <w:link w:val="32"/>
    <w:rsid w:val="00F000C4"/>
    <w:pPr>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F000C4"/>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western">
    <w:name w:val="western"/>
    <w:basedOn w:val="a0"/>
    <w:rsid w:val="00F000C4"/>
    <w:pPr>
      <w:spacing w:before="100" w:beforeAutospacing="1" w:after="119" w:line="240" w:lineRule="auto"/>
      <w:ind w:firstLine="720"/>
      <w:jc w:val="both"/>
    </w:pPr>
    <w:rPr>
      <w:rFonts w:ascii="Garamond" w:eastAsia="Times New Roman" w:hAnsi="Garamond" w:cs="Times New Roman"/>
      <w:color w:val="000000"/>
      <w:sz w:val="28"/>
      <w:szCs w:val="28"/>
      <w:lang w:val="en-US"/>
    </w:rPr>
  </w:style>
  <w:style w:type="paragraph" w:customStyle="1" w:styleId="15">
    <w:name w:val="Знак Знак1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styleId="HTML">
    <w:name w:val="HTML Preformatted"/>
    <w:basedOn w:val="a0"/>
    <w:link w:val="HTML0"/>
    <w:rsid w:val="00F0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F000C4"/>
    <w:rPr>
      <w:rFonts w:ascii="Courier New" w:eastAsia="Times New Roman" w:hAnsi="Courier New" w:cs="Courier New"/>
      <w:color w:val="000000"/>
      <w:sz w:val="20"/>
      <w:szCs w:val="20"/>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F000C4"/>
    <w:pPr>
      <w:spacing w:line="240" w:lineRule="exact"/>
    </w:pPr>
    <w:rPr>
      <w:rFonts w:ascii="Verdana" w:eastAsia="Times New Roman" w:hAnsi="Verdana" w:cs="Times New Roman"/>
      <w:sz w:val="20"/>
      <w:szCs w:val="20"/>
      <w:lang w:val="en-US"/>
    </w:rPr>
  </w:style>
  <w:style w:type="paragraph" w:customStyle="1" w:styleId="aff7">
    <w:name w:val="Знак"/>
    <w:basedOn w:val="a0"/>
    <w:rsid w:val="00F000C4"/>
    <w:pPr>
      <w:spacing w:line="240" w:lineRule="auto"/>
    </w:pPr>
    <w:rPr>
      <w:rFonts w:ascii="Arial" w:eastAsia="Times New Roman" w:hAnsi="Arial" w:cs="Times New Roman"/>
      <w:b/>
      <w:color w:val="FFFFFF"/>
      <w:sz w:val="32"/>
      <w:szCs w:val="20"/>
      <w:lang w:val="en-US"/>
    </w:rPr>
  </w:style>
  <w:style w:type="character" w:customStyle="1" w:styleId="s0">
    <w:name w:val="s0"/>
    <w:rsid w:val="00F000C4"/>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Normal1">
    <w:name w:val="Normal1"/>
    <w:rsid w:val="00F000C4"/>
    <w:pPr>
      <w:spacing w:after="0" w:line="240" w:lineRule="auto"/>
    </w:pPr>
    <w:rPr>
      <w:rFonts w:ascii="Times New Roman" w:eastAsia="Times New Roman" w:hAnsi="Times New Roman" w:cs="Times New Roman"/>
      <w:snapToGrid w:val="0"/>
      <w:sz w:val="20"/>
      <w:szCs w:val="20"/>
      <w:lang w:eastAsia="ru-RU"/>
    </w:rPr>
  </w:style>
  <w:style w:type="character" w:customStyle="1" w:styleId="afd">
    <w:name w:val="Обычный (веб) Знак"/>
    <w:link w:val="afc"/>
    <w:rsid w:val="00F000C4"/>
    <w:rPr>
      <w:rFonts w:ascii="Times New Roman" w:eastAsia="Times New Roman" w:hAnsi="Times New Roman" w:cs="Times New Roman"/>
      <w:sz w:val="24"/>
      <w:szCs w:val="24"/>
      <w:lang w:val="x-none" w:eastAsia="x-none"/>
    </w:rPr>
  </w:style>
  <w:style w:type="paragraph" w:styleId="33">
    <w:name w:val="Body Text 3"/>
    <w:basedOn w:val="a0"/>
    <w:link w:val="34"/>
    <w:rsid w:val="00F000C4"/>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F000C4"/>
    <w:rPr>
      <w:rFonts w:ascii="Times New Roman" w:eastAsia="Times New Roman" w:hAnsi="Times New Roman" w:cs="Times New Roman"/>
      <w:sz w:val="16"/>
      <w:szCs w:val="16"/>
      <w:lang w:eastAsia="ru-RU"/>
    </w:rPr>
  </w:style>
  <w:style w:type="character" w:styleId="aff8">
    <w:name w:val="annotation reference"/>
    <w:semiHidden/>
    <w:rsid w:val="00F000C4"/>
    <w:rPr>
      <w:sz w:val="16"/>
      <w:szCs w:val="16"/>
    </w:rPr>
  </w:style>
  <w:style w:type="paragraph" w:styleId="aff9">
    <w:name w:val="annotation text"/>
    <w:basedOn w:val="a0"/>
    <w:link w:val="affa"/>
    <w:semiHidden/>
    <w:rsid w:val="00F000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a">
    <w:name w:val="Текст примечания Знак"/>
    <w:basedOn w:val="a1"/>
    <w:link w:val="aff9"/>
    <w:semiHidden/>
    <w:rsid w:val="00F000C4"/>
    <w:rPr>
      <w:rFonts w:ascii="Times New Roman" w:eastAsia="Times New Roman" w:hAnsi="Times New Roman" w:cs="Times New Roman"/>
      <w:sz w:val="20"/>
      <w:szCs w:val="20"/>
      <w:lang w:eastAsia="ru-RU"/>
    </w:rPr>
  </w:style>
  <w:style w:type="paragraph" w:styleId="affb">
    <w:name w:val="annotation subject"/>
    <w:basedOn w:val="aff9"/>
    <w:next w:val="aff9"/>
    <w:link w:val="affc"/>
    <w:semiHidden/>
    <w:rsid w:val="00F000C4"/>
    <w:rPr>
      <w:b/>
      <w:bCs/>
    </w:rPr>
  </w:style>
  <w:style w:type="character" w:customStyle="1" w:styleId="affc">
    <w:name w:val="Тема примечания Знак"/>
    <w:basedOn w:val="affa"/>
    <w:link w:val="affb"/>
    <w:semiHidden/>
    <w:rsid w:val="00F000C4"/>
    <w:rPr>
      <w:rFonts w:ascii="Times New Roman" w:eastAsia="Times New Roman" w:hAnsi="Times New Roman" w:cs="Times New Roman"/>
      <w:b/>
      <w:bCs/>
      <w:sz w:val="20"/>
      <w:szCs w:val="20"/>
      <w:lang w:eastAsia="ru-RU"/>
    </w:rPr>
  </w:style>
  <w:style w:type="paragraph" w:customStyle="1" w:styleId="16">
    <w:name w:val="Знак Знак1 Знак Знак Знак Знак Знак Знак Знак"/>
    <w:basedOn w:val="a0"/>
    <w:autoRedefine/>
    <w:rsid w:val="00F000C4"/>
    <w:pPr>
      <w:spacing w:line="240" w:lineRule="exact"/>
    </w:pPr>
    <w:rPr>
      <w:rFonts w:ascii="Times New Roman" w:eastAsia="SimSun" w:hAnsi="Times New Roman" w:cs="Times New Roman"/>
      <w:b/>
      <w:bCs/>
      <w:sz w:val="28"/>
      <w:szCs w:val="28"/>
      <w:lang w:val="en-US"/>
    </w:rPr>
  </w:style>
  <w:style w:type="paragraph" w:customStyle="1" w:styleId="affd">
    <w:name w:val="Знак Знак Знак Знак"/>
    <w:basedOn w:val="a0"/>
    <w:rsid w:val="00F000C4"/>
    <w:pPr>
      <w:tabs>
        <w:tab w:val="left" w:pos="2160"/>
      </w:tabs>
      <w:bidi/>
      <w:spacing w:before="120" w:after="0" w:line="240" w:lineRule="exact"/>
      <w:jc w:val="both"/>
    </w:pPr>
    <w:rPr>
      <w:rFonts w:ascii="Times New Roman" w:eastAsia="Times New Roman" w:hAnsi="Times New Roman" w:cs="Times New Roman"/>
      <w:sz w:val="24"/>
      <w:szCs w:val="24"/>
      <w:lang w:val="en-US" w:eastAsia="ru-RU" w:bidi="he-IL"/>
    </w:rPr>
  </w:style>
  <w:style w:type="paragraph" w:customStyle="1" w:styleId="a">
    <w:name w:val="Статья"/>
    <w:basedOn w:val="a0"/>
    <w:rsid w:val="00F000C4"/>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prop">
    <w:name w:val="prop"/>
    <w:rsid w:val="00F000C4"/>
    <w:rPr>
      <w:rFonts w:ascii="Arial" w:hAnsi="Arial" w:cs="Arial"/>
      <w:color w:val="000080"/>
      <w:sz w:val="20"/>
      <w:szCs w:val="20"/>
    </w:rPr>
  </w:style>
  <w:style w:type="table" w:customStyle="1" w:styleId="17">
    <w:name w:val="Сетка таблицы1"/>
    <w:basedOn w:val="a2"/>
    <w:next w:val="aff1"/>
    <w:uiPriority w:val="59"/>
    <w:rsid w:val="00F000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ff1"/>
    <w:uiPriority w:val="59"/>
    <w:rsid w:val="0001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1"/>
    <w:uiPriority w:val="59"/>
    <w:rsid w:val="00B463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ff1"/>
    <w:uiPriority w:val="59"/>
    <w:rsid w:val="00B4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footnote text"/>
    <w:basedOn w:val="a0"/>
    <w:link w:val="afff"/>
    <w:semiHidden/>
    <w:unhideWhenUsed/>
    <w:rsid w:val="007024C3"/>
    <w:pPr>
      <w:spacing w:after="0" w:line="240" w:lineRule="auto"/>
    </w:pPr>
    <w:rPr>
      <w:rFonts w:ascii="Calibri" w:eastAsia="Calibri" w:hAnsi="Calibri" w:cs="Times New Roman"/>
      <w:sz w:val="20"/>
      <w:szCs w:val="20"/>
      <w:lang w:val="en-US"/>
    </w:rPr>
  </w:style>
  <w:style w:type="character" w:customStyle="1" w:styleId="afff">
    <w:name w:val="Текст сноски Знак"/>
    <w:basedOn w:val="a1"/>
    <w:link w:val="affe"/>
    <w:semiHidden/>
    <w:rsid w:val="007024C3"/>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C354-9DAD-4057-BFE3-01F003DA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4355</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Кайболдиев Галымжан</dc:creator>
  <cp:keywords/>
  <dc:description/>
  <cp:lastModifiedBy>Кошербаев Кенес</cp:lastModifiedBy>
  <cp:revision>40</cp:revision>
  <cp:lastPrinted>2018-11-20T10:38:00Z</cp:lastPrinted>
  <dcterms:created xsi:type="dcterms:W3CDTF">2020-12-11T10:22:00Z</dcterms:created>
  <dcterms:modified xsi:type="dcterms:W3CDTF">2024-02-27T03:57:00Z</dcterms:modified>
</cp:coreProperties>
</file>