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87" w:rsidRDefault="00753E87" w:rsidP="003749A0">
      <w:pPr>
        <w:pStyle w:val="a8"/>
        <w:jc w:val="center"/>
        <w:rPr>
          <w:rFonts w:ascii="Times New Roman" w:hAnsi="Times New Roman" w:cs="Times New Roman"/>
          <w:b/>
        </w:rPr>
      </w:pPr>
    </w:p>
    <w:p w:rsidR="00753E87" w:rsidRPr="00753E87" w:rsidRDefault="00753E87" w:rsidP="00753E87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753E87" w:rsidRPr="00753E87" w:rsidRDefault="00753E87" w:rsidP="00753E87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 w:rsidRPr="00753E87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              УТВЕРЖДАЮ                                                                                                                                Директор филиала  </w:t>
      </w:r>
    </w:p>
    <w:p w:rsidR="00753E87" w:rsidRPr="00753E87" w:rsidRDefault="00753E87" w:rsidP="00753E87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 w:rsidRPr="00753E87">
        <w:rPr>
          <w:rFonts w:ascii="Times New Roman" w:hAnsi="Times New Roman"/>
          <w:b/>
          <w:sz w:val="28"/>
          <w:szCs w:val="24"/>
        </w:rPr>
        <w:t>АО «</w:t>
      </w:r>
      <w:proofErr w:type="spellStart"/>
      <w:proofErr w:type="gramStart"/>
      <w:r w:rsidRPr="00753E87">
        <w:rPr>
          <w:rFonts w:ascii="Times New Roman" w:hAnsi="Times New Roman"/>
          <w:b/>
          <w:sz w:val="28"/>
          <w:szCs w:val="24"/>
        </w:rPr>
        <w:t>Казпочта</w:t>
      </w:r>
      <w:proofErr w:type="spellEnd"/>
      <w:r w:rsidRPr="00753E87">
        <w:rPr>
          <w:rFonts w:ascii="Times New Roman" w:hAnsi="Times New Roman"/>
          <w:b/>
          <w:sz w:val="28"/>
          <w:szCs w:val="24"/>
        </w:rPr>
        <w:t>»  «</w:t>
      </w:r>
      <w:proofErr w:type="gramEnd"/>
      <w:r w:rsidRPr="00753E87">
        <w:rPr>
          <w:rFonts w:ascii="Times New Roman" w:hAnsi="Times New Roman"/>
          <w:b/>
          <w:sz w:val="28"/>
          <w:szCs w:val="24"/>
        </w:rPr>
        <w:t>EMS - Kazpost»</w:t>
      </w:r>
    </w:p>
    <w:p w:rsidR="00753E87" w:rsidRPr="00753E87" w:rsidRDefault="00753E87" w:rsidP="00753E87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 w:rsidRPr="00753E87">
        <w:rPr>
          <w:rFonts w:ascii="Times New Roman" w:hAnsi="Times New Roman"/>
          <w:b/>
          <w:sz w:val="28"/>
          <w:szCs w:val="24"/>
        </w:rPr>
        <w:t>_______________</w:t>
      </w:r>
      <w:proofErr w:type="spellStart"/>
      <w:r w:rsidRPr="00753E87">
        <w:rPr>
          <w:rFonts w:ascii="Times New Roman" w:hAnsi="Times New Roman"/>
          <w:b/>
          <w:sz w:val="28"/>
          <w:szCs w:val="24"/>
        </w:rPr>
        <w:t>Сугирбаева</w:t>
      </w:r>
      <w:proofErr w:type="spellEnd"/>
      <w:r w:rsidRPr="00753E87">
        <w:rPr>
          <w:rFonts w:ascii="Times New Roman" w:hAnsi="Times New Roman"/>
          <w:b/>
          <w:sz w:val="28"/>
          <w:szCs w:val="24"/>
        </w:rPr>
        <w:t xml:space="preserve"> А.А.</w:t>
      </w:r>
    </w:p>
    <w:p w:rsidR="00753E87" w:rsidRPr="00753E87" w:rsidRDefault="00753E87" w:rsidP="00753E87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«__</w:t>
      </w:r>
      <w:proofErr w:type="gramStart"/>
      <w:r>
        <w:rPr>
          <w:rFonts w:ascii="Times New Roman" w:hAnsi="Times New Roman"/>
          <w:b/>
          <w:sz w:val="28"/>
          <w:szCs w:val="24"/>
        </w:rPr>
        <w:t>_»_</w:t>
      </w:r>
      <w:proofErr w:type="gramEnd"/>
      <w:r>
        <w:rPr>
          <w:rFonts w:ascii="Times New Roman" w:hAnsi="Times New Roman"/>
          <w:b/>
          <w:sz w:val="28"/>
          <w:szCs w:val="24"/>
        </w:rPr>
        <w:t>__________________ 20__</w:t>
      </w:r>
      <w:r w:rsidRPr="00753E87">
        <w:rPr>
          <w:rFonts w:ascii="Times New Roman" w:hAnsi="Times New Roman"/>
          <w:b/>
          <w:sz w:val="28"/>
          <w:szCs w:val="24"/>
        </w:rPr>
        <w:t xml:space="preserve"> г          </w:t>
      </w:r>
    </w:p>
    <w:p w:rsidR="00753E87" w:rsidRPr="00753E87" w:rsidRDefault="00753E87" w:rsidP="00753E87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</w:p>
    <w:p w:rsidR="00753E87" w:rsidRDefault="00753E87" w:rsidP="003749A0">
      <w:pPr>
        <w:pStyle w:val="a8"/>
        <w:jc w:val="center"/>
        <w:rPr>
          <w:rFonts w:ascii="Times New Roman" w:hAnsi="Times New Roman" w:cs="Times New Roman"/>
          <w:b/>
        </w:rPr>
      </w:pPr>
      <w:bookmarkStart w:id="0" w:name="_GoBack"/>
    </w:p>
    <w:p w:rsidR="00753E87" w:rsidRDefault="00753E87" w:rsidP="003749A0">
      <w:pPr>
        <w:pStyle w:val="a8"/>
        <w:jc w:val="center"/>
        <w:rPr>
          <w:rFonts w:ascii="Times New Roman" w:hAnsi="Times New Roman" w:cs="Times New Roman"/>
          <w:b/>
        </w:rPr>
      </w:pPr>
    </w:p>
    <w:bookmarkEnd w:id="0"/>
    <w:p w:rsidR="00753E87" w:rsidRDefault="00753E87" w:rsidP="003749A0">
      <w:pPr>
        <w:pStyle w:val="a8"/>
        <w:jc w:val="center"/>
        <w:rPr>
          <w:rFonts w:ascii="Times New Roman" w:hAnsi="Times New Roman" w:cs="Times New Roman"/>
          <w:b/>
        </w:rPr>
      </w:pPr>
    </w:p>
    <w:p w:rsidR="00753E87" w:rsidRDefault="00753E87" w:rsidP="003749A0">
      <w:pPr>
        <w:pStyle w:val="a8"/>
        <w:jc w:val="center"/>
        <w:rPr>
          <w:rFonts w:ascii="Times New Roman" w:hAnsi="Times New Roman" w:cs="Times New Roman"/>
          <w:b/>
        </w:rPr>
      </w:pPr>
    </w:p>
    <w:p w:rsidR="009029CC" w:rsidRPr="003749A0" w:rsidRDefault="009029CC" w:rsidP="003749A0">
      <w:pPr>
        <w:pStyle w:val="a8"/>
        <w:jc w:val="center"/>
        <w:rPr>
          <w:rFonts w:ascii="Times New Roman" w:hAnsi="Times New Roman" w:cs="Times New Roman"/>
          <w:b/>
        </w:rPr>
      </w:pPr>
      <w:r w:rsidRPr="003749A0">
        <w:rPr>
          <w:rFonts w:ascii="Times New Roman" w:hAnsi="Times New Roman" w:cs="Times New Roman"/>
          <w:b/>
        </w:rPr>
        <w:t>ТЕХНИЧЕСКАЯ СПЕЦИФИКАЦИЯ</w:t>
      </w:r>
    </w:p>
    <w:p w:rsidR="00D0547C" w:rsidRPr="003749A0" w:rsidRDefault="009029CC" w:rsidP="003749A0">
      <w:pPr>
        <w:pStyle w:val="a8"/>
        <w:jc w:val="center"/>
        <w:rPr>
          <w:rFonts w:ascii="Times New Roman" w:hAnsi="Times New Roman" w:cs="Times New Roman"/>
          <w:b/>
        </w:rPr>
      </w:pPr>
      <w:r w:rsidRPr="003749A0">
        <w:rPr>
          <w:rFonts w:ascii="Times New Roman" w:hAnsi="Times New Roman" w:cs="Times New Roman"/>
          <w:b/>
        </w:rPr>
        <w:t>ПО ЗАКУПУ УСЛУГ  КУРЬЕРСКОЙ ПОЧТЫ</w:t>
      </w:r>
    </w:p>
    <w:tbl>
      <w:tblPr>
        <w:tblpPr w:leftFromText="180" w:rightFromText="180" w:vertAnchor="text" w:horzAnchor="page" w:tblpXSpec="center" w:tblpY="19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2443"/>
        <w:gridCol w:w="3969"/>
        <w:gridCol w:w="992"/>
        <w:gridCol w:w="1242"/>
      </w:tblGrid>
      <w:tr w:rsidR="00316184" w:rsidRPr="00C5653B" w:rsidTr="002F591A">
        <w:trPr>
          <w:trHeight w:val="724"/>
        </w:trPr>
        <w:tc>
          <w:tcPr>
            <w:tcW w:w="392" w:type="dxa"/>
            <w:shd w:val="clear" w:color="auto" w:fill="auto"/>
            <w:vAlign w:val="center"/>
          </w:tcPr>
          <w:p w:rsidR="00316184" w:rsidRPr="00C5653B" w:rsidRDefault="00316184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53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6184" w:rsidRPr="00C5653B" w:rsidRDefault="00316184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53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16184" w:rsidRPr="00C5653B" w:rsidRDefault="00316184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53B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характеристика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6184" w:rsidRPr="00C5653B" w:rsidRDefault="00316184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565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Дополнительная характеристика</w:t>
            </w:r>
          </w:p>
        </w:tc>
        <w:tc>
          <w:tcPr>
            <w:tcW w:w="992" w:type="dxa"/>
            <w:shd w:val="clear" w:color="auto" w:fill="auto"/>
          </w:tcPr>
          <w:p w:rsidR="00316184" w:rsidRPr="00C5653B" w:rsidRDefault="00316184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6184" w:rsidRPr="00C5653B" w:rsidRDefault="00316184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5653B">
              <w:rPr>
                <w:rFonts w:ascii="Times New Roman" w:hAnsi="Times New Roman"/>
                <w:b/>
                <w:bCs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242" w:type="dxa"/>
          </w:tcPr>
          <w:p w:rsidR="00316184" w:rsidRPr="00C5653B" w:rsidRDefault="00316184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6184" w:rsidRPr="00C5653B" w:rsidRDefault="00316184" w:rsidP="002F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53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316184" w:rsidRPr="00C5653B" w:rsidTr="002F591A">
        <w:trPr>
          <w:trHeight w:val="1129"/>
        </w:trPr>
        <w:tc>
          <w:tcPr>
            <w:tcW w:w="392" w:type="dxa"/>
            <w:shd w:val="clear" w:color="auto" w:fill="auto"/>
          </w:tcPr>
          <w:p w:rsidR="00316184" w:rsidRPr="00C5653B" w:rsidRDefault="00316184" w:rsidP="002F591A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653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6184" w:rsidRPr="00CF0F0A" w:rsidRDefault="00A5465B" w:rsidP="002F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0A">
              <w:rPr>
                <w:rFonts w:ascii="Times New Roman" w:hAnsi="Times New Roman"/>
                <w:sz w:val="24"/>
                <w:szCs w:val="24"/>
              </w:rPr>
              <w:t>Услуги по ускоренной/курьерской почтовой связи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16184" w:rsidRPr="00CF0F0A" w:rsidRDefault="00A5465B" w:rsidP="002F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0A">
              <w:rPr>
                <w:rFonts w:ascii="Times New Roman" w:hAnsi="Times New Roman"/>
                <w:sz w:val="24"/>
                <w:szCs w:val="24"/>
              </w:rPr>
              <w:t>Услуги по ускоренной/курьерской почтовой связи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6184" w:rsidRPr="00C5653B" w:rsidRDefault="00316184" w:rsidP="002F5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53B">
              <w:rPr>
                <w:rFonts w:ascii="Times New Roman" w:hAnsi="Times New Roman"/>
                <w:sz w:val="24"/>
                <w:szCs w:val="24"/>
              </w:rPr>
              <w:t>Услуги почтовые, международные. Доставка из Стран СНГ и Дальнего зарубежья по территории РК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184" w:rsidRPr="00C5653B" w:rsidRDefault="00316184" w:rsidP="002F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3B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242" w:type="dxa"/>
            <w:vAlign w:val="center"/>
          </w:tcPr>
          <w:p w:rsidR="00316184" w:rsidRPr="00C5653B" w:rsidRDefault="00316184" w:rsidP="002F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219FC" w:rsidRPr="002E56D5" w:rsidRDefault="00035EB8" w:rsidP="002E56D5">
      <w:pPr>
        <w:pStyle w:val="a8"/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>
        <w:rPr>
          <w:b/>
          <w:bCs/>
          <w:sz w:val="20"/>
          <w:szCs w:val="20"/>
        </w:rPr>
        <w:tab/>
      </w:r>
      <w:r w:rsidR="007219FC" w:rsidRPr="002E56D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Срок ок</w:t>
      </w:r>
      <w:r w:rsidR="00B65ABF" w:rsidRPr="002E56D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азания услуг</w:t>
      </w:r>
      <w:r w:rsidR="00B65ABF" w:rsidRPr="00C5653B">
        <w:rPr>
          <w:b/>
        </w:rPr>
        <w:t>:</w:t>
      </w:r>
      <w:r w:rsidR="00B52263">
        <w:t xml:space="preserve"> </w:t>
      </w:r>
      <w:r w:rsidR="00B52263" w:rsidRPr="002E56D5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до 31 декабря 2021</w:t>
      </w:r>
      <w:r w:rsidR="007219FC" w:rsidRPr="002E56D5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 xml:space="preserve"> года</w:t>
      </w:r>
    </w:p>
    <w:p w:rsidR="009029CC" w:rsidRPr="00C5653B" w:rsidRDefault="007219FC" w:rsidP="008F6ACB">
      <w:pPr>
        <w:pStyle w:val="a8"/>
        <w:jc w:val="both"/>
      </w:pPr>
      <w:r w:rsidRPr="00C5653B">
        <w:rPr>
          <w:b/>
        </w:rPr>
        <w:tab/>
      </w:r>
      <w:r w:rsidR="009029CC" w:rsidRPr="002E56D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Место оказания услуги</w:t>
      </w:r>
      <w:r w:rsidR="009029CC" w:rsidRPr="00C5653B">
        <w:rPr>
          <w:b/>
        </w:rPr>
        <w:t>:</w:t>
      </w:r>
      <w:r w:rsidR="009029CC" w:rsidRPr="00C5653B">
        <w:t xml:space="preserve"> </w:t>
      </w:r>
      <w:r w:rsidR="00863D87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 xml:space="preserve">из стран Содружества независимых государств и дальнего зарубежья </w:t>
      </w:r>
      <w:r w:rsidR="003B2F14" w:rsidRPr="002E56D5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в Республику Казахстан</w:t>
      </w:r>
      <w:r w:rsidR="00863D87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.</w:t>
      </w:r>
      <w:r w:rsidR="00F739BC" w:rsidRPr="00C5653B">
        <w:t xml:space="preserve"> </w:t>
      </w:r>
    </w:p>
    <w:p w:rsidR="0013077B" w:rsidRPr="00C5653B" w:rsidRDefault="009029CC" w:rsidP="0013077B">
      <w:pPr>
        <w:spacing w:line="270" w:lineRule="atLeast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5653B">
        <w:rPr>
          <w:rFonts w:ascii="Times New Roman" w:hAnsi="Times New Roman"/>
          <w:b/>
          <w:sz w:val="24"/>
          <w:szCs w:val="24"/>
        </w:rPr>
        <w:t>Описание закупаемой услуги:</w:t>
      </w:r>
      <w:r w:rsidRPr="00C5653B">
        <w:rPr>
          <w:rFonts w:ascii="Times New Roman" w:hAnsi="Times New Roman"/>
          <w:sz w:val="24"/>
          <w:szCs w:val="24"/>
        </w:rPr>
        <w:t xml:space="preserve"> </w:t>
      </w:r>
      <w:r w:rsidR="008F6ACB">
        <w:rPr>
          <w:rFonts w:ascii="Times New Roman" w:hAnsi="Times New Roman"/>
          <w:sz w:val="24"/>
          <w:szCs w:val="24"/>
          <w:lang w:val="kk-KZ"/>
        </w:rPr>
        <w:t>Исполнитель</w:t>
      </w:r>
      <w:r w:rsidR="00EA1A2F" w:rsidRPr="00C5653B">
        <w:rPr>
          <w:rFonts w:ascii="Times New Roman" w:hAnsi="Times New Roman"/>
          <w:sz w:val="24"/>
          <w:szCs w:val="24"/>
          <w:lang w:val="kk-KZ"/>
        </w:rPr>
        <w:t xml:space="preserve"> осуществляет забор отправлений у клиентов находящихся </w:t>
      </w:r>
      <w:r w:rsidR="000E03B4" w:rsidRPr="00C5653B">
        <w:rPr>
          <w:rFonts w:ascii="Times New Roman" w:hAnsi="Times New Roman"/>
          <w:sz w:val="24"/>
          <w:szCs w:val="24"/>
          <w:lang w:val="kk-KZ"/>
        </w:rPr>
        <w:t>в</w:t>
      </w:r>
      <w:r w:rsidR="00EA1A2F" w:rsidRPr="00C5653B">
        <w:rPr>
          <w:rFonts w:ascii="Times New Roman" w:hAnsi="Times New Roman"/>
          <w:sz w:val="24"/>
          <w:szCs w:val="24"/>
          <w:lang w:val="kk-KZ"/>
        </w:rPr>
        <w:t xml:space="preserve"> стран</w:t>
      </w:r>
      <w:r w:rsidR="000E03B4" w:rsidRPr="00C5653B">
        <w:rPr>
          <w:rFonts w:ascii="Times New Roman" w:hAnsi="Times New Roman"/>
          <w:sz w:val="24"/>
          <w:szCs w:val="24"/>
          <w:lang w:val="kk-KZ"/>
        </w:rPr>
        <w:t>ах</w:t>
      </w:r>
      <w:r w:rsidR="00EA1A2F" w:rsidRPr="00C5653B">
        <w:rPr>
          <w:rFonts w:ascii="Times New Roman" w:hAnsi="Times New Roman"/>
          <w:sz w:val="24"/>
          <w:szCs w:val="24"/>
          <w:lang w:val="kk-KZ"/>
        </w:rPr>
        <w:t xml:space="preserve"> Содружеств независимых государств </w:t>
      </w:r>
      <w:proofErr w:type="gramStart"/>
      <w:r w:rsidR="00EA1A2F" w:rsidRPr="00C5653B">
        <w:rPr>
          <w:rFonts w:ascii="Times New Roman" w:hAnsi="Times New Roman"/>
          <w:sz w:val="24"/>
          <w:szCs w:val="24"/>
          <w:lang w:val="kk-KZ"/>
        </w:rPr>
        <w:t>и  дальнего</w:t>
      </w:r>
      <w:proofErr w:type="gramEnd"/>
      <w:r w:rsidR="00EA1A2F" w:rsidRPr="00C5653B">
        <w:rPr>
          <w:rFonts w:ascii="Times New Roman" w:hAnsi="Times New Roman"/>
          <w:sz w:val="24"/>
          <w:szCs w:val="24"/>
          <w:lang w:val="kk-KZ"/>
        </w:rPr>
        <w:t xml:space="preserve"> зарубежья (далее СНГ/ДЗ) (кроме Российской Федерации) на основании заявки Заказчика и доставляет их </w:t>
      </w:r>
      <w:r w:rsidR="0013077B" w:rsidRPr="00C5653B">
        <w:rPr>
          <w:rFonts w:ascii="Times New Roman" w:hAnsi="Times New Roman"/>
          <w:sz w:val="24"/>
          <w:szCs w:val="24"/>
          <w:lang w:val="kk-KZ"/>
        </w:rPr>
        <w:t>до</w:t>
      </w:r>
      <w:r w:rsidR="00B52263">
        <w:rPr>
          <w:rFonts w:ascii="Times New Roman" w:hAnsi="Times New Roman"/>
          <w:sz w:val="24"/>
          <w:szCs w:val="24"/>
          <w:lang w:val="kk-KZ"/>
        </w:rPr>
        <w:t xml:space="preserve"> филиала </w:t>
      </w:r>
      <w:r w:rsidR="0013077B" w:rsidRPr="00C5653B">
        <w:rPr>
          <w:rFonts w:ascii="Times New Roman" w:hAnsi="Times New Roman"/>
          <w:sz w:val="24"/>
          <w:szCs w:val="24"/>
          <w:lang w:val="kk-KZ"/>
        </w:rPr>
        <w:t>АО «Казпочта» «EMS-Kazp</w:t>
      </w:r>
      <w:r w:rsidR="00B52263">
        <w:rPr>
          <w:rFonts w:ascii="Times New Roman" w:hAnsi="Times New Roman"/>
          <w:sz w:val="24"/>
          <w:szCs w:val="24"/>
          <w:lang w:val="kk-KZ"/>
        </w:rPr>
        <w:t>ost</w:t>
      </w:r>
      <w:r w:rsidR="00B52263" w:rsidRPr="003D2F2C">
        <w:rPr>
          <w:rFonts w:ascii="Times New Roman" w:hAnsi="Times New Roman"/>
          <w:sz w:val="24"/>
          <w:szCs w:val="24"/>
          <w:lang w:val="kk-KZ"/>
        </w:rPr>
        <w:t>» г. Алматы, пр. Раимбека 158Б</w:t>
      </w:r>
      <w:r w:rsidR="0013077B" w:rsidRPr="003D2F2C">
        <w:rPr>
          <w:rFonts w:ascii="Times New Roman" w:hAnsi="Times New Roman"/>
          <w:sz w:val="24"/>
          <w:szCs w:val="24"/>
          <w:lang w:val="kk-KZ"/>
        </w:rPr>
        <w:t>.</w:t>
      </w:r>
    </w:p>
    <w:p w:rsidR="00EA1A2F" w:rsidRPr="00C5653B" w:rsidRDefault="00EA1A2F" w:rsidP="00EA1A2F">
      <w:pPr>
        <w:spacing w:after="270" w:line="27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C5653B">
        <w:rPr>
          <w:rFonts w:ascii="Times New Roman" w:hAnsi="Times New Roman"/>
          <w:sz w:val="24"/>
          <w:szCs w:val="24"/>
          <w:lang w:val="kk-KZ"/>
        </w:rPr>
        <w:t>Форму заявки для заполнения данных получателя/отпра</w:t>
      </w:r>
      <w:r w:rsidR="003D2F2C">
        <w:rPr>
          <w:rFonts w:ascii="Times New Roman" w:hAnsi="Times New Roman"/>
          <w:sz w:val="24"/>
          <w:szCs w:val="24"/>
          <w:lang w:val="kk-KZ"/>
        </w:rPr>
        <w:t>вителя предоставл</w:t>
      </w:r>
      <w:r w:rsidR="008F6ACB">
        <w:rPr>
          <w:rFonts w:ascii="Times New Roman" w:hAnsi="Times New Roman"/>
          <w:sz w:val="24"/>
          <w:szCs w:val="24"/>
          <w:lang w:val="kk-KZ"/>
        </w:rPr>
        <w:t>яет Исполнитель</w:t>
      </w:r>
      <w:r w:rsidRPr="00C5653B">
        <w:rPr>
          <w:rFonts w:ascii="Times New Roman" w:hAnsi="Times New Roman"/>
          <w:sz w:val="24"/>
          <w:szCs w:val="24"/>
          <w:lang w:val="kk-KZ"/>
        </w:rPr>
        <w:t>, при этом в ней не должна быть кака</w:t>
      </w:r>
      <w:r w:rsidR="003D2F2C">
        <w:rPr>
          <w:rFonts w:ascii="Times New Roman" w:hAnsi="Times New Roman"/>
          <w:sz w:val="24"/>
          <w:szCs w:val="24"/>
          <w:lang w:val="kk-KZ"/>
        </w:rPr>
        <w:t>я-л</w:t>
      </w:r>
      <w:r w:rsidR="008F6ACB">
        <w:rPr>
          <w:rFonts w:ascii="Times New Roman" w:hAnsi="Times New Roman"/>
          <w:sz w:val="24"/>
          <w:szCs w:val="24"/>
          <w:lang w:val="kk-KZ"/>
        </w:rPr>
        <w:t>ибо информация об исполнителе</w:t>
      </w:r>
      <w:r w:rsidRPr="00C5653B">
        <w:rPr>
          <w:rFonts w:ascii="Times New Roman" w:hAnsi="Times New Roman"/>
          <w:sz w:val="24"/>
          <w:szCs w:val="24"/>
          <w:lang w:val="kk-KZ"/>
        </w:rPr>
        <w:t xml:space="preserve"> (логотип, название компании и прочее).</w:t>
      </w:r>
    </w:p>
    <w:p w:rsidR="009029CC" w:rsidRPr="00A712F6" w:rsidRDefault="00A712F6" w:rsidP="00A712F6">
      <w:pPr>
        <w:pStyle w:val="a8"/>
        <w:rPr>
          <w:rFonts w:ascii="Times New Roman" w:hAnsi="Times New Roman" w:cs="Times New Roman"/>
          <w:b/>
          <w:kern w:val="0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</w:rPr>
        <w:tab/>
      </w:r>
      <w:r w:rsidR="009029CC" w:rsidRPr="00A712F6">
        <w:rPr>
          <w:rFonts w:ascii="Times New Roman" w:hAnsi="Times New Roman" w:cs="Times New Roman"/>
          <w:b/>
          <w:kern w:val="0"/>
          <w:sz w:val="24"/>
          <w:szCs w:val="24"/>
          <w:lang w:val="kk-KZ" w:eastAsia="en-US"/>
        </w:rPr>
        <w:t>Основные характеристики продукта</w:t>
      </w:r>
      <w:r w:rsidR="00B52263" w:rsidRPr="00A712F6">
        <w:rPr>
          <w:rFonts w:ascii="Times New Roman" w:hAnsi="Times New Roman" w:cs="Times New Roman"/>
          <w:b/>
          <w:kern w:val="0"/>
          <w:sz w:val="24"/>
          <w:szCs w:val="24"/>
          <w:lang w:val="kk-KZ" w:eastAsia="en-US"/>
        </w:rPr>
        <w:t>:</w:t>
      </w:r>
    </w:p>
    <w:p w:rsidR="009029CC" w:rsidRPr="00A712F6" w:rsidRDefault="00A712F6" w:rsidP="00A712F6">
      <w:pPr>
        <w:pStyle w:val="a8"/>
        <w:ind w:left="720"/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 xml:space="preserve">- </w:t>
      </w:r>
      <w:r w:rsidR="009029CC" w:rsidRPr="00A712F6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Пересылка пакетов и посылок до 31 кг.</w:t>
      </w:r>
    </w:p>
    <w:p w:rsidR="00823B32" w:rsidRPr="00A712F6" w:rsidRDefault="00A712F6" w:rsidP="00A712F6">
      <w:pPr>
        <w:pStyle w:val="a8"/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ab/>
        <w:t xml:space="preserve">- </w:t>
      </w:r>
      <w:r w:rsidR="009029CC" w:rsidRPr="00A712F6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Сроки пересылки, обработки и вручения</w:t>
      </w:r>
      <w:r w:rsidR="008618E3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 xml:space="preserve"> до </w:t>
      </w:r>
      <w:r w:rsidR="0013077B" w:rsidRPr="00A712F6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7 рабочих дней.</w:t>
      </w:r>
    </w:p>
    <w:p w:rsidR="00B52263" w:rsidRPr="00A712F6" w:rsidRDefault="00B52263" w:rsidP="00A712F6">
      <w:pPr>
        <w:pStyle w:val="a8"/>
        <w:jc w:val="both"/>
        <w:rPr>
          <w:rFonts w:ascii="Times New Roman" w:hAnsi="Times New Roman" w:cs="Times New Roman"/>
          <w:i/>
          <w:kern w:val="0"/>
          <w:sz w:val="20"/>
          <w:szCs w:val="20"/>
          <w:lang w:val="kk-KZ" w:eastAsia="en-US"/>
        </w:rPr>
      </w:pPr>
      <w:r w:rsidRPr="00A712F6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 xml:space="preserve">* </w:t>
      </w:r>
      <w:r w:rsidRPr="00A712F6">
        <w:rPr>
          <w:rFonts w:ascii="Times New Roman" w:hAnsi="Times New Roman" w:cs="Times New Roman"/>
          <w:i/>
          <w:kern w:val="0"/>
          <w:sz w:val="20"/>
          <w:szCs w:val="20"/>
          <w:lang w:val="kk-KZ" w:eastAsia="en-US"/>
        </w:rPr>
        <w:t>Сроки могут быть увеличены до 14 рабочих дней, если Исполнитель, докажет, что не исполнение сроков оказания услуги происходит по независящим причинам от него.</w:t>
      </w:r>
    </w:p>
    <w:p w:rsidR="009029CC" w:rsidRPr="00A712F6" w:rsidRDefault="00A712F6" w:rsidP="00A712F6">
      <w:pPr>
        <w:pStyle w:val="a8"/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ab/>
        <w:t xml:space="preserve">- </w:t>
      </w:r>
      <w:r w:rsidR="009029CC" w:rsidRPr="00A712F6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Сервис доставки – курьерская доставка</w:t>
      </w:r>
    </w:p>
    <w:p w:rsidR="009029CC" w:rsidRPr="00A712F6" w:rsidRDefault="00A712F6" w:rsidP="00A712F6">
      <w:pPr>
        <w:pStyle w:val="a8"/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ab/>
        <w:t xml:space="preserve">- </w:t>
      </w:r>
      <w:r w:rsidR="009029CC" w:rsidRPr="00A712F6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Территория обслуживания: страны СНГ/ДЗ</w:t>
      </w:r>
      <w:r w:rsidR="000D3ECA" w:rsidRPr="00A712F6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 xml:space="preserve"> </w:t>
      </w:r>
      <w:r w:rsidR="009029CC" w:rsidRPr="00A712F6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 xml:space="preserve"> с  доставкой до Заказчика в РК</w:t>
      </w:r>
    </w:p>
    <w:p w:rsidR="009029CC" w:rsidRPr="00A712F6" w:rsidRDefault="00A712F6" w:rsidP="00A712F6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ab/>
        <w:t xml:space="preserve">- </w:t>
      </w:r>
      <w:r w:rsidR="009029CC" w:rsidRPr="00A712F6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График выдачи получателю – в соответствии с режимом работы курьерской службы «EMS-Kazpost».</w:t>
      </w:r>
    </w:p>
    <w:p w:rsidR="009029CC" w:rsidRPr="002E56D5" w:rsidRDefault="002E56D5" w:rsidP="002E56D5">
      <w:pPr>
        <w:pStyle w:val="a8"/>
        <w:rPr>
          <w:rFonts w:ascii="Times New Roman" w:hAnsi="Times New Roman" w:cs="Times New Roman"/>
          <w:b/>
          <w:kern w:val="0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ab/>
      </w:r>
      <w:r w:rsidR="009029CC" w:rsidRPr="002E56D5">
        <w:rPr>
          <w:rFonts w:ascii="Times New Roman" w:hAnsi="Times New Roman" w:cs="Times New Roman"/>
          <w:b/>
          <w:kern w:val="0"/>
          <w:sz w:val="24"/>
          <w:szCs w:val="24"/>
          <w:lang w:val="kk-KZ" w:eastAsia="en-US"/>
        </w:rPr>
        <w:t>Основные условия</w:t>
      </w:r>
      <w:r w:rsidR="00B52263" w:rsidRPr="002E56D5">
        <w:rPr>
          <w:rFonts w:ascii="Times New Roman" w:hAnsi="Times New Roman" w:cs="Times New Roman"/>
          <w:b/>
          <w:kern w:val="0"/>
          <w:sz w:val="24"/>
          <w:szCs w:val="24"/>
          <w:lang w:val="kk-KZ" w:eastAsia="en-US"/>
        </w:rPr>
        <w:t>:</w:t>
      </w:r>
    </w:p>
    <w:p w:rsidR="009029CC" w:rsidRPr="002E56D5" w:rsidRDefault="009029CC" w:rsidP="002E56D5">
      <w:pPr>
        <w:pStyle w:val="a8"/>
        <w:numPr>
          <w:ilvl w:val="0"/>
          <w:numId w:val="19"/>
        </w:numPr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 w:rsidRPr="002E56D5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Пункты сбора почтовых отправлений в странах СНГ/ДЗ:</w:t>
      </w:r>
    </w:p>
    <w:p w:rsidR="009029CC" w:rsidRPr="002E56D5" w:rsidRDefault="009029CC" w:rsidP="002E56D5">
      <w:pPr>
        <w:pStyle w:val="a8"/>
        <w:numPr>
          <w:ilvl w:val="0"/>
          <w:numId w:val="19"/>
        </w:numPr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 w:rsidRPr="002E56D5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Склад курьерской компании;</w:t>
      </w:r>
    </w:p>
    <w:p w:rsidR="009029CC" w:rsidRPr="002E56D5" w:rsidRDefault="009029CC" w:rsidP="002E56D5">
      <w:pPr>
        <w:pStyle w:val="a8"/>
        <w:numPr>
          <w:ilvl w:val="0"/>
          <w:numId w:val="19"/>
        </w:numPr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 w:rsidRPr="002E56D5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Пункты обмена почтовых отправлений в РК:</w:t>
      </w:r>
    </w:p>
    <w:p w:rsidR="009029CC" w:rsidRPr="002E56D5" w:rsidRDefault="009029CC" w:rsidP="002E56D5">
      <w:pPr>
        <w:pStyle w:val="a8"/>
        <w:numPr>
          <w:ilvl w:val="0"/>
          <w:numId w:val="19"/>
        </w:numPr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 w:rsidRPr="002E56D5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в РК – Филиал «EMS Kazpost»</w:t>
      </w:r>
    </w:p>
    <w:p w:rsidR="009029CC" w:rsidRPr="002E56D5" w:rsidRDefault="009029CC" w:rsidP="002E56D5">
      <w:pPr>
        <w:pStyle w:val="a8"/>
        <w:numPr>
          <w:ilvl w:val="0"/>
          <w:numId w:val="19"/>
        </w:numPr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 w:rsidRPr="002E56D5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Отправления передаются представителям филиала</w:t>
      </w:r>
      <w:r w:rsidR="008F6ACB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 xml:space="preserve"> </w:t>
      </w:r>
      <w:r w:rsidR="008F6ACB">
        <w:rPr>
          <w:rFonts w:ascii="Times New Roman" w:hAnsi="Times New Roman" w:cs="Times New Roman"/>
          <w:kern w:val="0"/>
          <w:sz w:val="24"/>
          <w:szCs w:val="24"/>
          <w:lang w:val="en-US" w:eastAsia="en-US"/>
        </w:rPr>
        <w:t>EMS</w:t>
      </w:r>
      <w:r w:rsidRPr="002E56D5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, после прохождения таможенного контроля в РК</w:t>
      </w:r>
    </w:p>
    <w:p w:rsidR="009029CC" w:rsidRPr="002E56D5" w:rsidRDefault="009029CC" w:rsidP="002E56D5">
      <w:pPr>
        <w:pStyle w:val="a8"/>
        <w:numPr>
          <w:ilvl w:val="0"/>
          <w:numId w:val="19"/>
        </w:numPr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 w:rsidRPr="002E56D5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Срок</w:t>
      </w:r>
      <w:r w:rsidR="008618E3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 xml:space="preserve"> доставки по территории РК – до 3 рабочих дней</w:t>
      </w:r>
      <w:r w:rsidRPr="002E56D5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;</w:t>
      </w:r>
    </w:p>
    <w:p w:rsidR="00845994" w:rsidRPr="00845994" w:rsidRDefault="009029CC" w:rsidP="00845994">
      <w:pPr>
        <w:pStyle w:val="a8"/>
        <w:numPr>
          <w:ilvl w:val="0"/>
          <w:numId w:val="19"/>
        </w:numPr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 w:rsidRPr="002E56D5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Срок хранения – 14 рабочих дней</w:t>
      </w:r>
    </w:p>
    <w:p w:rsidR="009029CC" w:rsidRPr="00B52263" w:rsidRDefault="00845994" w:rsidP="00845994">
      <w:pPr>
        <w:pStyle w:val="a8"/>
      </w:pPr>
      <w:r>
        <w:tab/>
      </w:r>
      <w:r w:rsidR="009029CC" w:rsidRPr="00845994">
        <w:rPr>
          <w:rFonts w:ascii="Times New Roman" w:hAnsi="Times New Roman" w:cs="Times New Roman"/>
          <w:b/>
          <w:kern w:val="0"/>
          <w:sz w:val="24"/>
          <w:szCs w:val="24"/>
          <w:lang w:val="kk-KZ" w:eastAsia="en-US"/>
        </w:rPr>
        <w:t>Технологический процесс оказания услуги:</w:t>
      </w:r>
      <w:r w:rsidR="009029CC" w:rsidRPr="00B52263">
        <w:t xml:space="preserve">  </w:t>
      </w:r>
    </w:p>
    <w:p w:rsidR="009029CC" w:rsidRPr="00845994" w:rsidRDefault="009029CC" w:rsidP="003D2F2C">
      <w:pPr>
        <w:pStyle w:val="a8"/>
        <w:numPr>
          <w:ilvl w:val="0"/>
          <w:numId w:val="19"/>
        </w:numPr>
        <w:ind w:left="0" w:firstLine="708"/>
        <w:jc w:val="both"/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 w:rsidRPr="00845994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lastRenderedPageBreak/>
        <w:t xml:space="preserve">Забор отправлений EMS будет осуществляться в странах СНГ/ДЗ </w:t>
      </w:r>
      <w:r w:rsidR="008F6ACB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Исполнетелм</w:t>
      </w:r>
      <w:r w:rsidRPr="00845994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 xml:space="preserve"> с выездом курьера по адресу указанному в заявке.</w:t>
      </w:r>
    </w:p>
    <w:p w:rsidR="000E03B4" w:rsidRPr="00845994" w:rsidRDefault="000E03B4" w:rsidP="008133B0">
      <w:pPr>
        <w:pStyle w:val="a8"/>
        <w:numPr>
          <w:ilvl w:val="0"/>
          <w:numId w:val="19"/>
        </w:numPr>
        <w:ind w:left="0" w:firstLine="708"/>
        <w:jc w:val="both"/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</w:pPr>
      <w:r w:rsidRPr="00845994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Забор отправлений из стран Европы, Африки, Персидского залива, Южной и Северной Америки  по заявкам поданным филиалом EMS до 13-00 осуществляется в день подачи заявки</w:t>
      </w:r>
      <w:r w:rsidR="00B146F5" w:rsidRPr="00845994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 xml:space="preserve"> (в связи с разницей в часовых поясах)</w:t>
      </w:r>
      <w:r w:rsidRPr="00845994">
        <w:rPr>
          <w:rFonts w:ascii="Times New Roman" w:hAnsi="Times New Roman" w:cs="Times New Roman"/>
          <w:kern w:val="0"/>
          <w:sz w:val="24"/>
          <w:szCs w:val="24"/>
          <w:lang w:val="kk-KZ" w:eastAsia="en-US"/>
        </w:rPr>
        <w:t>.</w:t>
      </w:r>
    </w:p>
    <w:p w:rsidR="000E03B4" w:rsidRPr="002E56D5" w:rsidRDefault="000E03B4" w:rsidP="008618E3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  <w:t>- Забор отправлений из стран Азии и Океании осуществляется в первой половине следующего дня</w:t>
      </w:r>
      <w:r w:rsidR="00B146F5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после подачи заявки</w:t>
      </w:r>
      <w:r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.</w:t>
      </w:r>
    </w:p>
    <w:p w:rsidR="0013077B" w:rsidRPr="002E56D5" w:rsidRDefault="002E56D5" w:rsidP="008618E3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</w:r>
      <w:r w:rsidR="008F6ACB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- </w:t>
      </w:r>
      <w:proofErr w:type="gramStart"/>
      <w:r w:rsidR="008F6ACB">
        <w:rPr>
          <w:rFonts w:ascii="Times New Roman" w:hAnsi="Times New Roman" w:cs="Times New Roman"/>
          <w:kern w:val="0"/>
          <w:sz w:val="24"/>
          <w:szCs w:val="24"/>
          <w:lang w:eastAsia="en-US"/>
        </w:rPr>
        <w:t>Исполнитель</w:t>
      </w:r>
      <w:r w:rsidR="00756049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личными</w:t>
      </w:r>
      <w:proofErr w:type="gramEnd"/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средствами должен осуществить транспортировку отправлений с момента приема от отправителя в странах СНГ/ДЗ </w:t>
      </w:r>
      <w:r w:rsidR="00823B32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до момента передачи сотрудникам АО «Казпочта» </w:t>
      </w:r>
      <w:r w:rsidR="0013077B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«EMS-Kazpost</w:t>
      </w:r>
      <w:r w:rsidR="00B52263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» г. Алматы, пр</w:t>
      </w:r>
      <w:r w:rsidR="0013077B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.</w:t>
      </w:r>
      <w:r w:rsidR="00B52263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B52263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Раимбека</w:t>
      </w:r>
      <w:proofErr w:type="spellEnd"/>
      <w:r w:rsidR="00B52263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158Б.</w:t>
      </w:r>
    </w:p>
    <w:p w:rsidR="009029CC" w:rsidRPr="002E56D5" w:rsidRDefault="002E56D5" w:rsidP="008618E3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</w:r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- Принятые в странах СНГ/ДЗ Отправления EMS должны передаваться представителю </w:t>
      </w:r>
      <w:r w:rsidR="00B146F5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                 </w:t>
      </w:r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АО «Казпочта» согласно</w:t>
      </w:r>
      <w:r w:rsidR="000D3ECA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накладной</w:t>
      </w:r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ф.16, в запечатанном виде с присвоением 13-ти </w:t>
      </w:r>
      <w:proofErr w:type="spellStart"/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значного</w:t>
      </w:r>
      <w:proofErr w:type="spellEnd"/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штрихового идентификатора EMS, диапазон которых будет предоставлен</w:t>
      </w:r>
      <w:r w:rsidR="005977F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заранее заказчиком</w:t>
      </w:r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. </w:t>
      </w:r>
    </w:p>
    <w:p w:rsidR="009029CC" w:rsidRPr="002E56D5" w:rsidRDefault="002E56D5" w:rsidP="008618E3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</w:r>
      <w:r w:rsidR="005977F5">
        <w:rPr>
          <w:rFonts w:ascii="Times New Roman" w:hAnsi="Times New Roman" w:cs="Times New Roman"/>
          <w:kern w:val="0"/>
          <w:sz w:val="24"/>
          <w:szCs w:val="24"/>
          <w:lang w:eastAsia="en-US"/>
        </w:rPr>
        <w:t>- Сотрудник Исполнителя</w:t>
      </w:r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должен поименно проверить количество отправлений, наружное состоянии оболочки, осуществить контрольное взвешивание, расписаться на накладной ф.16 и акте приема-передачи о приеме отправлений.</w:t>
      </w:r>
    </w:p>
    <w:p w:rsidR="009029CC" w:rsidRPr="002E56D5" w:rsidRDefault="002E56D5" w:rsidP="008618E3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</w:r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- Срок доставки отправлений с момента приема в странах СНГ/ДЗ и до передачи сотрудникам службы «EMS-Kazpost</w:t>
      </w:r>
      <w:r w:rsidR="003D2F2C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» в г. Алматы </w:t>
      </w:r>
      <w:proofErr w:type="gramStart"/>
      <w:r w:rsidR="003D2F2C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– </w:t>
      </w:r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до</w:t>
      </w:r>
      <w:proofErr w:type="gramEnd"/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7 рабочих дней. </w:t>
      </w:r>
    </w:p>
    <w:p w:rsidR="003F1757" w:rsidRPr="002E56D5" w:rsidRDefault="002E56D5" w:rsidP="008618E3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</w:r>
      <w:r w:rsidR="003F1757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- KPI – своевременная доставка не менее 95-97%.</w:t>
      </w:r>
    </w:p>
    <w:p w:rsidR="009029CC" w:rsidRPr="00C5653B" w:rsidRDefault="009029CC" w:rsidP="009029CC">
      <w:pPr>
        <w:spacing w:after="270" w:line="270" w:lineRule="atLeast"/>
        <w:ind w:firstLine="397"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Количество выездов  и меры, принимаемые при неудавшихся попытках приема отпра</w:t>
      </w:r>
      <w:r w:rsidR="00756049">
        <w:rPr>
          <w:rFonts w:ascii="Times New Roman" w:hAnsi="Times New Roman"/>
          <w:sz w:val="24"/>
          <w:szCs w:val="24"/>
        </w:rPr>
        <w:t xml:space="preserve">влений от отправителя: </w:t>
      </w:r>
      <w:r w:rsidR="005977F5">
        <w:rPr>
          <w:rFonts w:ascii="Times New Roman" w:hAnsi="Times New Roman"/>
          <w:sz w:val="24"/>
          <w:szCs w:val="24"/>
        </w:rPr>
        <w:t>Исполнитель</w:t>
      </w:r>
      <w:r w:rsidRPr="00C5653B">
        <w:rPr>
          <w:rFonts w:ascii="Times New Roman" w:hAnsi="Times New Roman"/>
          <w:sz w:val="24"/>
          <w:szCs w:val="24"/>
        </w:rPr>
        <w:t xml:space="preserve"> дол</w:t>
      </w:r>
      <w:r w:rsidR="00B52263">
        <w:rPr>
          <w:rFonts w:ascii="Times New Roman" w:hAnsi="Times New Roman"/>
          <w:sz w:val="24"/>
          <w:szCs w:val="24"/>
        </w:rPr>
        <w:t>жен осуществить по крайне мере 2  (две</w:t>
      </w:r>
      <w:r w:rsidRPr="00C5653B">
        <w:rPr>
          <w:rFonts w:ascii="Times New Roman" w:hAnsi="Times New Roman"/>
          <w:sz w:val="24"/>
          <w:szCs w:val="24"/>
        </w:rPr>
        <w:t xml:space="preserve">) попытки связаться с отправителем для уточнения времени забора отправлений. </w:t>
      </w:r>
    </w:p>
    <w:p w:rsidR="009029CC" w:rsidRPr="003F1757" w:rsidRDefault="009029CC" w:rsidP="009029CC">
      <w:pPr>
        <w:spacing w:after="270" w:line="270" w:lineRule="atLeast"/>
        <w:ind w:firstLine="397"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 xml:space="preserve">В случае получения заявки с неполным или </w:t>
      </w:r>
      <w:r w:rsidR="00B52263">
        <w:rPr>
          <w:rFonts w:ascii="Times New Roman" w:hAnsi="Times New Roman"/>
          <w:sz w:val="24"/>
          <w:szCs w:val="24"/>
        </w:rPr>
        <w:t>некорректным адресом или после 2 (дву</w:t>
      </w:r>
      <w:r w:rsidRPr="00C5653B">
        <w:rPr>
          <w:rFonts w:ascii="Times New Roman" w:hAnsi="Times New Roman"/>
          <w:sz w:val="24"/>
          <w:szCs w:val="24"/>
        </w:rPr>
        <w:t>х) попыт</w:t>
      </w:r>
      <w:r w:rsidR="003D2F2C">
        <w:rPr>
          <w:rFonts w:ascii="Times New Roman" w:hAnsi="Times New Roman"/>
          <w:sz w:val="24"/>
          <w:szCs w:val="24"/>
        </w:rPr>
        <w:t>ок связать</w:t>
      </w:r>
      <w:r w:rsidR="005977F5">
        <w:rPr>
          <w:rFonts w:ascii="Times New Roman" w:hAnsi="Times New Roman"/>
          <w:sz w:val="24"/>
          <w:szCs w:val="24"/>
        </w:rPr>
        <w:t>ся с клиентом, Исполнитель</w:t>
      </w:r>
      <w:r w:rsidRPr="00C5653B">
        <w:rPr>
          <w:rFonts w:ascii="Times New Roman" w:hAnsi="Times New Roman"/>
          <w:sz w:val="24"/>
          <w:szCs w:val="24"/>
        </w:rPr>
        <w:t xml:space="preserve"> должен связаться с представителем АО «Казпочта» с целью уточнения адреса отправителя и </w:t>
      </w:r>
      <w:r w:rsidR="003D2F2C">
        <w:rPr>
          <w:rFonts w:ascii="Times New Roman" w:hAnsi="Times New Roman"/>
          <w:sz w:val="24"/>
          <w:szCs w:val="24"/>
        </w:rPr>
        <w:t>контактных телефоно</w:t>
      </w:r>
      <w:r w:rsidR="005977F5">
        <w:rPr>
          <w:rFonts w:ascii="Times New Roman" w:hAnsi="Times New Roman"/>
          <w:sz w:val="24"/>
          <w:szCs w:val="24"/>
        </w:rPr>
        <w:t>в. Исполнителю</w:t>
      </w:r>
      <w:r w:rsidRPr="00C5653B">
        <w:rPr>
          <w:rFonts w:ascii="Times New Roman" w:hAnsi="Times New Roman"/>
          <w:sz w:val="24"/>
          <w:szCs w:val="24"/>
        </w:rPr>
        <w:t xml:space="preserve"> в обязательном порядке необходимо предусмотреть предварительный </w:t>
      </w:r>
      <w:proofErr w:type="spellStart"/>
      <w:r w:rsidRPr="00C5653B">
        <w:rPr>
          <w:rFonts w:ascii="Times New Roman" w:hAnsi="Times New Roman"/>
          <w:sz w:val="24"/>
          <w:szCs w:val="24"/>
        </w:rPr>
        <w:t>созвон</w:t>
      </w:r>
      <w:proofErr w:type="spellEnd"/>
      <w:r w:rsidRPr="00C5653B">
        <w:rPr>
          <w:rFonts w:ascii="Times New Roman" w:hAnsi="Times New Roman"/>
          <w:sz w:val="24"/>
          <w:szCs w:val="24"/>
        </w:rPr>
        <w:t xml:space="preserve"> с отправителем с целью уточнения адреса и согласования времени забора. В случае необходимости переадресации, переадресация должна осуществляться на бесплатной основе в пределах административной границы города. За пределы города назначения переадресация должна осуществляться согласно тарифу  зоне доставки.</w:t>
      </w:r>
    </w:p>
    <w:p w:rsidR="009029CC" w:rsidRPr="002E56D5" w:rsidRDefault="005977F5" w:rsidP="002E56D5">
      <w:pPr>
        <w:pStyle w:val="a8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Требования к Исполнителю</w:t>
      </w:r>
      <w:r w:rsidR="009029CC" w:rsidRPr="002E56D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:</w:t>
      </w:r>
    </w:p>
    <w:p w:rsidR="009029CC" w:rsidRPr="002E56D5" w:rsidRDefault="005977F5" w:rsidP="002E56D5">
      <w:pPr>
        <w:spacing w:after="270" w:line="270" w:lineRule="atLeast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9029CC" w:rsidRPr="002E56D5">
        <w:rPr>
          <w:rFonts w:ascii="Times New Roman" w:hAnsi="Times New Roman"/>
          <w:sz w:val="24"/>
          <w:szCs w:val="24"/>
        </w:rPr>
        <w:t xml:space="preserve"> должен иметь собственную систему слежения за отправлениями, с обязательной регистрацией следующих событий: </w:t>
      </w:r>
    </w:p>
    <w:p w:rsidR="009029CC" w:rsidRPr="00C5653B" w:rsidRDefault="009029CC" w:rsidP="009029C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Прием (получение) отправления от Клиента (дан</w:t>
      </w:r>
      <w:r w:rsidR="003D2F2C">
        <w:rPr>
          <w:rFonts w:ascii="Times New Roman" w:hAnsi="Times New Roman"/>
          <w:sz w:val="24"/>
          <w:szCs w:val="24"/>
        </w:rPr>
        <w:t xml:space="preserve">ное событие  регистрирует  </w:t>
      </w:r>
      <w:r w:rsidR="005977F5">
        <w:rPr>
          <w:rFonts w:ascii="Times New Roman" w:hAnsi="Times New Roman"/>
          <w:sz w:val="24"/>
          <w:szCs w:val="24"/>
        </w:rPr>
        <w:t>исполнитель</w:t>
      </w:r>
      <w:r w:rsidRPr="00C5653B">
        <w:rPr>
          <w:rFonts w:ascii="Times New Roman" w:hAnsi="Times New Roman"/>
          <w:sz w:val="24"/>
          <w:szCs w:val="24"/>
        </w:rPr>
        <w:t>)  - доступно Кл</w:t>
      </w:r>
      <w:r w:rsidR="003D2F2C">
        <w:rPr>
          <w:rFonts w:ascii="Times New Roman" w:hAnsi="Times New Roman"/>
          <w:sz w:val="24"/>
          <w:szCs w:val="24"/>
        </w:rPr>
        <w:t>иенту, АО «Казпочта</w:t>
      </w:r>
      <w:r w:rsidR="005977F5">
        <w:rPr>
          <w:rFonts w:ascii="Times New Roman" w:hAnsi="Times New Roman"/>
          <w:sz w:val="24"/>
          <w:szCs w:val="24"/>
        </w:rPr>
        <w:t>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9029CC" w:rsidRPr="00C5653B" w:rsidRDefault="009029CC" w:rsidP="009029C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 xml:space="preserve">Отправка отправления из стран </w:t>
      </w:r>
      <w:r w:rsidR="003D2F2C">
        <w:rPr>
          <w:rFonts w:ascii="Times New Roman" w:hAnsi="Times New Roman"/>
          <w:sz w:val="24"/>
          <w:szCs w:val="24"/>
        </w:rPr>
        <w:t>СНГ/ДЗ  (регистрац</w:t>
      </w:r>
      <w:r w:rsidR="005977F5">
        <w:rPr>
          <w:rFonts w:ascii="Times New Roman" w:hAnsi="Times New Roman"/>
          <w:sz w:val="24"/>
          <w:szCs w:val="24"/>
        </w:rPr>
        <w:t>ия исполнителем</w:t>
      </w:r>
      <w:r w:rsidRPr="00C5653B">
        <w:rPr>
          <w:rFonts w:ascii="Times New Roman" w:hAnsi="Times New Roman"/>
          <w:sz w:val="24"/>
          <w:szCs w:val="24"/>
        </w:rPr>
        <w:t>)  - доступно Кли</w:t>
      </w:r>
      <w:r w:rsidR="005977F5">
        <w:rPr>
          <w:rFonts w:ascii="Times New Roman" w:hAnsi="Times New Roman"/>
          <w:sz w:val="24"/>
          <w:szCs w:val="24"/>
        </w:rPr>
        <w:t>енту, АО «Казпочта» и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9029CC" w:rsidRPr="00C5653B" w:rsidRDefault="009029CC" w:rsidP="009029C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Вылет из аэропорта страны отпр</w:t>
      </w:r>
      <w:r w:rsidR="005977F5">
        <w:rPr>
          <w:rFonts w:ascii="Times New Roman" w:hAnsi="Times New Roman"/>
          <w:sz w:val="24"/>
          <w:szCs w:val="24"/>
        </w:rPr>
        <w:t>авки – (регистрация  исполнителем</w:t>
      </w:r>
      <w:r w:rsidRPr="00C5653B">
        <w:rPr>
          <w:rFonts w:ascii="Times New Roman" w:hAnsi="Times New Roman"/>
          <w:sz w:val="24"/>
          <w:szCs w:val="24"/>
        </w:rPr>
        <w:t>)  - доступно Клиенту, АО «</w:t>
      </w:r>
      <w:r w:rsidR="005977F5">
        <w:rPr>
          <w:rFonts w:ascii="Times New Roman" w:hAnsi="Times New Roman"/>
          <w:sz w:val="24"/>
          <w:szCs w:val="24"/>
        </w:rPr>
        <w:t>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9029CC" w:rsidRPr="00C5653B" w:rsidRDefault="009029CC" w:rsidP="009029C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5653B">
        <w:rPr>
          <w:rFonts w:ascii="Times New Roman" w:hAnsi="Times New Roman"/>
          <w:sz w:val="24"/>
          <w:szCs w:val="24"/>
        </w:rPr>
        <w:t>Прилет  в</w:t>
      </w:r>
      <w:proofErr w:type="gramEnd"/>
      <w:r w:rsidRPr="00C5653B">
        <w:rPr>
          <w:rFonts w:ascii="Times New Roman" w:hAnsi="Times New Roman"/>
          <w:sz w:val="24"/>
          <w:szCs w:val="24"/>
        </w:rPr>
        <w:t xml:space="preserve"> аэропорт страны назначе</w:t>
      </w:r>
      <w:r w:rsidR="005977F5">
        <w:rPr>
          <w:rFonts w:ascii="Times New Roman" w:hAnsi="Times New Roman"/>
          <w:sz w:val="24"/>
          <w:szCs w:val="24"/>
        </w:rPr>
        <w:t>ния  – (регистрация исполнителем</w:t>
      </w:r>
      <w:r w:rsidRPr="00C5653B">
        <w:rPr>
          <w:rFonts w:ascii="Times New Roman" w:hAnsi="Times New Roman"/>
          <w:sz w:val="24"/>
          <w:szCs w:val="24"/>
        </w:rPr>
        <w:t>)  - доступно Кл</w:t>
      </w:r>
      <w:r w:rsidR="005977F5">
        <w:rPr>
          <w:rFonts w:ascii="Times New Roman" w:hAnsi="Times New Roman"/>
          <w:sz w:val="24"/>
          <w:szCs w:val="24"/>
        </w:rPr>
        <w:t>иенту, АО «Казпочта», исполнителем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9029CC" w:rsidRPr="00C5653B" w:rsidRDefault="009029CC" w:rsidP="009029C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 xml:space="preserve">Передача декларируемого отправления на </w:t>
      </w:r>
      <w:r w:rsidR="005977F5">
        <w:rPr>
          <w:rFonts w:ascii="Times New Roman" w:hAnsi="Times New Roman"/>
          <w:sz w:val="24"/>
          <w:szCs w:val="24"/>
        </w:rPr>
        <w:t>таможню (регистрация исполнителем</w:t>
      </w:r>
      <w:r w:rsidRPr="00C5653B">
        <w:rPr>
          <w:rFonts w:ascii="Times New Roman" w:hAnsi="Times New Roman"/>
          <w:sz w:val="24"/>
          <w:szCs w:val="24"/>
        </w:rPr>
        <w:t>) – доступно Кл</w:t>
      </w:r>
      <w:r w:rsidR="005977F5"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9029CC" w:rsidRPr="00C5653B" w:rsidRDefault="009029CC" w:rsidP="009029C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Принятие отправления во  входящем офисе обмена (регистрация  АО «Казпочта»)  - доступно Кл</w:t>
      </w:r>
      <w:r w:rsidR="005977F5"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9029CC" w:rsidRPr="00C5653B" w:rsidRDefault="009029CC" w:rsidP="009029C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Отправка отправления из офиса обмена в офис доставки (регистрация  АО «Казпочта»)  - доступно Кл</w:t>
      </w:r>
      <w:r w:rsidR="005977F5"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 xml:space="preserve">. </w:t>
      </w:r>
    </w:p>
    <w:p w:rsidR="009029CC" w:rsidRPr="00C5653B" w:rsidRDefault="009029CC" w:rsidP="009029C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Отправление на доставке (регистрация  АО «Казпочта»)  - доступно Кл</w:t>
      </w:r>
      <w:r w:rsidR="005977F5"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9029CC" w:rsidRPr="00C5653B" w:rsidRDefault="009029CC" w:rsidP="009029C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Запись неудавшейся доставки  (регистрация  АО «Казпочта»)  - доступно Кл</w:t>
      </w:r>
      <w:r w:rsidR="005977F5"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9029CC" w:rsidRPr="00C5653B" w:rsidRDefault="009029CC" w:rsidP="009029C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lastRenderedPageBreak/>
        <w:t>Повторная доставка (регистрация  АО «Казпочта»)  - доступно Кл</w:t>
      </w:r>
      <w:r w:rsidR="005977F5"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9029CC" w:rsidRPr="00C5653B" w:rsidRDefault="009029CC" w:rsidP="009029C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Запись финальной доставки (регистрация  АО «Казпочта»)  - доступно Кл</w:t>
      </w:r>
      <w:r w:rsidR="005977F5"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9029CC" w:rsidRPr="00C5653B" w:rsidRDefault="009029CC" w:rsidP="009029C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Запись деталей получателя (регистрация  АО «Казпочта»)  - доступно Кл</w:t>
      </w:r>
      <w:r w:rsidR="005977F5"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9029CC" w:rsidRPr="00C5653B" w:rsidRDefault="009029CC" w:rsidP="009029C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Запись отказа получателя в получении (</w:t>
      </w:r>
      <w:proofErr w:type="gramStart"/>
      <w:r w:rsidRPr="00C5653B">
        <w:rPr>
          <w:rFonts w:ascii="Times New Roman" w:hAnsi="Times New Roman"/>
          <w:sz w:val="24"/>
          <w:szCs w:val="24"/>
        </w:rPr>
        <w:t>регистрация  АО</w:t>
      </w:r>
      <w:proofErr w:type="gramEnd"/>
      <w:r w:rsidRPr="00C5653B">
        <w:rPr>
          <w:rFonts w:ascii="Times New Roman" w:hAnsi="Times New Roman"/>
          <w:sz w:val="24"/>
          <w:szCs w:val="24"/>
        </w:rPr>
        <w:t xml:space="preserve"> «Казпочта»)  - доступно Кл</w:t>
      </w:r>
      <w:r w:rsidR="005977F5">
        <w:rPr>
          <w:rFonts w:ascii="Times New Roman" w:hAnsi="Times New Roman"/>
          <w:sz w:val="24"/>
          <w:szCs w:val="24"/>
        </w:rPr>
        <w:t>иенту, АО «Казпочта»,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9029CC" w:rsidRPr="00E67233" w:rsidRDefault="009029CC" w:rsidP="00E6723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>Запись возврата по каким-либо причинам отправления отправителю – отказ от получения/адрес не верно указан/адресат выбыл и т.п.  (регистрация  АО «Казпочта»)  - доступно Клие</w:t>
      </w:r>
      <w:r w:rsidR="005977F5">
        <w:rPr>
          <w:rFonts w:ascii="Times New Roman" w:hAnsi="Times New Roman"/>
          <w:sz w:val="24"/>
          <w:szCs w:val="24"/>
        </w:rPr>
        <w:t>нту, АО «Казпочта» и  исполнителю</w:t>
      </w:r>
      <w:r w:rsidRPr="00C5653B">
        <w:rPr>
          <w:rFonts w:ascii="Times New Roman" w:hAnsi="Times New Roman"/>
          <w:sz w:val="24"/>
          <w:szCs w:val="24"/>
        </w:rPr>
        <w:t>.</w:t>
      </w:r>
    </w:p>
    <w:p w:rsidR="00791547" w:rsidRPr="00791547" w:rsidRDefault="002E56D5" w:rsidP="00791547">
      <w:pPr>
        <w:spacing w:after="27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29CC" w:rsidRPr="00C5653B">
        <w:rPr>
          <w:rFonts w:ascii="Times New Roman" w:hAnsi="Times New Roman"/>
          <w:sz w:val="24"/>
          <w:szCs w:val="24"/>
        </w:rPr>
        <w:t>Данная система должна предоставлять возможность интеграции с программным обеспечением (далее - ПО) АО «Казпочта». Отслеживание отправлений должно осуществляется на сайте АО «Казпочта» путем интеграц</w:t>
      </w:r>
      <w:r w:rsidR="000337FE">
        <w:rPr>
          <w:rFonts w:ascii="Times New Roman" w:hAnsi="Times New Roman"/>
          <w:sz w:val="24"/>
          <w:szCs w:val="24"/>
        </w:rPr>
        <w:t>ии информации с сайта исполнителя</w:t>
      </w:r>
      <w:r w:rsidR="009029CC" w:rsidRPr="00C5653B">
        <w:rPr>
          <w:rFonts w:ascii="Times New Roman" w:hAnsi="Times New Roman"/>
          <w:sz w:val="24"/>
          <w:szCs w:val="24"/>
        </w:rPr>
        <w:t xml:space="preserve"> по номеру от</w:t>
      </w:r>
      <w:r w:rsidR="000337FE">
        <w:rPr>
          <w:rFonts w:ascii="Times New Roman" w:hAnsi="Times New Roman"/>
          <w:sz w:val="24"/>
          <w:szCs w:val="24"/>
        </w:rPr>
        <w:t xml:space="preserve">правления. Кроме того, </w:t>
      </w:r>
      <w:proofErr w:type="gramStart"/>
      <w:r w:rsidR="000337FE">
        <w:rPr>
          <w:rFonts w:ascii="Times New Roman" w:hAnsi="Times New Roman"/>
          <w:sz w:val="24"/>
          <w:szCs w:val="24"/>
        </w:rPr>
        <w:t>исполнитель</w:t>
      </w:r>
      <w:r w:rsidR="009029CC" w:rsidRPr="00C5653B">
        <w:rPr>
          <w:rFonts w:ascii="Times New Roman" w:hAnsi="Times New Roman"/>
          <w:sz w:val="24"/>
          <w:szCs w:val="24"/>
        </w:rPr>
        <w:t xml:space="preserve">  должен</w:t>
      </w:r>
      <w:proofErr w:type="gramEnd"/>
      <w:r w:rsidR="009029CC" w:rsidRPr="00C5653B">
        <w:rPr>
          <w:rFonts w:ascii="Times New Roman" w:hAnsi="Times New Roman"/>
          <w:sz w:val="24"/>
          <w:szCs w:val="24"/>
        </w:rPr>
        <w:t xml:space="preserve"> ежедневно направлять информацию в электронном виде об принятых отправлениях. </w:t>
      </w:r>
      <w:r w:rsidR="00B52263">
        <w:tab/>
      </w:r>
    </w:p>
    <w:p w:rsidR="00E54E64" w:rsidRDefault="00791547" w:rsidP="00791547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="009029CC" w:rsidRPr="00283E9B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Ответственность:</w:t>
      </w:r>
      <w:r w:rsidR="009029CC" w:rsidRPr="00C5653B">
        <w:t xml:space="preserve"> </w:t>
      </w:r>
      <w:r w:rsidR="000337FE">
        <w:rPr>
          <w:rFonts w:ascii="Times New Roman" w:hAnsi="Times New Roman" w:cs="Times New Roman"/>
          <w:kern w:val="0"/>
          <w:sz w:val="24"/>
          <w:szCs w:val="24"/>
          <w:lang w:eastAsia="en-US"/>
        </w:rPr>
        <w:t>Исполнитель</w:t>
      </w:r>
      <w:r w:rsidR="009029CC" w:rsidRPr="00283E9B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будет нести ответственность за утрату/хищение/недостачу</w:t>
      </w:r>
      <w:r w:rsidR="003F1757" w:rsidRPr="00283E9B">
        <w:rPr>
          <w:rFonts w:ascii="Times New Roman" w:hAnsi="Times New Roman" w:cs="Times New Roman"/>
          <w:kern w:val="0"/>
          <w:sz w:val="24"/>
          <w:szCs w:val="24"/>
          <w:lang w:eastAsia="en-US"/>
        </w:rPr>
        <w:t>/повреждение</w:t>
      </w:r>
      <w:r w:rsidR="009029CC" w:rsidRPr="00283E9B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вложения и несвоевременную отправку отправления в размере ответственности АО «Казпочта» перед получателем согласно действующего законодательства РК. Срок рассмотрения обращений в соответствии с законодательством РК.</w:t>
      </w:r>
    </w:p>
    <w:p w:rsidR="00791547" w:rsidRDefault="00791547" w:rsidP="00791547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</w:r>
      <w:r w:rsidRPr="00283E9B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Потенциальному поставщику</w:t>
      </w:r>
      <w:r>
        <w:t xml:space="preserve"> </w:t>
      </w:r>
      <w:r w:rsidRPr="00283E9B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необходимо </w:t>
      </w: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>предоставить:</w:t>
      </w:r>
    </w:p>
    <w:p w:rsidR="00791547" w:rsidRPr="00E54E64" w:rsidRDefault="00791547" w:rsidP="00791547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-  </w:t>
      </w:r>
      <w:r>
        <w:rPr>
          <w:rFonts w:ascii="Times New Roman" w:hAnsi="Times New Roman"/>
          <w:sz w:val="24"/>
          <w:szCs w:val="24"/>
        </w:rPr>
        <w:t>гарантийное письмо о наличии системы слежения либо регламент о разработке такой системы с возможностью интеграции с ПО АО «Казпочта»;</w:t>
      </w:r>
    </w:p>
    <w:p w:rsidR="009029CC" w:rsidRPr="002E56D5" w:rsidRDefault="002E56D5" w:rsidP="002E56D5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- </w:t>
      </w:r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сроки доставки;</w:t>
      </w:r>
    </w:p>
    <w:p w:rsidR="009029CC" w:rsidRPr="002E56D5" w:rsidRDefault="002E56D5" w:rsidP="002E56D5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- </w:t>
      </w:r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цену за единицу отправления в весовой градации со всеми включенными в нее расходами (топливная надбавка и т.д.) связанными с оказанием услуги, с учетом НДС и без учета НДС. НДС принимается только по действующей ставке в РК.</w:t>
      </w:r>
      <w:r w:rsidR="00E54E64" w:rsidRPr="00E54E64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(при подаче заявки на участие).</w:t>
      </w:r>
    </w:p>
    <w:p w:rsidR="009029CC" w:rsidRPr="002E56D5" w:rsidRDefault="002E56D5" w:rsidP="002E56D5">
      <w:pPr>
        <w:pStyle w:val="a8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</w:r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Планируемый </w:t>
      </w:r>
      <w:r w:rsidR="00C80999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объем составляет порядка 1</w:t>
      </w:r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00 отправлений, при сре</w:t>
      </w:r>
      <w:r w:rsidR="00C80999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днем весе 0,5 кг для пакетов и от 5 до 10</w:t>
      </w:r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кг</w:t>
      </w:r>
      <w:proofErr w:type="gramStart"/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>. для</w:t>
      </w:r>
      <w:proofErr w:type="gramEnd"/>
      <w:r w:rsidR="009029CC" w:rsidRPr="002E56D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посылок</w:t>
      </w:r>
    </w:p>
    <w:p w:rsidR="000C44EA" w:rsidRPr="00C5653B" w:rsidRDefault="000C44EA" w:rsidP="000C44EA">
      <w:pPr>
        <w:tabs>
          <w:tab w:val="left" w:pos="1701"/>
          <w:tab w:val="left" w:pos="411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C5653B">
        <w:rPr>
          <w:rFonts w:ascii="Times New Roman" w:hAnsi="Times New Roman"/>
          <w:sz w:val="24"/>
          <w:szCs w:val="24"/>
        </w:rPr>
        <w:tab/>
      </w:r>
    </w:p>
    <w:p w:rsidR="005B2644" w:rsidRPr="00DC0711" w:rsidRDefault="005B2644" w:rsidP="005B2644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0711">
        <w:rPr>
          <w:rFonts w:ascii="Times New Roman" w:hAnsi="Times New Roman"/>
          <w:b/>
          <w:sz w:val="24"/>
          <w:szCs w:val="24"/>
        </w:rPr>
        <w:t>Заместитель директора</w:t>
      </w:r>
      <w:r w:rsidRPr="00DC0711">
        <w:rPr>
          <w:rFonts w:ascii="Times New Roman" w:hAnsi="Times New Roman"/>
          <w:b/>
          <w:sz w:val="24"/>
          <w:szCs w:val="24"/>
        </w:rPr>
        <w:tab/>
      </w:r>
      <w:r w:rsidRPr="00DC0711">
        <w:rPr>
          <w:rFonts w:ascii="Times New Roman" w:hAnsi="Times New Roman"/>
          <w:b/>
          <w:sz w:val="24"/>
          <w:szCs w:val="24"/>
        </w:rPr>
        <w:tab/>
      </w:r>
      <w:r w:rsidRPr="00DC0711">
        <w:rPr>
          <w:rFonts w:ascii="Times New Roman" w:hAnsi="Times New Roman"/>
          <w:b/>
          <w:sz w:val="24"/>
          <w:szCs w:val="24"/>
        </w:rPr>
        <w:tab/>
      </w:r>
      <w:r w:rsidRPr="00DC0711">
        <w:rPr>
          <w:rFonts w:ascii="Times New Roman" w:hAnsi="Times New Roman"/>
          <w:b/>
          <w:sz w:val="24"/>
          <w:szCs w:val="24"/>
        </w:rPr>
        <w:tab/>
        <w:t>Ш. Нурмуханбетова</w:t>
      </w:r>
    </w:p>
    <w:p w:rsidR="005B2644" w:rsidRPr="00DC0711" w:rsidRDefault="005B2644" w:rsidP="005B2644">
      <w:pPr>
        <w:tabs>
          <w:tab w:val="left" w:pos="142"/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644" w:rsidRPr="00A14FAC" w:rsidRDefault="005B2644" w:rsidP="005B2644">
      <w:pPr>
        <w:tabs>
          <w:tab w:val="left" w:pos="142"/>
          <w:tab w:val="left" w:pos="99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FAC">
        <w:rPr>
          <w:rFonts w:ascii="Times New Roman" w:eastAsia="Times New Roman" w:hAnsi="Times New Roman"/>
          <w:sz w:val="20"/>
          <w:szCs w:val="20"/>
          <w:lang w:eastAsia="ru-RU"/>
        </w:rPr>
        <w:t>Согласовано:</w:t>
      </w:r>
    </w:p>
    <w:p w:rsidR="005B2644" w:rsidRPr="00A14FAC" w:rsidRDefault="005B2644" w:rsidP="005B2644">
      <w:pPr>
        <w:tabs>
          <w:tab w:val="left" w:pos="142"/>
          <w:tab w:val="left" w:pos="99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FAC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отдела </w:t>
      </w:r>
      <w:r w:rsidRPr="00A14FAC">
        <w:rPr>
          <w:rFonts w:ascii="Times New Roman" w:eastAsia="Times New Roman" w:hAnsi="Times New Roman"/>
          <w:sz w:val="20"/>
          <w:szCs w:val="20"/>
          <w:lang w:val="en-US" w:eastAsia="ru-RU"/>
        </w:rPr>
        <w:t>EMS</w:t>
      </w:r>
      <w:r w:rsidRPr="00A14FAC">
        <w:rPr>
          <w:rFonts w:ascii="Times New Roman" w:eastAsia="Times New Roman" w:hAnsi="Times New Roman"/>
          <w:sz w:val="20"/>
          <w:szCs w:val="20"/>
          <w:lang w:eastAsia="ru-RU"/>
        </w:rPr>
        <w:t xml:space="preserve"> и логистики __________Ж. Ожанова</w:t>
      </w: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B6D" w:rsidRDefault="00C10B6D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B6D" w:rsidRDefault="00C10B6D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B6D" w:rsidRDefault="00C10B6D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644" w:rsidRPr="00EF03BD" w:rsidRDefault="005B2644" w:rsidP="005B2644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EF03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1 </w:t>
      </w:r>
    </w:p>
    <w:p w:rsidR="005B2644" w:rsidRPr="00EF03BD" w:rsidRDefault="005B2644" w:rsidP="005B264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3BD">
        <w:rPr>
          <w:rFonts w:ascii="Times New Roman" w:eastAsia="Times New Roman" w:hAnsi="Times New Roman"/>
          <w:sz w:val="24"/>
          <w:szCs w:val="24"/>
          <w:lang w:eastAsia="ru-RU"/>
        </w:rPr>
        <w:t xml:space="preserve">к  Технической спецификации </w:t>
      </w:r>
    </w:p>
    <w:p w:rsidR="005B2644" w:rsidRPr="00EF03BD" w:rsidRDefault="005B2644" w:rsidP="005B2644"/>
    <w:tbl>
      <w:tblPr>
        <w:tblW w:w="10058" w:type="dxa"/>
        <w:jc w:val="center"/>
        <w:tblLook w:val="04A0" w:firstRow="1" w:lastRow="0" w:firstColumn="1" w:lastColumn="0" w:noHBand="0" w:noVBand="1"/>
      </w:tblPr>
      <w:tblGrid>
        <w:gridCol w:w="1420"/>
        <w:gridCol w:w="1480"/>
        <w:gridCol w:w="1300"/>
        <w:gridCol w:w="1280"/>
        <w:gridCol w:w="1585"/>
        <w:gridCol w:w="1674"/>
        <w:gridCol w:w="1319"/>
      </w:tblGrid>
      <w:tr w:rsidR="005B2644" w:rsidRPr="00ED4C85" w:rsidTr="00712822">
        <w:trPr>
          <w:trHeight w:val="930"/>
          <w:jc w:val="center"/>
        </w:trPr>
        <w:tc>
          <w:tcPr>
            <w:tcW w:w="10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644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Тарифы на услуги курьерской почты из стран дальнего и ближнего зарубежья          </w:t>
            </w:r>
          </w:p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(кроме РФ) в РК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вес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644" w:rsidRPr="00F101FF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01F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зона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(СНГ)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644" w:rsidRPr="00F101FF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01F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зона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(Европа)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644" w:rsidRPr="00F101FF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01F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зона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(Азия)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644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01F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зона</w:t>
            </w:r>
          </w:p>
          <w:p w:rsidR="005B2644" w:rsidRPr="00F101FF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(Азия, США, Канада)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644" w:rsidRPr="00F101FF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01F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зона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Лат,Америка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ЮВ Азия)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644" w:rsidRPr="00F101FF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01F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зона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(остальной мир)</w:t>
            </w:r>
          </w:p>
        </w:tc>
      </w:tr>
      <w:tr w:rsidR="005B2644" w:rsidRPr="00ED4C85" w:rsidTr="00712822">
        <w:trPr>
          <w:trHeight w:val="37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644" w:rsidRPr="00ED4C85" w:rsidRDefault="005B2644" w:rsidP="007128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644" w:rsidRPr="00ED4C85" w:rsidRDefault="005B2644" w:rsidP="007128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644" w:rsidRPr="00ED4C85" w:rsidRDefault="005B2644" w:rsidP="007128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644" w:rsidRPr="00ED4C85" w:rsidRDefault="005B2644" w:rsidP="007128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644" w:rsidRPr="00ED4C85" w:rsidRDefault="005B2644" w:rsidP="007128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644" w:rsidRPr="00ED4C85" w:rsidRDefault="005B2644" w:rsidP="007128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644" w:rsidRPr="00ED4C85" w:rsidRDefault="005B2644" w:rsidP="007128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2134</w:t>
            </w:r>
            <w:r w:rsidR="005B2644" w:rsidRPr="00695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5084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473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6064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5194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5544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6554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6494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6864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5384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7184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6724</w:t>
            </w:r>
            <w:r w:rsidR="005B2644" w:rsidRPr="00695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7414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6164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7014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6934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8454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6674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8334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6934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7514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8644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7184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5204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8494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9724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2644" w:rsidRPr="00ED4C85" w:rsidTr="00712822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644" w:rsidRPr="00ED4C85" w:rsidRDefault="005B2644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C85">
              <w:rPr>
                <w:rFonts w:ascii="Times New Roman" w:eastAsia="Times New Roman" w:hAnsi="Times New Roman"/>
                <w:color w:val="000000"/>
                <w:lang w:eastAsia="ru-RU"/>
              </w:rPr>
              <w:t>каждый + 1 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  <w:r w:rsidR="005B2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544EFB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644" w:rsidRPr="00ED4C85" w:rsidRDefault="00702810" w:rsidP="0071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490</w:t>
            </w:r>
            <w:r w:rsidR="005B26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B2644" w:rsidRDefault="005B2644" w:rsidP="005B2644">
      <w:pPr>
        <w:tabs>
          <w:tab w:val="left" w:pos="1701"/>
          <w:tab w:val="left" w:pos="41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B2644" w:rsidRDefault="005B2644" w:rsidP="005B2644">
      <w:pPr>
        <w:tabs>
          <w:tab w:val="left" w:pos="1701"/>
          <w:tab w:val="left" w:pos="41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2644" w:rsidRDefault="005B2644" w:rsidP="005B264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907438" w:rsidRPr="00DC0711" w:rsidRDefault="00907438" w:rsidP="00907438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0711">
        <w:rPr>
          <w:rFonts w:ascii="Times New Roman" w:hAnsi="Times New Roman"/>
          <w:b/>
          <w:sz w:val="24"/>
          <w:szCs w:val="24"/>
        </w:rPr>
        <w:t>Заместитель директора</w:t>
      </w:r>
      <w:r w:rsidRPr="00DC0711">
        <w:rPr>
          <w:rFonts w:ascii="Times New Roman" w:hAnsi="Times New Roman"/>
          <w:b/>
          <w:sz w:val="24"/>
          <w:szCs w:val="24"/>
        </w:rPr>
        <w:tab/>
      </w:r>
      <w:r w:rsidRPr="00DC0711">
        <w:rPr>
          <w:rFonts w:ascii="Times New Roman" w:hAnsi="Times New Roman"/>
          <w:b/>
          <w:sz w:val="24"/>
          <w:szCs w:val="24"/>
        </w:rPr>
        <w:tab/>
      </w:r>
      <w:r w:rsidRPr="00DC0711">
        <w:rPr>
          <w:rFonts w:ascii="Times New Roman" w:hAnsi="Times New Roman"/>
          <w:b/>
          <w:sz w:val="24"/>
          <w:szCs w:val="24"/>
        </w:rPr>
        <w:tab/>
      </w:r>
      <w:r w:rsidRPr="00DC0711">
        <w:rPr>
          <w:rFonts w:ascii="Times New Roman" w:hAnsi="Times New Roman"/>
          <w:b/>
          <w:sz w:val="24"/>
          <w:szCs w:val="24"/>
        </w:rPr>
        <w:tab/>
        <w:t>Ш. Нурмуханбетова</w:t>
      </w:r>
    </w:p>
    <w:p w:rsidR="00907438" w:rsidRPr="00DC0711" w:rsidRDefault="00907438" w:rsidP="00907438">
      <w:pPr>
        <w:tabs>
          <w:tab w:val="left" w:pos="142"/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7438" w:rsidRPr="00A14FAC" w:rsidRDefault="00907438" w:rsidP="00907438">
      <w:pPr>
        <w:tabs>
          <w:tab w:val="left" w:pos="142"/>
          <w:tab w:val="left" w:pos="99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FAC">
        <w:rPr>
          <w:rFonts w:ascii="Times New Roman" w:eastAsia="Times New Roman" w:hAnsi="Times New Roman"/>
          <w:sz w:val="20"/>
          <w:szCs w:val="20"/>
          <w:lang w:eastAsia="ru-RU"/>
        </w:rPr>
        <w:t>Согласовано:</w:t>
      </w:r>
    </w:p>
    <w:p w:rsidR="00907438" w:rsidRPr="00A14FAC" w:rsidRDefault="00907438" w:rsidP="00907438">
      <w:pPr>
        <w:tabs>
          <w:tab w:val="left" w:pos="142"/>
          <w:tab w:val="left" w:pos="99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FAC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отдела </w:t>
      </w:r>
      <w:r w:rsidRPr="00A14FAC">
        <w:rPr>
          <w:rFonts w:ascii="Times New Roman" w:eastAsia="Times New Roman" w:hAnsi="Times New Roman"/>
          <w:sz w:val="20"/>
          <w:szCs w:val="20"/>
          <w:lang w:val="en-US" w:eastAsia="ru-RU"/>
        </w:rPr>
        <w:t>EMS</w:t>
      </w:r>
      <w:r w:rsidRPr="00A14FAC">
        <w:rPr>
          <w:rFonts w:ascii="Times New Roman" w:eastAsia="Times New Roman" w:hAnsi="Times New Roman"/>
          <w:sz w:val="20"/>
          <w:szCs w:val="20"/>
          <w:lang w:eastAsia="ru-RU"/>
        </w:rPr>
        <w:t xml:space="preserve"> и логистики __________Ж. Ожанова</w:t>
      </w:r>
    </w:p>
    <w:p w:rsidR="00B27188" w:rsidRPr="00C5653B" w:rsidRDefault="00B27188" w:rsidP="005B2644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7188" w:rsidRDefault="00B27188" w:rsidP="00EF03BD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7188" w:rsidRDefault="00B27188" w:rsidP="00EF03BD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7188" w:rsidRDefault="00B27188" w:rsidP="00EF03BD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73AB" w:rsidRDefault="005973AB" w:rsidP="00EF03BD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5ABF" w:rsidRDefault="00B65ABF" w:rsidP="00EF03BD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5ABF" w:rsidRDefault="00B65ABF" w:rsidP="00EF03BD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5ABF" w:rsidRDefault="00B65ABF" w:rsidP="00EF03BD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5ABF" w:rsidRDefault="00B65ABF" w:rsidP="00EF03BD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5ABF" w:rsidRDefault="00B65ABF" w:rsidP="00EF03BD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5ABF" w:rsidRDefault="00B65ABF" w:rsidP="00EF03BD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5ABF" w:rsidRDefault="00B65ABF" w:rsidP="00EF03BD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7188" w:rsidRDefault="00B27188" w:rsidP="00EF03BD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749A" w:rsidRDefault="0078749A" w:rsidP="007874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78749A" w:rsidRDefault="0078749A" w:rsidP="007874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78749A" w:rsidRDefault="0078749A" w:rsidP="007874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78749A" w:rsidRDefault="0078749A" w:rsidP="007874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78749A" w:rsidRDefault="0078749A" w:rsidP="007874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78749A" w:rsidRDefault="0078749A" w:rsidP="007874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78749A" w:rsidRDefault="0078749A" w:rsidP="007874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78749A" w:rsidRDefault="0078749A" w:rsidP="007874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78749A" w:rsidRDefault="0078749A" w:rsidP="002C3E81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2C3E81" w:rsidRDefault="002C3E81" w:rsidP="002C3E81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2C3E81" w:rsidRDefault="002C3E81" w:rsidP="002C3E81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78749A" w:rsidRDefault="0078749A" w:rsidP="007874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78749A" w:rsidRDefault="0078749A" w:rsidP="007874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78749A" w:rsidRDefault="0078749A" w:rsidP="007874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78749A" w:rsidRDefault="0078749A" w:rsidP="007874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sectPr w:rsidR="0078749A" w:rsidSect="00845994">
      <w:footerReference w:type="default" r:id="rId8"/>
      <w:pgSz w:w="11906" w:h="16838"/>
      <w:pgMar w:top="142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A19" w:rsidRDefault="00827A19">
      <w:pPr>
        <w:spacing w:after="0" w:line="240" w:lineRule="auto"/>
      </w:pPr>
      <w:r>
        <w:separator/>
      </w:r>
    </w:p>
  </w:endnote>
  <w:endnote w:type="continuationSeparator" w:id="0">
    <w:p w:rsidR="00827A19" w:rsidRDefault="0082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BC" w:rsidRDefault="00F739BC">
    <w:pPr>
      <w:pStyle w:val="a4"/>
      <w:jc w:val="both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A19" w:rsidRDefault="00827A19">
      <w:pPr>
        <w:spacing w:after="0" w:line="240" w:lineRule="auto"/>
      </w:pPr>
      <w:r>
        <w:separator/>
      </w:r>
    </w:p>
  </w:footnote>
  <w:footnote w:type="continuationSeparator" w:id="0">
    <w:p w:rsidR="00827A19" w:rsidRDefault="0082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356C0"/>
    <w:multiLevelType w:val="multilevel"/>
    <w:tmpl w:val="839A2D3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C22779C"/>
    <w:multiLevelType w:val="multilevel"/>
    <w:tmpl w:val="B7028164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201D3DB1"/>
    <w:multiLevelType w:val="hybridMultilevel"/>
    <w:tmpl w:val="F3AC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90EB6"/>
    <w:multiLevelType w:val="hybridMultilevel"/>
    <w:tmpl w:val="0130DF5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2FD24DB5"/>
    <w:multiLevelType w:val="hybridMultilevel"/>
    <w:tmpl w:val="B32E580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66F7590"/>
    <w:multiLevelType w:val="hybridMultilevel"/>
    <w:tmpl w:val="B0EE429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6715882"/>
    <w:multiLevelType w:val="hybridMultilevel"/>
    <w:tmpl w:val="31AAD6F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00D6C"/>
    <w:multiLevelType w:val="hybridMultilevel"/>
    <w:tmpl w:val="3086E06E"/>
    <w:lvl w:ilvl="0" w:tplc="5C1857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316170"/>
    <w:multiLevelType w:val="hybridMultilevel"/>
    <w:tmpl w:val="924A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D5DB9"/>
    <w:multiLevelType w:val="hybridMultilevel"/>
    <w:tmpl w:val="51B60BDA"/>
    <w:lvl w:ilvl="0" w:tplc="6D76BE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F4E71"/>
    <w:multiLevelType w:val="multilevel"/>
    <w:tmpl w:val="14D0B5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>
    <w:nsid w:val="55C0715C"/>
    <w:multiLevelType w:val="hybridMultilevel"/>
    <w:tmpl w:val="70A04E22"/>
    <w:lvl w:ilvl="0" w:tplc="7814027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606970"/>
    <w:multiLevelType w:val="hybridMultilevel"/>
    <w:tmpl w:val="6F1025B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>
    <w:nsid w:val="79B86472"/>
    <w:multiLevelType w:val="hybridMultilevel"/>
    <w:tmpl w:val="7166CC42"/>
    <w:lvl w:ilvl="0" w:tplc="0419000F">
      <w:start w:val="1"/>
      <w:numFmt w:val="decimal"/>
      <w:lvlText w:val="%1."/>
      <w:lvlJc w:val="left"/>
      <w:pPr>
        <w:ind w:left="1614" w:hanging="360"/>
      </w:pPr>
    </w:lvl>
    <w:lvl w:ilvl="1" w:tplc="04190019">
      <w:start w:val="1"/>
      <w:numFmt w:val="lowerLetter"/>
      <w:lvlText w:val="%2."/>
      <w:lvlJc w:val="left"/>
      <w:pPr>
        <w:ind w:left="2334" w:hanging="360"/>
      </w:pPr>
    </w:lvl>
    <w:lvl w:ilvl="2" w:tplc="0419001B">
      <w:start w:val="1"/>
      <w:numFmt w:val="lowerRoman"/>
      <w:lvlText w:val="%3."/>
      <w:lvlJc w:val="right"/>
      <w:pPr>
        <w:ind w:left="3054" w:hanging="180"/>
      </w:pPr>
    </w:lvl>
    <w:lvl w:ilvl="3" w:tplc="0419000F">
      <w:start w:val="1"/>
      <w:numFmt w:val="decimal"/>
      <w:lvlText w:val="%4."/>
      <w:lvlJc w:val="left"/>
      <w:pPr>
        <w:ind w:left="3774" w:hanging="360"/>
      </w:pPr>
    </w:lvl>
    <w:lvl w:ilvl="4" w:tplc="04190019">
      <w:start w:val="1"/>
      <w:numFmt w:val="lowerLetter"/>
      <w:lvlText w:val="%5."/>
      <w:lvlJc w:val="left"/>
      <w:pPr>
        <w:ind w:left="4494" w:hanging="360"/>
      </w:pPr>
    </w:lvl>
    <w:lvl w:ilvl="5" w:tplc="0419001B">
      <w:start w:val="1"/>
      <w:numFmt w:val="lowerRoman"/>
      <w:lvlText w:val="%6."/>
      <w:lvlJc w:val="right"/>
      <w:pPr>
        <w:ind w:left="5214" w:hanging="180"/>
      </w:pPr>
    </w:lvl>
    <w:lvl w:ilvl="6" w:tplc="0419000F">
      <w:start w:val="1"/>
      <w:numFmt w:val="decimal"/>
      <w:lvlText w:val="%7."/>
      <w:lvlJc w:val="left"/>
      <w:pPr>
        <w:ind w:left="5934" w:hanging="360"/>
      </w:pPr>
    </w:lvl>
    <w:lvl w:ilvl="7" w:tplc="04190019">
      <w:start w:val="1"/>
      <w:numFmt w:val="lowerLetter"/>
      <w:lvlText w:val="%8."/>
      <w:lvlJc w:val="left"/>
      <w:pPr>
        <w:ind w:left="6654" w:hanging="360"/>
      </w:pPr>
    </w:lvl>
    <w:lvl w:ilvl="8" w:tplc="0419001B">
      <w:start w:val="1"/>
      <w:numFmt w:val="lowerRoman"/>
      <w:lvlText w:val="%9."/>
      <w:lvlJc w:val="right"/>
      <w:pPr>
        <w:ind w:left="7374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12"/>
  </w:num>
  <w:num w:numId="18">
    <w:abstractNumId w:val="9"/>
  </w:num>
  <w:num w:numId="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40"/>
    <w:rsid w:val="00000B09"/>
    <w:rsid w:val="0000721E"/>
    <w:rsid w:val="00012145"/>
    <w:rsid w:val="000138D7"/>
    <w:rsid w:val="000315FC"/>
    <w:rsid w:val="000337FE"/>
    <w:rsid w:val="00033A25"/>
    <w:rsid w:val="00035EB8"/>
    <w:rsid w:val="000376C3"/>
    <w:rsid w:val="000510E7"/>
    <w:rsid w:val="00061D94"/>
    <w:rsid w:val="00070DBD"/>
    <w:rsid w:val="00085013"/>
    <w:rsid w:val="00090732"/>
    <w:rsid w:val="000C1727"/>
    <w:rsid w:val="000C44EA"/>
    <w:rsid w:val="000D3ECA"/>
    <w:rsid w:val="000E03B4"/>
    <w:rsid w:val="000E484E"/>
    <w:rsid w:val="000F1CF5"/>
    <w:rsid w:val="00106551"/>
    <w:rsid w:val="00123833"/>
    <w:rsid w:val="0013077B"/>
    <w:rsid w:val="0014642E"/>
    <w:rsid w:val="001543CE"/>
    <w:rsid w:val="00157FB9"/>
    <w:rsid w:val="00160657"/>
    <w:rsid w:val="001652D9"/>
    <w:rsid w:val="00171427"/>
    <w:rsid w:val="00175067"/>
    <w:rsid w:val="001845BF"/>
    <w:rsid w:val="00185243"/>
    <w:rsid w:val="0019174E"/>
    <w:rsid w:val="001B25CA"/>
    <w:rsid w:val="001B35C4"/>
    <w:rsid w:val="001C2723"/>
    <w:rsid w:val="001C4AEC"/>
    <w:rsid w:val="001D389C"/>
    <w:rsid w:val="001F0B64"/>
    <w:rsid w:val="001F7F59"/>
    <w:rsid w:val="00211389"/>
    <w:rsid w:val="00213A87"/>
    <w:rsid w:val="00214EBE"/>
    <w:rsid w:val="002253CE"/>
    <w:rsid w:val="002277F2"/>
    <w:rsid w:val="002352D6"/>
    <w:rsid w:val="002476D7"/>
    <w:rsid w:val="00253828"/>
    <w:rsid w:val="00253C42"/>
    <w:rsid w:val="00262E97"/>
    <w:rsid w:val="0026653D"/>
    <w:rsid w:val="00282479"/>
    <w:rsid w:val="00283E9B"/>
    <w:rsid w:val="00290D67"/>
    <w:rsid w:val="002935F6"/>
    <w:rsid w:val="00295FE7"/>
    <w:rsid w:val="002A246D"/>
    <w:rsid w:val="002B141F"/>
    <w:rsid w:val="002C3B3C"/>
    <w:rsid w:val="002C3E81"/>
    <w:rsid w:val="002C4290"/>
    <w:rsid w:val="002E56D5"/>
    <w:rsid w:val="002E7260"/>
    <w:rsid w:val="002F0181"/>
    <w:rsid w:val="00316184"/>
    <w:rsid w:val="00336AA4"/>
    <w:rsid w:val="00356707"/>
    <w:rsid w:val="00371022"/>
    <w:rsid w:val="00372A87"/>
    <w:rsid w:val="003749A0"/>
    <w:rsid w:val="003757C8"/>
    <w:rsid w:val="00385D6B"/>
    <w:rsid w:val="00390688"/>
    <w:rsid w:val="003A3F82"/>
    <w:rsid w:val="003A79D1"/>
    <w:rsid w:val="003B2118"/>
    <w:rsid w:val="003B2F14"/>
    <w:rsid w:val="003B53BC"/>
    <w:rsid w:val="003B611F"/>
    <w:rsid w:val="003D2ACA"/>
    <w:rsid w:val="003D2F2C"/>
    <w:rsid w:val="003F122D"/>
    <w:rsid w:val="003F1757"/>
    <w:rsid w:val="003F4A26"/>
    <w:rsid w:val="004153A8"/>
    <w:rsid w:val="004326A9"/>
    <w:rsid w:val="004540D1"/>
    <w:rsid w:val="004559BC"/>
    <w:rsid w:val="00456B08"/>
    <w:rsid w:val="004612C4"/>
    <w:rsid w:val="00464521"/>
    <w:rsid w:val="00466DB0"/>
    <w:rsid w:val="00481F92"/>
    <w:rsid w:val="00485285"/>
    <w:rsid w:val="004A33FE"/>
    <w:rsid w:val="004C7618"/>
    <w:rsid w:val="004F71DB"/>
    <w:rsid w:val="004F7989"/>
    <w:rsid w:val="004F7F34"/>
    <w:rsid w:val="005002DA"/>
    <w:rsid w:val="005041FC"/>
    <w:rsid w:val="0051057F"/>
    <w:rsid w:val="00510C67"/>
    <w:rsid w:val="00544EFB"/>
    <w:rsid w:val="00574EBB"/>
    <w:rsid w:val="00582D96"/>
    <w:rsid w:val="00593A76"/>
    <w:rsid w:val="005973AB"/>
    <w:rsid w:val="005977F5"/>
    <w:rsid w:val="005A68DD"/>
    <w:rsid w:val="005B2644"/>
    <w:rsid w:val="005C4B05"/>
    <w:rsid w:val="005D5021"/>
    <w:rsid w:val="005E4F15"/>
    <w:rsid w:val="00617DDD"/>
    <w:rsid w:val="00633755"/>
    <w:rsid w:val="006338AB"/>
    <w:rsid w:val="006428C6"/>
    <w:rsid w:val="00697069"/>
    <w:rsid w:val="006A37DD"/>
    <w:rsid w:val="006C3A7B"/>
    <w:rsid w:val="006C56AF"/>
    <w:rsid w:val="006D22EA"/>
    <w:rsid w:val="006E3CE5"/>
    <w:rsid w:val="006F1B4A"/>
    <w:rsid w:val="00702810"/>
    <w:rsid w:val="00713319"/>
    <w:rsid w:val="007219FC"/>
    <w:rsid w:val="00744317"/>
    <w:rsid w:val="00750DF1"/>
    <w:rsid w:val="00753E87"/>
    <w:rsid w:val="00756049"/>
    <w:rsid w:val="00757F8A"/>
    <w:rsid w:val="00770786"/>
    <w:rsid w:val="00777C7D"/>
    <w:rsid w:val="0078749A"/>
    <w:rsid w:val="00791547"/>
    <w:rsid w:val="007C33EA"/>
    <w:rsid w:val="007E7F0B"/>
    <w:rsid w:val="007F3F51"/>
    <w:rsid w:val="007F462F"/>
    <w:rsid w:val="00802E8E"/>
    <w:rsid w:val="008133B0"/>
    <w:rsid w:val="00813548"/>
    <w:rsid w:val="00813559"/>
    <w:rsid w:val="00823B32"/>
    <w:rsid w:val="00827A19"/>
    <w:rsid w:val="00845994"/>
    <w:rsid w:val="008618E3"/>
    <w:rsid w:val="00863D87"/>
    <w:rsid w:val="00891E68"/>
    <w:rsid w:val="00893368"/>
    <w:rsid w:val="00895876"/>
    <w:rsid w:val="008A75BD"/>
    <w:rsid w:val="008B7A51"/>
    <w:rsid w:val="008D3786"/>
    <w:rsid w:val="008E4D73"/>
    <w:rsid w:val="008F6ACB"/>
    <w:rsid w:val="009017EC"/>
    <w:rsid w:val="009029CC"/>
    <w:rsid w:val="00903BD9"/>
    <w:rsid w:val="0090730C"/>
    <w:rsid w:val="00907438"/>
    <w:rsid w:val="00926CD4"/>
    <w:rsid w:val="0095608D"/>
    <w:rsid w:val="00964AE6"/>
    <w:rsid w:val="00972E95"/>
    <w:rsid w:val="0097642B"/>
    <w:rsid w:val="00981EA3"/>
    <w:rsid w:val="00985272"/>
    <w:rsid w:val="009869AA"/>
    <w:rsid w:val="009971F0"/>
    <w:rsid w:val="009A0CD5"/>
    <w:rsid w:val="009C33E0"/>
    <w:rsid w:val="009D0CEE"/>
    <w:rsid w:val="009E6E97"/>
    <w:rsid w:val="009F6E0D"/>
    <w:rsid w:val="00A05593"/>
    <w:rsid w:val="00A11866"/>
    <w:rsid w:val="00A11B08"/>
    <w:rsid w:val="00A25C2F"/>
    <w:rsid w:val="00A26BB4"/>
    <w:rsid w:val="00A474B6"/>
    <w:rsid w:val="00A47989"/>
    <w:rsid w:val="00A5465B"/>
    <w:rsid w:val="00A6009E"/>
    <w:rsid w:val="00A67D06"/>
    <w:rsid w:val="00A712F6"/>
    <w:rsid w:val="00A7621A"/>
    <w:rsid w:val="00A76634"/>
    <w:rsid w:val="00AC297C"/>
    <w:rsid w:val="00AE4BF7"/>
    <w:rsid w:val="00B02ED1"/>
    <w:rsid w:val="00B03D10"/>
    <w:rsid w:val="00B04934"/>
    <w:rsid w:val="00B05BF3"/>
    <w:rsid w:val="00B146F5"/>
    <w:rsid w:val="00B27188"/>
    <w:rsid w:val="00B306EE"/>
    <w:rsid w:val="00B34867"/>
    <w:rsid w:val="00B4300C"/>
    <w:rsid w:val="00B47C49"/>
    <w:rsid w:val="00B52263"/>
    <w:rsid w:val="00B55173"/>
    <w:rsid w:val="00B6243C"/>
    <w:rsid w:val="00B62A90"/>
    <w:rsid w:val="00B65ABF"/>
    <w:rsid w:val="00B670A0"/>
    <w:rsid w:val="00B67E5D"/>
    <w:rsid w:val="00B93597"/>
    <w:rsid w:val="00BB0087"/>
    <w:rsid w:val="00BB5348"/>
    <w:rsid w:val="00BC06F9"/>
    <w:rsid w:val="00BC7F9E"/>
    <w:rsid w:val="00BD3DC0"/>
    <w:rsid w:val="00BE3428"/>
    <w:rsid w:val="00BE6B13"/>
    <w:rsid w:val="00BE7AF2"/>
    <w:rsid w:val="00C02592"/>
    <w:rsid w:val="00C10B6D"/>
    <w:rsid w:val="00C129C1"/>
    <w:rsid w:val="00C13021"/>
    <w:rsid w:val="00C14918"/>
    <w:rsid w:val="00C16AA0"/>
    <w:rsid w:val="00C4797A"/>
    <w:rsid w:val="00C5653B"/>
    <w:rsid w:val="00C74881"/>
    <w:rsid w:val="00C80999"/>
    <w:rsid w:val="00CA1E40"/>
    <w:rsid w:val="00CA7620"/>
    <w:rsid w:val="00CC61C5"/>
    <w:rsid w:val="00CD00C4"/>
    <w:rsid w:val="00CD091D"/>
    <w:rsid w:val="00CF0F0A"/>
    <w:rsid w:val="00CF6D97"/>
    <w:rsid w:val="00D03F28"/>
    <w:rsid w:val="00D0547C"/>
    <w:rsid w:val="00D1696E"/>
    <w:rsid w:val="00D206A8"/>
    <w:rsid w:val="00D351E4"/>
    <w:rsid w:val="00D75D03"/>
    <w:rsid w:val="00D81E6A"/>
    <w:rsid w:val="00D9492B"/>
    <w:rsid w:val="00D963AD"/>
    <w:rsid w:val="00DA3C51"/>
    <w:rsid w:val="00DA782B"/>
    <w:rsid w:val="00DB1241"/>
    <w:rsid w:val="00DB7CE3"/>
    <w:rsid w:val="00E11800"/>
    <w:rsid w:val="00E12901"/>
    <w:rsid w:val="00E20FFD"/>
    <w:rsid w:val="00E22076"/>
    <w:rsid w:val="00E37579"/>
    <w:rsid w:val="00E433ED"/>
    <w:rsid w:val="00E54E64"/>
    <w:rsid w:val="00E67233"/>
    <w:rsid w:val="00E73893"/>
    <w:rsid w:val="00E8362E"/>
    <w:rsid w:val="00E85C7F"/>
    <w:rsid w:val="00EA1A2F"/>
    <w:rsid w:val="00EA1E28"/>
    <w:rsid w:val="00ED223E"/>
    <w:rsid w:val="00ED4C85"/>
    <w:rsid w:val="00EE6249"/>
    <w:rsid w:val="00EF03BD"/>
    <w:rsid w:val="00F035C3"/>
    <w:rsid w:val="00F061AA"/>
    <w:rsid w:val="00F13704"/>
    <w:rsid w:val="00F156EF"/>
    <w:rsid w:val="00F3187B"/>
    <w:rsid w:val="00F547D5"/>
    <w:rsid w:val="00F568DF"/>
    <w:rsid w:val="00F70D0B"/>
    <w:rsid w:val="00F739BC"/>
    <w:rsid w:val="00F76057"/>
    <w:rsid w:val="00F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D5FC9-F5B0-435F-AB2D-1D450B70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D502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502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D502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CA1E4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footer"/>
    <w:basedOn w:val="a"/>
    <w:link w:val="a5"/>
    <w:uiPriority w:val="99"/>
    <w:unhideWhenUsed/>
    <w:rsid w:val="00F7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70D0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semiHidden/>
    <w:unhideWhenUsed/>
    <w:rsid w:val="00F7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D0B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2C3B3C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a9">
    <w:name w:val="List Paragraph"/>
    <w:basedOn w:val="a"/>
    <w:uiPriority w:val="34"/>
    <w:qFormat/>
    <w:rsid w:val="00EA1E28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06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688"/>
    <w:rPr>
      <w:rFonts w:ascii="Consolas" w:eastAsia="Calibri" w:hAnsi="Consolas" w:cs="Times New Roman"/>
      <w:sz w:val="20"/>
      <w:szCs w:val="20"/>
    </w:rPr>
  </w:style>
  <w:style w:type="character" w:styleId="aa">
    <w:name w:val="annotation reference"/>
    <w:basedOn w:val="a0"/>
    <w:unhideWhenUsed/>
    <w:rsid w:val="00AE4BF7"/>
    <w:rPr>
      <w:sz w:val="16"/>
      <w:szCs w:val="16"/>
    </w:rPr>
  </w:style>
  <w:style w:type="paragraph" w:styleId="ab">
    <w:name w:val="annotation text"/>
    <w:basedOn w:val="a"/>
    <w:link w:val="ac"/>
    <w:unhideWhenUsed/>
    <w:rsid w:val="00AE4BF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AE4BF7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unhideWhenUsed/>
    <w:rsid w:val="00AE4B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E4BF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5D50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50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D50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5D50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5D50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rsid w:val="005D502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5D50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5D502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5D502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D502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D50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"/>
    <w:autoRedefine/>
    <w:rsid w:val="005D502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harChar">
    <w:name w:val="Char Char"/>
    <w:basedOn w:val="a"/>
    <w:autoRedefine/>
    <w:rsid w:val="005D502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f6">
    <w:name w:val="Заголовок сообщения (текст)"/>
    <w:rsid w:val="005D5021"/>
    <w:rPr>
      <w:rFonts w:ascii="Arial" w:hAnsi="Arial"/>
      <w:b/>
      <w:spacing w:val="-4"/>
      <w:sz w:val="18"/>
      <w:vertAlign w:val="baseline"/>
    </w:rPr>
  </w:style>
  <w:style w:type="paragraph" w:styleId="af7">
    <w:name w:val="Message Header"/>
    <w:basedOn w:val="af1"/>
    <w:link w:val="af8"/>
    <w:rsid w:val="005D5021"/>
    <w:pPr>
      <w:keepLines/>
      <w:spacing w:line="415" w:lineRule="atLeast"/>
      <w:ind w:left="1985" w:right="-360" w:hanging="1145"/>
    </w:pPr>
    <w:rPr>
      <w:b w:val="0"/>
      <w:bCs w:val="0"/>
      <w:sz w:val="20"/>
      <w:szCs w:val="20"/>
    </w:rPr>
  </w:style>
  <w:style w:type="character" w:customStyle="1" w:styleId="af8">
    <w:name w:val="Шапка Знак"/>
    <w:basedOn w:val="a0"/>
    <w:link w:val="af7"/>
    <w:rsid w:val="005D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link w:val="af9"/>
    <w:rsid w:val="005D502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9">
    <w:name w:val="Основной текст_"/>
    <w:link w:val="11"/>
    <w:rsid w:val="005D50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Normal (Web)"/>
    <w:basedOn w:val="a"/>
    <w:uiPriority w:val="99"/>
    <w:rsid w:val="005D50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5D50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styleId="afb">
    <w:name w:val="Revision"/>
    <w:hidden/>
    <w:uiPriority w:val="99"/>
    <w:semiHidden/>
    <w:rsid w:val="005D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5D5021"/>
    <w:rPr>
      <w:b w:val="0"/>
      <w:u w:val="none"/>
      <w:lang w:val="kk-KZ"/>
    </w:rPr>
  </w:style>
  <w:style w:type="paragraph" w:customStyle="1" w:styleId="13">
    <w:name w:val="Знак1"/>
    <w:basedOn w:val="a"/>
    <w:autoRedefine/>
    <w:rsid w:val="00A7621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c">
    <w:name w:val="Знак"/>
    <w:basedOn w:val="a"/>
    <w:autoRedefine/>
    <w:rsid w:val="00926CD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Знак"/>
    <w:basedOn w:val="a"/>
    <w:autoRedefine/>
    <w:rsid w:val="00EF03B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e">
    <w:name w:val="Знак"/>
    <w:basedOn w:val="a"/>
    <w:autoRedefine/>
    <w:rsid w:val="0078749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F2A2-A9CD-47E5-8901-0BF03052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DPD Russia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Тохсунова Дилярам</dc:creator>
  <cp:lastModifiedBy>Учетная запись Майкрософт</cp:lastModifiedBy>
  <cp:revision>63</cp:revision>
  <cp:lastPrinted>2020-12-15T08:18:00Z</cp:lastPrinted>
  <dcterms:created xsi:type="dcterms:W3CDTF">2018-10-31T11:08:00Z</dcterms:created>
  <dcterms:modified xsi:type="dcterms:W3CDTF">2021-01-15T05:08:00Z</dcterms:modified>
</cp:coreProperties>
</file>