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DF7" w:rsidRPr="00D47CB7" w:rsidRDefault="00D47CB7" w:rsidP="00F224B1">
      <w:pPr>
        <w:pStyle w:val="a3"/>
        <w:ind w:left="5232" w:firstLine="6392"/>
        <w:jc w:val="right"/>
        <w:outlineLvl w:val="0"/>
        <w:rPr>
          <w:bCs w:val="0"/>
          <w:sz w:val="20"/>
          <w:szCs w:val="20"/>
        </w:rPr>
      </w:pPr>
      <w:bookmarkStart w:id="0" w:name="_GoBack"/>
      <w:bookmarkEnd w:id="0"/>
      <w:r>
        <w:rPr>
          <w:bCs w:val="0"/>
          <w:sz w:val="20"/>
          <w:szCs w:val="20"/>
        </w:rPr>
        <w:t xml:space="preserve">                </w:t>
      </w:r>
      <w:r w:rsidR="00673039">
        <w:rPr>
          <w:bCs w:val="0"/>
          <w:sz w:val="20"/>
          <w:szCs w:val="20"/>
          <w:lang w:val="kk-KZ"/>
        </w:rPr>
        <w:t xml:space="preserve">Шартқа </w:t>
      </w:r>
      <w:r w:rsidR="00F224B1">
        <w:rPr>
          <w:bCs w:val="0"/>
          <w:sz w:val="20"/>
          <w:szCs w:val="20"/>
        </w:rPr>
        <w:t>№7</w:t>
      </w:r>
    </w:p>
    <w:p w:rsidR="00F06DF7" w:rsidRPr="00673039" w:rsidRDefault="00673039" w:rsidP="00F224B1">
      <w:pPr>
        <w:pStyle w:val="a3"/>
        <w:ind w:left="5954"/>
        <w:jc w:val="right"/>
        <w:outlineLvl w:val="0"/>
        <w:rPr>
          <w:bCs w:val="0"/>
          <w:sz w:val="20"/>
          <w:szCs w:val="20"/>
          <w:lang w:val="kk-KZ"/>
        </w:rPr>
      </w:pPr>
      <w:r>
        <w:rPr>
          <w:bCs w:val="0"/>
          <w:sz w:val="20"/>
          <w:szCs w:val="20"/>
          <w:lang w:val="kk-KZ"/>
        </w:rPr>
        <w:t>қосымша</w:t>
      </w:r>
    </w:p>
    <w:p w:rsidR="00F06DF7" w:rsidRDefault="00F06DF7" w:rsidP="00F06DF7">
      <w:pPr>
        <w:pStyle w:val="1"/>
        <w:numPr>
          <w:ilvl w:val="0"/>
          <w:numId w:val="0"/>
        </w:numPr>
        <w:tabs>
          <w:tab w:val="left" w:pos="708"/>
        </w:tabs>
        <w:spacing w:before="0" w:after="0"/>
        <w:jc w:val="center"/>
        <w:rPr>
          <w:rFonts w:ascii="Times New Roman" w:hAnsi="Times New Roman" w:cs="Times New Roman"/>
          <w:sz w:val="24"/>
          <w:szCs w:val="28"/>
        </w:rPr>
      </w:pPr>
    </w:p>
    <w:p w:rsidR="00F06DF7" w:rsidRDefault="00F06DF7" w:rsidP="00F06DF7">
      <w:pPr>
        <w:pStyle w:val="1"/>
        <w:numPr>
          <w:ilvl w:val="0"/>
          <w:numId w:val="0"/>
        </w:numPr>
        <w:tabs>
          <w:tab w:val="left" w:pos="708"/>
        </w:tabs>
        <w:spacing w:before="0" w:after="0"/>
        <w:jc w:val="center"/>
        <w:rPr>
          <w:rFonts w:ascii="Times New Roman" w:hAnsi="Times New Roman" w:cs="Times New Roman"/>
          <w:sz w:val="24"/>
          <w:szCs w:val="28"/>
        </w:rPr>
      </w:pPr>
    </w:p>
    <w:p w:rsidR="006F7165" w:rsidRPr="006F7165" w:rsidRDefault="006F7165" w:rsidP="006F7165">
      <w:pPr>
        <w:keepNext/>
        <w:jc w:val="center"/>
        <w:outlineLvl w:val="0"/>
        <w:rPr>
          <w:b/>
          <w:sz w:val="28"/>
          <w:szCs w:val="28"/>
        </w:rPr>
      </w:pPr>
      <w:proofErr w:type="spellStart"/>
      <w:r w:rsidRPr="006F7165">
        <w:rPr>
          <w:b/>
          <w:sz w:val="28"/>
          <w:szCs w:val="28"/>
        </w:rPr>
        <w:t>Кесте</w:t>
      </w:r>
      <w:proofErr w:type="spellEnd"/>
    </w:p>
    <w:p w:rsidR="006F7165" w:rsidRPr="006F7165" w:rsidRDefault="006F7165" w:rsidP="006F7165">
      <w:pPr>
        <w:keepNext/>
        <w:jc w:val="center"/>
        <w:outlineLvl w:val="0"/>
        <w:rPr>
          <w:b/>
          <w:sz w:val="28"/>
          <w:szCs w:val="28"/>
        </w:rPr>
      </w:pPr>
      <w:proofErr w:type="spellStart"/>
      <w:r w:rsidRPr="006F7165">
        <w:rPr>
          <w:b/>
          <w:sz w:val="28"/>
          <w:szCs w:val="28"/>
        </w:rPr>
        <w:t>объектілердің</w:t>
      </w:r>
      <w:proofErr w:type="spellEnd"/>
      <w:r w:rsidRPr="006F7165">
        <w:rPr>
          <w:b/>
          <w:sz w:val="28"/>
          <w:szCs w:val="28"/>
        </w:rPr>
        <w:t xml:space="preserve">, </w:t>
      </w:r>
      <w:proofErr w:type="spellStart"/>
      <w:r w:rsidRPr="006F7165">
        <w:rPr>
          <w:b/>
          <w:sz w:val="28"/>
          <w:szCs w:val="28"/>
        </w:rPr>
        <w:t>күзет</w:t>
      </w:r>
      <w:proofErr w:type="spellEnd"/>
      <w:r w:rsidRPr="006F7165">
        <w:rPr>
          <w:b/>
          <w:sz w:val="28"/>
          <w:szCs w:val="28"/>
        </w:rPr>
        <w:t xml:space="preserve"> </w:t>
      </w:r>
      <w:proofErr w:type="spellStart"/>
      <w:r w:rsidRPr="006F7165">
        <w:rPr>
          <w:b/>
          <w:sz w:val="28"/>
          <w:szCs w:val="28"/>
        </w:rPr>
        <w:t>бекеттерінің</w:t>
      </w:r>
      <w:proofErr w:type="spellEnd"/>
      <w:r w:rsidRPr="006F7165">
        <w:rPr>
          <w:b/>
          <w:sz w:val="28"/>
          <w:szCs w:val="28"/>
        </w:rPr>
        <w:t xml:space="preserve">, </w:t>
      </w:r>
      <w:proofErr w:type="spellStart"/>
      <w:r w:rsidRPr="006F7165">
        <w:rPr>
          <w:b/>
          <w:sz w:val="28"/>
          <w:szCs w:val="28"/>
        </w:rPr>
        <w:t>мобильді</w:t>
      </w:r>
      <w:proofErr w:type="spellEnd"/>
      <w:r w:rsidRPr="006F7165">
        <w:rPr>
          <w:b/>
          <w:sz w:val="28"/>
          <w:szCs w:val="28"/>
        </w:rPr>
        <w:t xml:space="preserve"> </w:t>
      </w:r>
      <w:proofErr w:type="spellStart"/>
      <w:r w:rsidRPr="006F7165">
        <w:rPr>
          <w:b/>
          <w:sz w:val="28"/>
          <w:szCs w:val="28"/>
        </w:rPr>
        <w:t>топтардың</w:t>
      </w:r>
      <w:proofErr w:type="spellEnd"/>
      <w:r w:rsidRPr="006F7165">
        <w:rPr>
          <w:b/>
          <w:sz w:val="28"/>
          <w:szCs w:val="28"/>
        </w:rPr>
        <w:t xml:space="preserve"> </w:t>
      </w:r>
      <w:proofErr w:type="spellStart"/>
      <w:r w:rsidRPr="006F7165">
        <w:rPr>
          <w:b/>
          <w:sz w:val="28"/>
          <w:szCs w:val="28"/>
        </w:rPr>
        <w:t>атаулары</w:t>
      </w:r>
      <w:proofErr w:type="spellEnd"/>
      <w:r w:rsidRPr="006F7165">
        <w:rPr>
          <w:b/>
          <w:sz w:val="28"/>
          <w:szCs w:val="28"/>
        </w:rPr>
        <w:t xml:space="preserve">, </w:t>
      </w:r>
      <w:proofErr w:type="spellStart"/>
      <w:r w:rsidRPr="006F7165">
        <w:rPr>
          <w:b/>
          <w:sz w:val="28"/>
          <w:szCs w:val="28"/>
        </w:rPr>
        <w:t>қару-жарақ</w:t>
      </w:r>
      <w:proofErr w:type="spellEnd"/>
      <w:r w:rsidRPr="006F7165">
        <w:rPr>
          <w:b/>
          <w:sz w:val="28"/>
          <w:szCs w:val="28"/>
        </w:rPr>
        <w:t xml:space="preserve">, </w:t>
      </w:r>
      <w:proofErr w:type="spellStart"/>
      <w:r w:rsidRPr="006F7165">
        <w:rPr>
          <w:b/>
          <w:sz w:val="28"/>
          <w:szCs w:val="28"/>
        </w:rPr>
        <w:t>техникалық</w:t>
      </w:r>
      <w:proofErr w:type="spellEnd"/>
      <w:r w:rsidRPr="006F7165">
        <w:rPr>
          <w:b/>
          <w:sz w:val="28"/>
          <w:szCs w:val="28"/>
        </w:rPr>
        <w:t xml:space="preserve"> </w:t>
      </w:r>
      <w:proofErr w:type="spellStart"/>
      <w:r w:rsidRPr="006F7165">
        <w:rPr>
          <w:b/>
          <w:sz w:val="28"/>
          <w:szCs w:val="28"/>
        </w:rPr>
        <w:t>және</w:t>
      </w:r>
      <w:proofErr w:type="spellEnd"/>
      <w:r w:rsidRPr="006F7165">
        <w:rPr>
          <w:b/>
          <w:sz w:val="28"/>
          <w:szCs w:val="28"/>
        </w:rPr>
        <w:t xml:space="preserve"> </w:t>
      </w:r>
      <w:proofErr w:type="spellStart"/>
      <w:r w:rsidRPr="006F7165">
        <w:rPr>
          <w:b/>
          <w:sz w:val="28"/>
          <w:szCs w:val="28"/>
        </w:rPr>
        <w:t>арнайы</w:t>
      </w:r>
      <w:proofErr w:type="spellEnd"/>
      <w:r w:rsidRPr="006F7165">
        <w:rPr>
          <w:b/>
          <w:sz w:val="28"/>
          <w:szCs w:val="28"/>
        </w:rPr>
        <w:t xml:space="preserve"> </w:t>
      </w:r>
      <w:proofErr w:type="spellStart"/>
      <w:r w:rsidRPr="006F7165">
        <w:rPr>
          <w:b/>
          <w:sz w:val="28"/>
          <w:szCs w:val="28"/>
        </w:rPr>
        <w:t>құралдар</w:t>
      </w:r>
      <w:proofErr w:type="spellEnd"/>
    </w:p>
    <w:p w:rsidR="00F224B1" w:rsidRDefault="006F7165" w:rsidP="006F7165">
      <w:pPr>
        <w:keepNext/>
        <w:jc w:val="center"/>
        <w:outlineLvl w:val="0"/>
        <w:rPr>
          <w:b/>
          <w:bCs/>
          <w:kern w:val="32"/>
          <w:szCs w:val="28"/>
        </w:rPr>
      </w:pPr>
      <w:r w:rsidRPr="006F7165">
        <w:rPr>
          <w:b/>
          <w:sz w:val="28"/>
          <w:szCs w:val="28"/>
        </w:rPr>
        <w:t xml:space="preserve">2024 </w:t>
      </w:r>
      <w:proofErr w:type="spellStart"/>
      <w:r w:rsidRPr="006F7165">
        <w:rPr>
          <w:b/>
          <w:sz w:val="28"/>
          <w:szCs w:val="28"/>
        </w:rPr>
        <w:t>жылғы</w:t>
      </w:r>
      <w:proofErr w:type="spellEnd"/>
      <w:r w:rsidRPr="006F7165">
        <w:rPr>
          <w:b/>
          <w:sz w:val="28"/>
          <w:szCs w:val="28"/>
        </w:rPr>
        <w:t xml:space="preserve"> 12 </w:t>
      </w:r>
      <w:proofErr w:type="spellStart"/>
      <w:r w:rsidRPr="006F7165">
        <w:rPr>
          <w:b/>
          <w:sz w:val="28"/>
          <w:szCs w:val="28"/>
        </w:rPr>
        <w:t>айға</w:t>
      </w:r>
      <w:proofErr w:type="spellEnd"/>
      <w:r w:rsidRPr="006F7165">
        <w:rPr>
          <w:b/>
          <w:sz w:val="28"/>
          <w:szCs w:val="28"/>
        </w:rPr>
        <w:t xml:space="preserve"> </w:t>
      </w:r>
      <w:proofErr w:type="spellStart"/>
      <w:r w:rsidRPr="006F7165">
        <w:rPr>
          <w:b/>
          <w:sz w:val="28"/>
          <w:szCs w:val="28"/>
        </w:rPr>
        <w:t>Тапсырыс</w:t>
      </w:r>
      <w:proofErr w:type="spellEnd"/>
      <w:r w:rsidRPr="006F7165">
        <w:rPr>
          <w:b/>
          <w:sz w:val="28"/>
          <w:szCs w:val="28"/>
        </w:rPr>
        <w:t xml:space="preserve"> </w:t>
      </w:r>
      <w:proofErr w:type="spellStart"/>
      <w:r w:rsidRPr="006F7165">
        <w:rPr>
          <w:b/>
          <w:sz w:val="28"/>
          <w:szCs w:val="28"/>
        </w:rPr>
        <w:t>берушінің</w:t>
      </w:r>
      <w:proofErr w:type="spellEnd"/>
      <w:r w:rsidRPr="006F7165">
        <w:rPr>
          <w:b/>
          <w:sz w:val="28"/>
          <w:szCs w:val="28"/>
        </w:rPr>
        <w:t xml:space="preserve"> </w:t>
      </w:r>
      <w:proofErr w:type="spellStart"/>
      <w:r w:rsidRPr="006F7165">
        <w:rPr>
          <w:b/>
          <w:sz w:val="28"/>
          <w:szCs w:val="28"/>
        </w:rPr>
        <w:t>объектілерін</w:t>
      </w:r>
      <w:proofErr w:type="spellEnd"/>
      <w:r w:rsidRPr="006F7165">
        <w:rPr>
          <w:b/>
          <w:sz w:val="28"/>
          <w:szCs w:val="28"/>
        </w:rPr>
        <w:t xml:space="preserve"> </w:t>
      </w:r>
      <w:proofErr w:type="spellStart"/>
      <w:r w:rsidRPr="006F7165">
        <w:rPr>
          <w:b/>
          <w:sz w:val="28"/>
          <w:szCs w:val="28"/>
        </w:rPr>
        <w:t>күзету</w:t>
      </w:r>
      <w:proofErr w:type="spellEnd"/>
      <w:r w:rsidRPr="006F7165">
        <w:rPr>
          <w:b/>
          <w:sz w:val="28"/>
          <w:szCs w:val="28"/>
        </w:rPr>
        <w:t xml:space="preserve"> </w:t>
      </w:r>
      <w:proofErr w:type="spellStart"/>
      <w:r w:rsidRPr="006F7165">
        <w:rPr>
          <w:b/>
          <w:sz w:val="28"/>
          <w:szCs w:val="28"/>
        </w:rPr>
        <w:t>бойынша</w:t>
      </w:r>
      <w:proofErr w:type="spellEnd"/>
      <w:r w:rsidRPr="006F7165">
        <w:rPr>
          <w:b/>
          <w:sz w:val="28"/>
          <w:szCs w:val="28"/>
        </w:rPr>
        <w:t xml:space="preserve"> </w:t>
      </w:r>
      <w:proofErr w:type="spellStart"/>
      <w:r w:rsidRPr="006F7165">
        <w:rPr>
          <w:b/>
          <w:sz w:val="28"/>
          <w:szCs w:val="28"/>
        </w:rPr>
        <w:t>қызметтер</w:t>
      </w:r>
      <w:proofErr w:type="spellEnd"/>
      <w:r w:rsidRPr="006F7165">
        <w:rPr>
          <w:b/>
          <w:sz w:val="28"/>
          <w:szCs w:val="28"/>
        </w:rPr>
        <w:t xml:space="preserve"> </w:t>
      </w:r>
      <w:proofErr w:type="spellStart"/>
      <w:r w:rsidRPr="006F7165">
        <w:rPr>
          <w:b/>
          <w:sz w:val="28"/>
          <w:szCs w:val="28"/>
        </w:rPr>
        <w:t>көрсету</w:t>
      </w:r>
      <w:proofErr w:type="spellEnd"/>
      <w:r w:rsidRPr="006F7165">
        <w:rPr>
          <w:b/>
          <w:sz w:val="28"/>
          <w:szCs w:val="28"/>
        </w:rPr>
        <w:t xml:space="preserve"> </w:t>
      </w:r>
      <w:proofErr w:type="spellStart"/>
      <w:r w:rsidRPr="006F7165">
        <w:rPr>
          <w:b/>
          <w:sz w:val="28"/>
          <w:szCs w:val="28"/>
        </w:rPr>
        <w:t>үшін</w:t>
      </w:r>
      <w:proofErr w:type="spellEnd"/>
      <w:r w:rsidRPr="006F7165">
        <w:rPr>
          <w:b/>
          <w:sz w:val="28"/>
          <w:szCs w:val="28"/>
        </w:rPr>
        <w:t xml:space="preserve"> </w:t>
      </w:r>
      <w:proofErr w:type="spellStart"/>
      <w:r w:rsidRPr="006F7165">
        <w:rPr>
          <w:b/>
          <w:sz w:val="28"/>
          <w:szCs w:val="28"/>
        </w:rPr>
        <w:t>қажетті</w:t>
      </w:r>
      <w:proofErr w:type="spellEnd"/>
    </w:p>
    <w:p w:rsidR="00F224B1" w:rsidRPr="00EA18DF" w:rsidRDefault="00F224B1" w:rsidP="00F224B1">
      <w:pPr>
        <w:keepNext/>
        <w:jc w:val="both"/>
        <w:outlineLvl w:val="0"/>
        <w:rPr>
          <w:b/>
          <w:bCs/>
          <w:kern w:val="32"/>
          <w:szCs w:val="28"/>
        </w:rPr>
      </w:pPr>
    </w:p>
    <w:p w:rsidR="00EA18DF" w:rsidRPr="00EA18DF" w:rsidRDefault="00EA18DF" w:rsidP="00F06DF7">
      <w:pPr>
        <w:keepNext/>
        <w:jc w:val="center"/>
        <w:outlineLvl w:val="0"/>
        <w:rPr>
          <w:b/>
          <w:bCs/>
          <w:kern w:val="32"/>
          <w:szCs w:val="28"/>
        </w:rPr>
      </w:pPr>
    </w:p>
    <w:p w:rsidR="00EA18DF" w:rsidRPr="00EA18DF" w:rsidRDefault="00EA18DF" w:rsidP="00F06DF7">
      <w:pPr>
        <w:keepNext/>
        <w:jc w:val="center"/>
        <w:outlineLvl w:val="0"/>
        <w:rPr>
          <w:b/>
          <w:bCs/>
          <w:kern w:val="32"/>
          <w:sz w:val="28"/>
          <w:szCs w:val="28"/>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7"/>
        <w:gridCol w:w="3293"/>
        <w:gridCol w:w="1700"/>
        <w:gridCol w:w="990"/>
        <w:gridCol w:w="1133"/>
        <w:gridCol w:w="1272"/>
        <w:gridCol w:w="1557"/>
        <w:gridCol w:w="1847"/>
        <w:gridCol w:w="1417"/>
        <w:gridCol w:w="1396"/>
      </w:tblGrid>
      <w:tr w:rsidR="00801DF1" w:rsidTr="00C71FC5">
        <w:trPr>
          <w:cantSplit/>
          <w:trHeight w:val="1453"/>
        </w:trPr>
        <w:tc>
          <w:tcPr>
            <w:tcW w:w="177" w:type="pct"/>
            <w:tcBorders>
              <w:top w:val="single" w:sz="4" w:space="0" w:color="auto"/>
              <w:left w:val="single" w:sz="4" w:space="0" w:color="auto"/>
              <w:bottom w:val="single" w:sz="4" w:space="0" w:color="auto"/>
              <w:right w:val="single" w:sz="4" w:space="0" w:color="auto"/>
            </w:tcBorders>
            <w:vAlign w:val="center"/>
            <w:hideMark/>
          </w:tcPr>
          <w:p w:rsidR="00801DF1" w:rsidRDefault="00801DF1" w:rsidP="00801DF1">
            <w:pPr>
              <w:spacing w:line="276" w:lineRule="auto"/>
              <w:ind w:left="5" w:hanging="5"/>
              <w:jc w:val="center"/>
              <w:rPr>
                <w:b/>
                <w:bCs/>
                <w:lang w:eastAsia="en-US"/>
              </w:rPr>
            </w:pPr>
            <w:r>
              <w:rPr>
                <w:b/>
                <w:bCs/>
                <w:lang w:eastAsia="en-US"/>
              </w:rPr>
              <w:t>т/т №</w:t>
            </w:r>
          </w:p>
        </w:tc>
        <w:tc>
          <w:tcPr>
            <w:tcW w:w="1087" w:type="pct"/>
            <w:tcBorders>
              <w:top w:val="single" w:sz="4" w:space="0" w:color="auto"/>
              <w:left w:val="single" w:sz="4" w:space="0" w:color="auto"/>
              <w:bottom w:val="single" w:sz="4" w:space="0" w:color="auto"/>
              <w:right w:val="single" w:sz="4" w:space="0" w:color="auto"/>
            </w:tcBorders>
            <w:vAlign w:val="center"/>
            <w:hideMark/>
          </w:tcPr>
          <w:p w:rsidR="00801DF1" w:rsidRDefault="00801DF1" w:rsidP="00801DF1">
            <w:pPr>
              <w:spacing w:line="276" w:lineRule="auto"/>
              <w:jc w:val="center"/>
              <w:rPr>
                <w:b/>
                <w:lang w:eastAsia="en-US"/>
              </w:rPr>
            </w:pPr>
            <w:proofErr w:type="spellStart"/>
            <w:r>
              <w:rPr>
                <w:b/>
                <w:lang w:eastAsia="en-US"/>
              </w:rPr>
              <w:t>Объектінің</w:t>
            </w:r>
            <w:proofErr w:type="spellEnd"/>
            <w:r>
              <w:rPr>
                <w:b/>
                <w:lang w:eastAsia="en-US"/>
              </w:rPr>
              <w:t xml:space="preserve"> </w:t>
            </w:r>
            <w:proofErr w:type="spellStart"/>
            <w:r>
              <w:rPr>
                <w:b/>
                <w:lang w:eastAsia="en-US"/>
              </w:rPr>
              <w:t>атауы</w:t>
            </w:r>
            <w:proofErr w:type="spellEnd"/>
          </w:p>
        </w:tc>
        <w:tc>
          <w:tcPr>
            <w:tcW w:w="561" w:type="pct"/>
            <w:tcBorders>
              <w:top w:val="single" w:sz="4" w:space="0" w:color="auto"/>
              <w:left w:val="single" w:sz="4" w:space="0" w:color="auto"/>
              <w:bottom w:val="single" w:sz="4" w:space="0" w:color="auto"/>
              <w:right w:val="single" w:sz="4" w:space="0" w:color="auto"/>
            </w:tcBorders>
            <w:vAlign w:val="center"/>
            <w:hideMark/>
          </w:tcPr>
          <w:p w:rsidR="00801DF1" w:rsidRDefault="00801DF1" w:rsidP="00801DF1">
            <w:pPr>
              <w:spacing w:line="276" w:lineRule="auto"/>
              <w:jc w:val="center"/>
              <w:rPr>
                <w:b/>
                <w:lang w:eastAsia="en-US"/>
              </w:rPr>
            </w:pPr>
            <w:proofErr w:type="spellStart"/>
            <w:r>
              <w:rPr>
                <w:b/>
                <w:lang w:eastAsia="en-US"/>
              </w:rPr>
              <w:t>Күзет</w:t>
            </w:r>
            <w:proofErr w:type="spellEnd"/>
            <w:r>
              <w:rPr>
                <w:b/>
                <w:lang w:eastAsia="en-US"/>
              </w:rPr>
              <w:t xml:space="preserve"> </w:t>
            </w:r>
            <w:proofErr w:type="spellStart"/>
            <w:r>
              <w:rPr>
                <w:b/>
                <w:lang w:eastAsia="en-US"/>
              </w:rPr>
              <w:t>түрі</w:t>
            </w:r>
            <w:proofErr w:type="spellEnd"/>
          </w:p>
        </w:tc>
        <w:tc>
          <w:tcPr>
            <w:tcW w:w="327" w:type="pct"/>
            <w:tcBorders>
              <w:top w:val="single" w:sz="4" w:space="0" w:color="auto"/>
              <w:left w:val="single" w:sz="4" w:space="0" w:color="auto"/>
              <w:bottom w:val="single" w:sz="4" w:space="0" w:color="auto"/>
              <w:right w:val="single" w:sz="4" w:space="0" w:color="auto"/>
            </w:tcBorders>
            <w:vAlign w:val="center"/>
            <w:hideMark/>
          </w:tcPr>
          <w:p w:rsidR="00801DF1" w:rsidRDefault="00801DF1" w:rsidP="00801DF1">
            <w:pPr>
              <w:spacing w:line="276" w:lineRule="auto"/>
              <w:jc w:val="center"/>
              <w:rPr>
                <w:b/>
                <w:lang w:eastAsia="en-US"/>
              </w:rPr>
            </w:pPr>
            <w:proofErr w:type="spellStart"/>
            <w:r>
              <w:rPr>
                <w:b/>
                <w:lang w:eastAsia="en-US"/>
              </w:rPr>
              <w:t>Күзет</w:t>
            </w:r>
            <w:proofErr w:type="spellEnd"/>
            <w:r>
              <w:rPr>
                <w:b/>
                <w:lang w:eastAsia="en-US"/>
              </w:rPr>
              <w:t xml:space="preserve"> </w:t>
            </w:r>
            <w:proofErr w:type="spellStart"/>
            <w:r>
              <w:rPr>
                <w:b/>
                <w:lang w:eastAsia="en-US"/>
              </w:rPr>
              <w:t>постыларың</w:t>
            </w:r>
            <w:proofErr w:type="spellEnd"/>
            <w:r>
              <w:rPr>
                <w:b/>
                <w:lang w:eastAsia="en-US"/>
              </w:rPr>
              <w:t>/</w:t>
            </w:r>
            <w:proofErr w:type="spellStart"/>
            <w:r>
              <w:rPr>
                <w:b/>
                <w:lang w:eastAsia="en-US"/>
              </w:rPr>
              <w:t>мобильдік</w:t>
            </w:r>
            <w:proofErr w:type="spellEnd"/>
            <w:r>
              <w:rPr>
                <w:b/>
                <w:lang w:eastAsia="en-US"/>
              </w:rPr>
              <w:t xml:space="preserve"> </w:t>
            </w:r>
            <w:proofErr w:type="spellStart"/>
            <w:r>
              <w:rPr>
                <w:b/>
                <w:lang w:eastAsia="en-US"/>
              </w:rPr>
              <w:t>топтардың</w:t>
            </w:r>
            <w:proofErr w:type="spellEnd"/>
            <w:r>
              <w:rPr>
                <w:b/>
                <w:lang w:eastAsia="en-US"/>
              </w:rPr>
              <w:t xml:space="preserve"> саны</w:t>
            </w:r>
          </w:p>
        </w:tc>
        <w:tc>
          <w:tcPr>
            <w:tcW w:w="374" w:type="pct"/>
            <w:tcBorders>
              <w:top w:val="single" w:sz="4" w:space="0" w:color="auto"/>
              <w:left w:val="single" w:sz="4" w:space="0" w:color="auto"/>
              <w:bottom w:val="single" w:sz="4" w:space="0" w:color="auto"/>
              <w:right w:val="single" w:sz="4" w:space="0" w:color="auto"/>
            </w:tcBorders>
            <w:vAlign w:val="center"/>
            <w:hideMark/>
          </w:tcPr>
          <w:p w:rsidR="00801DF1" w:rsidRDefault="00801DF1" w:rsidP="00801DF1">
            <w:pPr>
              <w:spacing w:line="276" w:lineRule="auto"/>
              <w:jc w:val="center"/>
              <w:rPr>
                <w:b/>
                <w:lang w:eastAsia="en-US"/>
              </w:rPr>
            </w:pPr>
            <w:proofErr w:type="spellStart"/>
            <w:r>
              <w:rPr>
                <w:b/>
                <w:bCs/>
                <w:kern w:val="32"/>
                <w:lang w:eastAsia="en-US"/>
              </w:rPr>
              <w:t>Күзетшілердің</w:t>
            </w:r>
            <w:proofErr w:type="spellEnd"/>
            <w:r>
              <w:rPr>
                <w:b/>
                <w:bCs/>
                <w:kern w:val="32"/>
                <w:lang w:eastAsia="en-US"/>
              </w:rPr>
              <w:t xml:space="preserve"> саны</w:t>
            </w:r>
          </w:p>
        </w:tc>
        <w:tc>
          <w:tcPr>
            <w:tcW w:w="420" w:type="pct"/>
            <w:tcBorders>
              <w:top w:val="single" w:sz="4" w:space="0" w:color="auto"/>
              <w:left w:val="single" w:sz="4" w:space="0" w:color="auto"/>
              <w:bottom w:val="single" w:sz="4" w:space="0" w:color="auto"/>
              <w:right w:val="single" w:sz="4" w:space="0" w:color="auto"/>
            </w:tcBorders>
            <w:vAlign w:val="center"/>
            <w:hideMark/>
          </w:tcPr>
          <w:p w:rsidR="00801DF1" w:rsidRDefault="00801DF1" w:rsidP="00801DF1">
            <w:pPr>
              <w:spacing w:line="276" w:lineRule="auto"/>
              <w:jc w:val="center"/>
              <w:rPr>
                <w:b/>
                <w:lang w:eastAsia="en-US"/>
              </w:rPr>
            </w:pPr>
            <w:proofErr w:type="spellStart"/>
            <w:r>
              <w:rPr>
                <w:b/>
                <w:bCs/>
                <w:kern w:val="32"/>
                <w:lang w:eastAsia="en-US"/>
              </w:rPr>
              <w:t>Қызметтік</w:t>
            </w:r>
            <w:proofErr w:type="spellEnd"/>
            <w:r>
              <w:rPr>
                <w:b/>
                <w:bCs/>
                <w:kern w:val="32"/>
                <w:lang w:eastAsia="en-US"/>
              </w:rPr>
              <w:t xml:space="preserve">  </w:t>
            </w:r>
            <w:proofErr w:type="spellStart"/>
            <w:r>
              <w:rPr>
                <w:b/>
                <w:bCs/>
                <w:kern w:val="32"/>
                <w:lang w:eastAsia="en-US"/>
              </w:rPr>
              <w:t>тегіс</w:t>
            </w:r>
            <w:proofErr w:type="spellEnd"/>
            <w:r>
              <w:rPr>
                <w:b/>
                <w:bCs/>
                <w:kern w:val="32"/>
                <w:lang w:eastAsia="en-US"/>
              </w:rPr>
              <w:t xml:space="preserve"> </w:t>
            </w:r>
            <w:proofErr w:type="spellStart"/>
            <w:r>
              <w:rPr>
                <w:b/>
                <w:bCs/>
                <w:kern w:val="32"/>
                <w:lang w:eastAsia="en-US"/>
              </w:rPr>
              <w:t>ұңғылы</w:t>
            </w:r>
            <w:proofErr w:type="spellEnd"/>
            <w:r>
              <w:rPr>
                <w:b/>
                <w:bCs/>
                <w:kern w:val="32"/>
                <w:lang w:eastAsia="en-US"/>
              </w:rPr>
              <w:t xml:space="preserve"> </w:t>
            </w:r>
            <w:proofErr w:type="spellStart"/>
            <w:r>
              <w:rPr>
                <w:b/>
                <w:bCs/>
                <w:kern w:val="32"/>
                <w:lang w:eastAsia="en-US"/>
              </w:rPr>
              <w:t>қарудың</w:t>
            </w:r>
            <w:proofErr w:type="spellEnd"/>
            <w:r>
              <w:rPr>
                <w:b/>
                <w:bCs/>
                <w:kern w:val="32"/>
                <w:lang w:eastAsia="en-US"/>
              </w:rPr>
              <w:t xml:space="preserve"> саны</w:t>
            </w:r>
          </w:p>
        </w:tc>
        <w:tc>
          <w:tcPr>
            <w:tcW w:w="514" w:type="pct"/>
            <w:tcBorders>
              <w:top w:val="single" w:sz="4" w:space="0" w:color="auto"/>
              <w:left w:val="single" w:sz="4" w:space="0" w:color="auto"/>
              <w:bottom w:val="single" w:sz="4" w:space="0" w:color="auto"/>
              <w:right w:val="single" w:sz="4" w:space="0" w:color="auto"/>
            </w:tcBorders>
            <w:vAlign w:val="center"/>
          </w:tcPr>
          <w:p w:rsidR="00801DF1" w:rsidRDefault="00801DF1" w:rsidP="00801DF1">
            <w:pPr>
              <w:spacing w:line="276" w:lineRule="auto"/>
              <w:jc w:val="center"/>
              <w:rPr>
                <w:b/>
                <w:lang w:eastAsia="en-US"/>
              </w:rPr>
            </w:pPr>
            <w:r>
              <w:rPr>
                <w:b/>
                <w:bCs/>
                <w:kern w:val="32"/>
                <w:lang w:eastAsia="en-US"/>
              </w:rPr>
              <w:t xml:space="preserve">GPS </w:t>
            </w:r>
            <w:proofErr w:type="spellStart"/>
            <w:r>
              <w:rPr>
                <w:b/>
                <w:bCs/>
                <w:kern w:val="32"/>
                <w:lang w:eastAsia="en-US"/>
              </w:rPr>
              <w:t>мониторингпен</w:t>
            </w:r>
            <w:proofErr w:type="spellEnd"/>
            <w:r>
              <w:rPr>
                <w:b/>
                <w:bCs/>
                <w:kern w:val="32"/>
                <w:lang w:eastAsia="en-US"/>
              </w:rPr>
              <w:t xml:space="preserve"> </w:t>
            </w:r>
            <w:proofErr w:type="spellStart"/>
            <w:r>
              <w:rPr>
                <w:b/>
                <w:bCs/>
                <w:kern w:val="32"/>
                <w:lang w:eastAsia="en-US"/>
              </w:rPr>
              <w:t>жабдықталған</w:t>
            </w:r>
            <w:proofErr w:type="spellEnd"/>
            <w:r>
              <w:rPr>
                <w:b/>
                <w:bCs/>
                <w:kern w:val="32"/>
                <w:lang w:eastAsia="en-US"/>
              </w:rPr>
              <w:t xml:space="preserve"> </w:t>
            </w:r>
            <w:r>
              <w:rPr>
                <w:b/>
                <w:bCs/>
                <w:kern w:val="32"/>
                <w:lang w:val="kk-KZ" w:eastAsia="en-US"/>
              </w:rPr>
              <w:t xml:space="preserve">мобильдік </w:t>
            </w:r>
            <w:proofErr w:type="spellStart"/>
            <w:r>
              <w:rPr>
                <w:b/>
                <w:bCs/>
                <w:kern w:val="32"/>
                <w:lang w:eastAsia="en-US"/>
              </w:rPr>
              <w:t>топтарға</w:t>
            </w:r>
            <w:proofErr w:type="spellEnd"/>
            <w:r>
              <w:rPr>
                <w:b/>
                <w:bCs/>
                <w:kern w:val="32"/>
                <w:lang w:eastAsia="en-US"/>
              </w:rPr>
              <w:t xml:space="preserve"> </w:t>
            </w:r>
            <w:proofErr w:type="spellStart"/>
            <w:r>
              <w:rPr>
                <w:b/>
                <w:bCs/>
                <w:kern w:val="32"/>
                <w:lang w:eastAsia="en-US"/>
              </w:rPr>
              <w:t>арналған</w:t>
            </w:r>
            <w:proofErr w:type="spellEnd"/>
            <w:r>
              <w:rPr>
                <w:b/>
                <w:bCs/>
                <w:kern w:val="32"/>
                <w:lang w:eastAsia="en-US"/>
              </w:rPr>
              <w:t xml:space="preserve"> </w:t>
            </w:r>
            <w:proofErr w:type="spellStart"/>
            <w:r>
              <w:rPr>
                <w:b/>
                <w:bCs/>
                <w:kern w:val="32"/>
                <w:lang w:eastAsia="en-US"/>
              </w:rPr>
              <w:t>автокөліктердің</w:t>
            </w:r>
            <w:proofErr w:type="spellEnd"/>
            <w:r>
              <w:rPr>
                <w:b/>
                <w:bCs/>
                <w:kern w:val="32"/>
                <w:lang w:eastAsia="en-US"/>
              </w:rPr>
              <w:t xml:space="preserve"> саны</w:t>
            </w:r>
          </w:p>
        </w:tc>
        <w:tc>
          <w:tcPr>
            <w:tcW w:w="610" w:type="pct"/>
            <w:tcBorders>
              <w:top w:val="single" w:sz="4" w:space="0" w:color="auto"/>
              <w:left w:val="single" w:sz="4" w:space="0" w:color="auto"/>
              <w:bottom w:val="single" w:sz="4" w:space="0" w:color="auto"/>
              <w:right w:val="single" w:sz="4" w:space="0" w:color="auto"/>
            </w:tcBorders>
            <w:vAlign w:val="center"/>
          </w:tcPr>
          <w:p w:rsidR="00801DF1" w:rsidRPr="00801DF1" w:rsidRDefault="00801DF1" w:rsidP="00801DF1">
            <w:pPr>
              <w:keepNext/>
              <w:spacing w:line="276" w:lineRule="auto"/>
              <w:jc w:val="center"/>
              <w:outlineLvl w:val="0"/>
              <w:rPr>
                <w:b/>
                <w:lang w:val="kk-KZ" w:eastAsia="en-US"/>
              </w:rPr>
            </w:pPr>
            <w:r>
              <w:rPr>
                <w:b/>
                <w:bCs/>
                <w:kern w:val="32"/>
                <w:lang w:val="kk-KZ" w:eastAsia="en-US"/>
              </w:rPr>
              <w:t>Жарылғыш заттардың металл іздегіштердің саны</w:t>
            </w:r>
          </w:p>
        </w:tc>
        <w:tc>
          <w:tcPr>
            <w:tcW w:w="468" w:type="pct"/>
            <w:tcBorders>
              <w:top w:val="single" w:sz="4" w:space="0" w:color="auto"/>
              <w:left w:val="single" w:sz="4" w:space="0" w:color="auto"/>
              <w:bottom w:val="single" w:sz="4" w:space="0" w:color="auto"/>
              <w:right w:val="single" w:sz="4" w:space="0" w:color="auto"/>
            </w:tcBorders>
            <w:vAlign w:val="center"/>
          </w:tcPr>
          <w:p w:rsidR="00801DF1" w:rsidRPr="00801DF1" w:rsidRDefault="00801DF1" w:rsidP="00801DF1">
            <w:pPr>
              <w:keepNext/>
              <w:spacing w:line="276" w:lineRule="auto"/>
              <w:jc w:val="center"/>
              <w:outlineLvl w:val="0"/>
              <w:rPr>
                <w:b/>
                <w:bCs/>
                <w:kern w:val="32"/>
                <w:lang w:val="kk-KZ" w:eastAsia="en-US"/>
              </w:rPr>
            </w:pPr>
            <w:proofErr w:type="spellStart"/>
            <w:r w:rsidRPr="00801DF1">
              <w:rPr>
                <w:b/>
                <w:bCs/>
                <w:kern w:val="32"/>
                <w:lang w:eastAsia="en-US"/>
              </w:rPr>
              <w:t>Радиоэлектрондық</w:t>
            </w:r>
            <w:proofErr w:type="spellEnd"/>
            <w:r w:rsidRPr="00801DF1">
              <w:rPr>
                <w:b/>
                <w:bCs/>
                <w:kern w:val="32"/>
                <w:lang w:eastAsia="en-US"/>
              </w:rPr>
              <w:t xml:space="preserve"> </w:t>
            </w:r>
            <w:proofErr w:type="spellStart"/>
            <w:r w:rsidRPr="00801DF1">
              <w:rPr>
                <w:b/>
                <w:bCs/>
                <w:kern w:val="32"/>
                <w:lang w:eastAsia="en-US"/>
              </w:rPr>
              <w:t>құралдардың</w:t>
            </w:r>
            <w:proofErr w:type="spellEnd"/>
            <w:r w:rsidRPr="00801DF1">
              <w:rPr>
                <w:b/>
                <w:bCs/>
                <w:kern w:val="32"/>
                <w:lang w:eastAsia="en-US"/>
              </w:rPr>
              <w:t xml:space="preserve"> </w:t>
            </w:r>
            <w:r>
              <w:rPr>
                <w:b/>
                <w:bCs/>
                <w:kern w:val="32"/>
                <w:lang w:val="kk-KZ" w:eastAsia="en-US"/>
              </w:rPr>
              <w:t xml:space="preserve">(рация) </w:t>
            </w:r>
            <w:r w:rsidRPr="00801DF1">
              <w:rPr>
                <w:b/>
                <w:bCs/>
                <w:kern w:val="32"/>
                <w:lang w:eastAsia="en-US"/>
              </w:rPr>
              <w:t>саны</w:t>
            </w:r>
            <w:r>
              <w:rPr>
                <w:b/>
                <w:bCs/>
                <w:kern w:val="32"/>
                <w:lang w:val="kk-KZ" w:eastAsia="en-US"/>
              </w:rPr>
              <w:t>:</w:t>
            </w:r>
            <w:r w:rsidRPr="00801DF1">
              <w:rPr>
                <w:b/>
                <w:bCs/>
                <w:kern w:val="32"/>
                <w:lang w:eastAsia="en-US"/>
              </w:rPr>
              <w:t xml:space="preserve"> </w:t>
            </w:r>
            <w:r>
              <w:rPr>
                <w:b/>
                <w:bCs/>
                <w:kern w:val="32"/>
                <w:lang w:val="kk-KZ" w:eastAsia="en-US"/>
              </w:rPr>
              <w:t xml:space="preserve">тасымалдаы (Т) </w:t>
            </w:r>
            <w:r w:rsidRPr="00801DF1">
              <w:rPr>
                <w:b/>
                <w:bCs/>
                <w:kern w:val="32"/>
                <w:lang w:val="kk-KZ" w:eastAsia="en-US"/>
              </w:rPr>
              <w:t>немесе</w:t>
            </w:r>
            <w:r>
              <w:rPr>
                <w:b/>
                <w:bCs/>
                <w:kern w:val="32"/>
                <w:lang w:val="kk-KZ" w:eastAsia="en-US"/>
              </w:rPr>
              <w:t xml:space="preserve"> автомобильдік (а)</w:t>
            </w:r>
          </w:p>
          <w:p w:rsidR="00801DF1" w:rsidRDefault="00801DF1" w:rsidP="00801DF1">
            <w:pPr>
              <w:keepNext/>
              <w:spacing w:line="276" w:lineRule="auto"/>
              <w:jc w:val="center"/>
              <w:outlineLvl w:val="0"/>
              <w:rPr>
                <w:b/>
                <w:bCs/>
                <w:kern w:val="32"/>
                <w:lang w:eastAsia="en-US"/>
              </w:rPr>
            </w:pPr>
          </w:p>
        </w:tc>
        <w:tc>
          <w:tcPr>
            <w:tcW w:w="461" w:type="pct"/>
            <w:tcBorders>
              <w:top w:val="single" w:sz="4" w:space="0" w:color="auto"/>
              <w:left w:val="single" w:sz="4" w:space="0" w:color="auto"/>
              <w:bottom w:val="single" w:sz="4" w:space="0" w:color="auto"/>
              <w:right w:val="single" w:sz="4" w:space="0" w:color="auto"/>
            </w:tcBorders>
            <w:vAlign w:val="center"/>
            <w:hideMark/>
          </w:tcPr>
          <w:p w:rsidR="00801DF1" w:rsidRDefault="00801DF1" w:rsidP="00801DF1">
            <w:pPr>
              <w:spacing w:line="276" w:lineRule="auto"/>
              <w:ind w:left="5" w:hanging="5"/>
              <w:jc w:val="center"/>
              <w:rPr>
                <w:b/>
                <w:bCs/>
                <w:lang w:eastAsia="en-US"/>
              </w:rPr>
            </w:pPr>
            <w:proofErr w:type="spellStart"/>
            <w:r>
              <w:rPr>
                <w:b/>
                <w:bCs/>
                <w:kern w:val="32"/>
                <w:lang w:eastAsia="en-US"/>
              </w:rPr>
              <w:t>Арнайы</w:t>
            </w:r>
            <w:proofErr w:type="spellEnd"/>
            <w:r>
              <w:rPr>
                <w:b/>
                <w:bCs/>
                <w:kern w:val="32"/>
                <w:lang w:eastAsia="en-US"/>
              </w:rPr>
              <w:t xml:space="preserve"> </w:t>
            </w:r>
            <w:proofErr w:type="spellStart"/>
            <w:r>
              <w:rPr>
                <w:b/>
                <w:bCs/>
                <w:kern w:val="32"/>
                <w:lang w:eastAsia="en-US"/>
              </w:rPr>
              <w:t>құралдар</w:t>
            </w:r>
            <w:proofErr w:type="spellEnd"/>
            <w:r>
              <w:rPr>
                <w:b/>
                <w:bCs/>
                <w:kern w:val="32"/>
                <w:lang w:eastAsia="en-US"/>
              </w:rPr>
              <w:t xml:space="preserve"> </w:t>
            </w:r>
            <w:proofErr w:type="spellStart"/>
            <w:r>
              <w:rPr>
                <w:b/>
                <w:bCs/>
                <w:kern w:val="32"/>
                <w:lang w:eastAsia="en-US"/>
              </w:rPr>
              <w:t>жиынтықтарының</w:t>
            </w:r>
            <w:proofErr w:type="spellEnd"/>
            <w:r>
              <w:rPr>
                <w:b/>
                <w:bCs/>
                <w:kern w:val="32"/>
                <w:lang w:eastAsia="en-US"/>
              </w:rPr>
              <w:t xml:space="preserve"> саны (ПР-73 </w:t>
            </w:r>
            <w:proofErr w:type="spellStart"/>
            <w:r w:rsidRPr="00801DF1">
              <w:rPr>
                <w:b/>
                <w:bCs/>
                <w:kern w:val="32"/>
                <w:lang w:eastAsia="en-US"/>
              </w:rPr>
              <w:t>немесе</w:t>
            </w:r>
            <w:proofErr w:type="spellEnd"/>
            <w:r>
              <w:rPr>
                <w:b/>
                <w:bCs/>
                <w:kern w:val="32"/>
                <w:lang w:eastAsia="en-US"/>
              </w:rPr>
              <w:t>,</w:t>
            </w:r>
            <w:r>
              <w:rPr>
                <w:b/>
                <w:bCs/>
                <w:kern w:val="32"/>
                <w:lang w:val="kk-KZ" w:eastAsia="en-US"/>
              </w:rPr>
              <w:t xml:space="preserve"> аналогы</w:t>
            </w:r>
            <w:r>
              <w:rPr>
                <w:b/>
                <w:bCs/>
                <w:kern w:val="32"/>
                <w:lang w:eastAsia="en-US"/>
              </w:rPr>
              <w:t>)</w:t>
            </w:r>
          </w:p>
        </w:tc>
      </w:tr>
      <w:tr w:rsidR="00673039" w:rsidTr="00315704">
        <w:trPr>
          <w:trHeight w:val="531"/>
        </w:trPr>
        <w:tc>
          <w:tcPr>
            <w:tcW w:w="177" w:type="pct"/>
            <w:tcBorders>
              <w:top w:val="single" w:sz="4" w:space="0" w:color="auto"/>
              <w:left w:val="single" w:sz="4" w:space="0" w:color="auto"/>
              <w:bottom w:val="single" w:sz="4" w:space="0" w:color="auto"/>
              <w:right w:val="single" w:sz="4" w:space="0" w:color="auto"/>
            </w:tcBorders>
            <w:hideMark/>
          </w:tcPr>
          <w:p w:rsidR="00673039" w:rsidRPr="00A23F53" w:rsidRDefault="00673039" w:rsidP="00673039">
            <w:pPr>
              <w:jc w:val="center"/>
              <w:rPr>
                <w:sz w:val="22"/>
                <w:szCs w:val="22"/>
              </w:rPr>
            </w:pPr>
            <w:r w:rsidRPr="00A23F53">
              <w:rPr>
                <w:sz w:val="22"/>
                <w:szCs w:val="22"/>
              </w:rPr>
              <w:t>1.</w:t>
            </w:r>
          </w:p>
        </w:tc>
        <w:tc>
          <w:tcPr>
            <w:tcW w:w="1087" w:type="pct"/>
            <w:tcBorders>
              <w:top w:val="single" w:sz="4" w:space="0" w:color="auto"/>
              <w:left w:val="single" w:sz="4" w:space="0" w:color="auto"/>
              <w:bottom w:val="single" w:sz="4" w:space="0" w:color="auto"/>
              <w:right w:val="single" w:sz="4" w:space="0" w:color="auto"/>
            </w:tcBorders>
            <w:hideMark/>
          </w:tcPr>
          <w:p w:rsidR="00673039" w:rsidRDefault="00673039" w:rsidP="00673039">
            <w:pPr>
              <w:spacing w:line="276" w:lineRule="auto"/>
              <w:jc w:val="both"/>
              <w:rPr>
                <w:lang w:eastAsia="en-US"/>
              </w:rPr>
            </w:pPr>
            <w:r>
              <w:rPr>
                <w:lang w:eastAsia="en-US"/>
              </w:rPr>
              <w:t>«</w:t>
            </w:r>
            <w:proofErr w:type="spellStart"/>
            <w:r>
              <w:rPr>
                <w:lang w:eastAsia="en-US"/>
              </w:rPr>
              <w:t>Магистральдық</w:t>
            </w:r>
            <w:proofErr w:type="spellEnd"/>
            <w:r>
              <w:rPr>
                <w:lang w:eastAsia="en-US"/>
              </w:rPr>
              <w:t xml:space="preserve"> </w:t>
            </w:r>
            <w:proofErr w:type="spellStart"/>
            <w:r>
              <w:rPr>
                <w:lang w:eastAsia="en-US"/>
              </w:rPr>
              <w:t>Суағызғысы</w:t>
            </w:r>
            <w:proofErr w:type="spellEnd"/>
            <w:r>
              <w:rPr>
                <w:lang w:eastAsia="en-US"/>
              </w:rPr>
              <w:t xml:space="preserve">» ЖШС </w:t>
            </w:r>
            <w:proofErr w:type="spellStart"/>
            <w:r>
              <w:rPr>
                <w:b/>
                <w:lang w:eastAsia="en-US"/>
              </w:rPr>
              <w:t>әкімшілік</w:t>
            </w:r>
            <w:proofErr w:type="spellEnd"/>
            <w:r>
              <w:rPr>
                <w:b/>
                <w:lang w:eastAsia="en-US"/>
              </w:rPr>
              <w:t xml:space="preserve"> </w:t>
            </w:r>
            <w:proofErr w:type="spellStart"/>
            <w:r>
              <w:rPr>
                <w:b/>
                <w:lang w:eastAsia="en-US"/>
              </w:rPr>
              <w:t>ғимараты</w:t>
            </w:r>
            <w:proofErr w:type="spellEnd"/>
          </w:p>
        </w:tc>
        <w:tc>
          <w:tcPr>
            <w:tcW w:w="561" w:type="pct"/>
            <w:tcBorders>
              <w:top w:val="single" w:sz="4" w:space="0" w:color="auto"/>
              <w:left w:val="single" w:sz="4" w:space="0" w:color="auto"/>
              <w:bottom w:val="single" w:sz="4" w:space="0" w:color="auto"/>
              <w:right w:val="single" w:sz="4" w:space="0" w:color="auto"/>
            </w:tcBorders>
            <w:hideMark/>
          </w:tcPr>
          <w:p w:rsidR="00673039" w:rsidRDefault="00673039" w:rsidP="00673039">
            <w:pPr>
              <w:spacing w:line="276" w:lineRule="auto"/>
              <w:jc w:val="center"/>
              <w:rPr>
                <w:lang w:eastAsia="en-US"/>
              </w:rPr>
            </w:pPr>
            <w:proofErr w:type="spellStart"/>
            <w:r>
              <w:rPr>
                <w:lang w:eastAsia="en-US"/>
              </w:rPr>
              <w:t>Күзет</w:t>
            </w:r>
            <w:proofErr w:type="spellEnd"/>
            <w:r>
              <w:rPr>
                <w:lang w:eastAsia="en-US"/>
              </w:rPr>
              <w:t xml:space="preserve"> посты</w:t>
            </w:r>
          </w:p>
        </w:tc>
        <w:tc>
          <w:tcPr>
            <w:tcW w:w="327" w:type="pct"/>
            <w:tcBorders>
              <w:top w:val="single" w:sz="4" w:space="0" w:color="auto"/>
              <w:left w:val="single" w:sz="4" w:space="0" w:color="auto"/>
              <w:bottom w:val="single" w:sz="4" w:space="0" w:color="auto"/>
              <w:right w:val="single" w:sz="4" w:space="0" w:color="auto"/>
            </w:tcBorders>
            <w:hideMark/>
          </w:tcPr>
          <w:p w:rsidR="00673039" w:rsidRPr="00A23F53" w:rsidRDefault="00673039" w:rsidP="00673039">
            <w:pPr>
              <w:jc w:val="center"/>
              <w:rPr>
                <w:sz w:val="22"/>
                <w:szCs w:val="22"/>
              </w:rPr>
            </w:pPr>
            <w:r>
              <w:rPr>
                <w:sz w:val="22"/>
                <w:szCs w:val="22"/>
              </w:rPr>
              <w:t>1</w:t>
            </w:r>
          </w:p>
        </w:tc>
        <w:tc>
          <w:tcPr>
            <w:tcW w:w="374" w:type="pct"/>
            <w:tcBorders>
              <w:top w:val="single" w:sz="4" w:space="0" w:color="auto"/>
              <w:left w:val="single" w:sz="4" w:space="0" w:color="auto"/>
              <w:bottom w:val="single" w:sz="4" w:space="0" w:color="auto"/>
              <w:right w:val="single" w:sz="4" w:space="0" w:color="auto"/>
            </w:tcBorders>
            <w:hideMark/>
          </w:tcPr>
          <w:p w:rsidR="00673039" w:rsidRPr="00A23F53" w:rsidRDefault="00673039" w:rsidP="00673039">
            <w:pPr>
              <w:jc w:val="center"/>
              <w:rPr>
                <w:sz w:val="22"/>
                <w:szCs w:val="22"/>
              </w:rPr>
            </w:pPr>
            <w:r>
              <w:rPr>
                <w:sz w:val="22"/>
                <w:szCs w:val="22"/>
              </w:rPr>
              <w:t>4</w:t>
            </w:r>
          </w:p>
        </w:tc>
        <w:tc>
          <w:tcPr>
            <w:tcW w:w="420" w:type="pct"/>
            <w:tcBorders>
              <w:top w:val="single" w:sz="4" w:space="0" w:color="auto"/>
              <w:left w:val="single" w:sz="4" w:space="0" w:color="auto"/>
              <w:bottom w:val="single" w:sz="4" w:space="0" w:color="auto"/>
              <w:right w:val="single" w:sz="4" w:space="0" w:color="auto"/>
            </w:tcBorders>
            <w:hideMark/>
          </w:tcPr>
          <w:p w:rsidR="00673039" w:rsidRPr="00A23F53" w:rsidRDefault="00673039" w:rsidP="00673039">
            <w:pPr>
              <w:jc w:val="center"/>
              <w:rPr>
                <w:sz w:val="22"/>
                <w:szCs w:val="22"/>
              </w:rPr>
            </w:pPr>
            <w:r w:rsidRPr="00A23F53">
              <w:rPr>
                <w:sz w:val="22"/>
                <w:szCs w:val="22"/>
              </w:rPr>
              <w:t>-</w:t>
            </w:r>
          </w:p>
        </w:tc>
        <w:tc>
          <w:tcPr>
            <w:tcW w:w="514" w:type="pct"/>
            <w:tcBorders>
              <w:top w:val="single" w:sz="4" w:space="0" w:color="auto"/>
              <w:left w:val="single" w:sz="4" w:space="0" w:color="auto"/>
              <w:bottom w:val="single" w:sz="4" w:space="0" w:color="auto"/>
              <w:right w:val="single" w:sz="4" w:space="0" w:color="auto"/>
            </w:tcBorders>
            <w:hideMark/>
          </w:tcPr>
          <w:p w:rsidR="00673039" w:rsidRPr="00A23F53" w:rsidRDefault="00673039" w:rsidP="00673039">
            <w:pPr>
              <w:jc w:val="center"/>
              <w:rPr>
                <w:sz w:val="22"/>
                <w:szCs w:val="22"/>
              </w:rPr>
            </w:pPr>
          </w:p>
        </w:tc>
        <w:tc>
          <w:tcPr>
            <w:tcW w:w="610" w:type="pct"/>
            <w:tcBorders>
              <w:top w:val="single" w:sz="4" w:space="0" w:color="auto"/>
              <w:left w:val="single" w:sz="4" w:space="0" w:color="auto"/>
              <w:bottom w:val="single" w:sz="4" w:space="0" w:color="auto"/>
              <w:right w:val="single" w:sz="4" w:space="0" w:color="auto"/>
            </w:tcBorders>
          </w:tcPr>
          <w:p w:rsidR="00673039" w:rsidRPr="00655359" w:rsidRDefault="00673039" w:rsidP="00673039">
            <w:pPr>
              <w:jc w:val="center"/>
              <w:rPr>
                <w:sz w:val="22"/>
                <w:szCs w:val="22"/>
                <w:lang w:val="en-US"/>
              </w:rPr>
            </w:pPr>
            <w:r>
              <w:rPr>
                <w:sz w:val="22"/>
                <w:szCs w:val="22"/>
                <w:lang w:val="en-US"/>
              </w:rPr>
              <w:t>1</w:t>
            </w:r>
          </w:p>
        </w:tc>
        <w:tc>
          <w:tcPr>
            <w:tcW w:w="468" w:type="pct"/>
            <w:tcBorders>
              <w:top w:val="single" w:sz="4" w:space="0" w:color="auto"/>
              <w:left w:val="single" w:sz="4" w:space="0" w:color="auto"/>
              <w:bottom w:val="single" w:sz="4" w:space="0" w:color="auto"/>
              <w:right w:val="single" w:sz="4" w:space="0" w:color="auto"/>
            </w:tcBorders>
            <w:hideMark/>
          </w:tcPr>
          <w:p w:rsidR="00673039" w:rsidRPr="00B75D2F" w:rsidRDefault="00673039" w:rsidP="00673039">
            <w:pPr>
              <w:jc w:val="center"/>
              <w:rPr>
                <w:sz w:val="22"/>
                <w:szCs w:val="22"/>
              </w:rPr>
            </w:pPr>
            <w:r>
              <w:rPr>
                <w:sz w:val="22"/>
                <w:szCs w:val="22"/>
              </w:rPr>
              <w:t>1п</w:t>
            </w:r>
          </w:p>
        </w:tc>
        <w:tc>
          <w:tcPr>
            <w:tcW w:w="461" w:type="pct"/>
            <w:tcBorders>
              <w:top w:val="single" w:sz="4" w:space="0" w:color="auto"/>
              <w:left w:val="single" w:sz="4" w:space="0" w:color="auto"/>
              <w:bottom w:val="single" w:sz="4" w:space="0" w:color="auto"/>
              <w:right w:val="single" w:sz="4" w:space="0" w:color="auto"/>
            </w:tcBorders>
            <w:hideMark/>
          </w:tcPr>
          <w:p w:rsidR="00673039" w:rsidRPr="00533BAA" w:rsidRDefault="00673039" w:rsidP="00673039">
            <w:pPr>
              <w:jc w:val="center"/>
              <w:rPr>
                <w:sz w:val="22"/>
                <w:szCs w:val="22"/>
              </w:rPr>
            </w:pPr>
            <w:r>
              <w:rPr>
                <w:sz w:val="22"/>
                <w:szCs w:val="22"/>
              </w:rPr>
              <w:t>1</w:t>
            </w:r>
          </w:p>
        </w:tc>
      </w:tr>
      <w:tr w:rsidR="00673039" w:rsidTr="00315704">
        <w:trPr>
          <w:trHeight w:val="755"/>
        </w:trPr>
        <w:tc>
          <w:tcPr>
            <w:tcW w:w="177" w:type="pct"/>
            <w:tcBorders>
              <w:top w:val="single" w:sz="4" w:space="0" w:color="auto"/>
              <w:left w:val="single" w:sz="4" w:space="0" w:color="auto"/>
              <w:bottom w:val="single" w:sz="4" w:space="0" w:color="auto"/>
              <w:right w:val="single" w:sz="4" w:space="0" w:color="auto"/>
            </w:tcBorders>
          </w:tcPr>
          <w:p w:rsidR="00673039" w:rsidRPr="00A23F53" w:rsidRDefault="00673039" w:rsidP="00673039">
            <w:pPr>
              <w:jc w:val="center"/>
              <w:rPr>
                <w:sz w:val="22"/>
                <w:szCs w:val="22"/>
              </w:rPr>
            </w:pPr>
            <w:r>
              <w:rPr>
                <w:sz w:val="22"/>
                <w:szCs w:val="22"/>
              </w:rPr>
              <w:t>2.</w:t>
            </w:r>
          </w:p>
        </w:tc>
        <w:tc>
          <w:tcPr>
            <w:tcW w:w="1087" w:type="pct"/>
            <w:tcBorders>
              <w:top w:val="single" w:sz="4" w:space="0" w:color="auto"/>
              <w:left w:val="single" w:sz="4" w:space="0" w:color="auto"/>
              <w:bottom w:val="single" w:sz="4" w:space="0" w:color="auto"/>
              <w:right w:val="single" w:sz="4" w:space="0" w:color="auto"/>
            </w:tcBorders>
          </w:tcPr>
          <w:p w:rsidR="00673039" w:rsidRDefault="00673039" w:rsidP="00673039">
            <w:pPr>
              <w:spacing w:line="276" w:lineRule="auto"/>
              <w:rPr>
                <w:lang w:eastAsia="en-US"/>
              </w:rPr>
            </w:pPr>
            <w:proofErr w:type="spellStart"/>
            <w:r>
              <w:rPr>
                <w:b/>
                <w:lang w:eastAsia="en-US"/>
              </w:rPr>
              <w:t>Қиғаш</w:t>
            </w:r>
            <w:proofErr w:type="spellEnd"/>
            <w:r>
              <w:rPr>
                <w:b/>
                <w:lang w:eastAsia="en-US"/>
              </w:rPr>
              <w:t xml:space="preserve"> </w:t>
            </w:r>
            <w:proofErr w:type="spellStart"/>
            <w:r>
              <w:rPr>
                <w:b/>
                <w:lang w:eastAsia="en-US"/>
              </w:rPr>
              <w:t>өзеніндегі</w:t>
            </w:r>
            <w:proofErr w:type="spellEnd"/>
            <w:r>
              <w:rPr>
                <w:b/>
                <w:lang w:eastAsia="en-US"/>
              </w:rPr>
              <w:t xml:space="preserve"> бас </w:t>
            </w:r>
            <w:proofErr w:type="spellStart"/>
            <w:r>
              <w:rPr>
                <w:b/>
                <w:lang w:eastAsia="en-US"/>
              </w:rPr>
              <w:t>тоған</w:t>
            </w:r>
            <w:proofErr w:type="spellEnd"/>
            <w:r>
              <w:rPr>
                <w:b/>
                <w:lang w:eastAsia="en-US"/>
              </w:rPr>
              <w:t xml:space="preserve"> </w:t>
            </w:r>
            <w:proofErr w:type="spellStart"/>
            <w:r>
              <w:rPr>
                <w:b/>
                <w:lang w:eastAsia="en-US"/>
              </w:rPr>
              <w:t>құрылысы</w:t>
            </w:r>
            <w:proofErr w:type="spellEnd"/>
            <w:r>
              <w:rPr>
                <w:lang w:eastAsia="en-US"/>
              </w:rPr>
              <w:t xml:space="preserve"> (1-сукөтергінің </w:t>
            </w:r>
            <w:proofErr w:type="spellStart"/>
            <w:r>
              <w:rPr>
                <w:lang w:eastAsia="en-US"/>
              </w:rPr>
              <w:t>сорғы</w:t>
            </w:r>
            <w:proofErr w:type="spellEnd"/>
            <w:r>
              <w:rPr>
                <w:lang w:eastAsia="en-US"/>
              </w:rPr>
              <w:t xml:space="preserve"> </w:t>
            </w:r>
            <w:proofErr w:type="spellStart"/>
            <w:r>
              <w:rPr>
                <w:lang w:eastAsia="en-US"/>
              </w:rPr>
              <w:t>стансасы</w:t>
            </w:r>
            <w:proofErr w:type="spellEnd"/>
            <w:r>
              <w:rPr>
                <w:lang w:eastAsia="en-US"/>
              </w:rPr>
              <w:t xml:space="preserve">, 1-с/к </w:t>
            </w:r>
            <w:proofErr w:type="spellStart"/>
            <w:r>
              <w:rPr>
                <w:lang w:eastAsia="en-US"/>
              </w:rPr>
              <w:t>хлораторлық</w:t>
            </w:r>
            <w:proofErr w:type="spellEnd"/>
            <w:r>
              <w:rPr>
                <w:lang w:eastAsia="en-US"/>
              </w:rPr>
              <w:t xml:space="preserve"> </w:t>
            </w:r>
            <w:proofErr w:type="spellStart"/>
            <w:r>
              <w:rPr>
                <w:lang w:eastAsia="en-US"/>
              </w:rPr>
              <w:t>станциясы</w:t>
            </w:r>
            <w:proofErr w:type="spellEnd"/>
            <w:r>
              <w:rPr>
                <w:lang w:eastAsia="en-US"/>
              </w:rPr>
              <w:t xml:space="preserve">, </w:t>
            </w:r>
            <w:proofErr w:type="spellStart"/>
            <w:r>
              <w:rPr>
                <w:lang w:eastAsia="en-US"/>
              </w:rPr>
              <w:t>қазандық</w:t>
            </w:r>
            <w:proofErr w:type="spellEnd"/>
            <w:r>
              <w:rPr>
                <w:lang w:eastAsia="en-US"/>
              </w:rPr>
              <w:t xml:space="preserve">, </w:t>
            </w:r>
            <w:proofErr w:type="spellStart"/>
            <w:r>
              <w:rPr>
                <w:lang w:eastAsia="en-US"/>
              </w:rPr>
              <w:t>кері</w:t>
            </w:r>
            <w:proofErr w:type="spellEnd"/>
            <w:r>
              <w:rPr>
                <w:lang w:eastAsia="en-US"/>
              </w:rPr>
              <w:t xml:space="preserve"> </w:t>
            </w:r>
            <w:proofErr w:type="spellStart"/>
            <w:r>
              <w:rPr>
                <w:lang w:eastAsia="en-US"/>
              </w:rPr>
              <w:t>клапандар</w:t>
            </w:r>
            <w:proofErr w:type="spellEnd"/>
            <w:r>
              <w:rPr>
                <w:lang w:eastAsia="en-US"/>
              </w:rPr>
              <w:t xml:space="preserve"> </w:t>
            </w:r>
            <w:proofErr w:type="spellStart"/>
            <w:r>
              <w:rPr>
                <w:lang w:eastAsia="en-US"/>
              </w:rPr>
              <w:t>камерасы</w:t>
            </w:r>
            <w:proofErr w:type="spellEnd"/>
            <w:r>
              <w:rPr>
                <w:lang w:eastAsia="en-US"/>
              </w:rPr>
              <w:t xml:space="preserve">, суды </w:t>
            </w:r>
            <w:proofErr w:type="spellStart"/>
            <w:r>
              <w:rPr>
                <w:lang w:eastAsia="en-US"/>
              </w:rPr>
              <w:t>есепке</w:t>
            </w:r>
            <w:proofErr w:type="spellEnd"/>
            <w:r>
              <w:rPr>
                <w:lang w:eastAsia="en-US"/>
              </w:rPr>
              <w:t xml:space="preserve"> </w:t>
            </w:r>
            <w:proofErr w:type="spellStart"/>
            <w:r>
              <w:rPr>
                <w:lang w:eastAsia="en-US"/>
              </w:rPr>
              <w:t>алу</w:t>
            </w:r>
            <w:proofErr w:type="spellEnd"/>
            <w:r>
              <w:rPr>
                <w:lang w:eastAsia="en-US"/>
              </w:rPr>
              <w:t xml:space="preserve"> </w:t>
            </w:r>
            <w:proofErr w:type="spellStart"/>
            <w:r>
              <w:rPr>
                <w:lang w:eastAsia="en-US"/>
              </w:rPr>
              <w:t>тораптары</w:t>
            </w:r>
            <w:proofErr w:type="spellEnd"/>
            <w:r>
              <w:rPr>
                <w:lang w:eastAsia="en-US"/>
              </w:rPr>
              <w:t xml:space="preserve">, </w:t>
            </w:r>
            <w:proofErr w:type="spellStart"/>
            <w:r>
              <w:rPr>
                <w:lang w:eastAsia="en-US"/>
              </w:rPr>
              <w:t>санитарлық-қорғау</w:t>
            </w:r>
            <w:proofErr w:type="spellEnd"/>
            <w:r>
              <w:rPr>
                <w:lang w:eastAsia="en-US"/>
              </w:rPr>
              <w:t xml:space="preserve"> </w:t>
            </w:r>
            <w:proofErr w:type="spellStart"/>
            <w:r>
              <w:rPr>
                <w:lang w:eastAsia="en-US"/>
              </w:rPr>
              <w:t>аймағының</w:t>
            </w:r>
            <w:proofErr w:type="spellEnd"/>
            <w:r>
              <w:rPr>
                <w:lang w:eastAsia="en-US"/>
              </w:rPr>
              <w:t xml:space="preserve"> 1-ші </w:t>
            </w:r>
            <w:proofErr w:type="spellStart"/>
            <w:r>
              <w:rPr>
                <w:lang w:eastAsia="en-US"/>
              </w:rPr>
              <w:t>белдеуі</w:t>
            </w:r>
            <w:proofErr w:type="spellEnd"/>
            <w:r>
              <w:rPr>
                <w:lang w:eastAsia="en-US"/>
              </w:rPr>
              <w:t>)</w:t>
            </w:r>
          </w:p>
        </w:tc>
        <w:tc>
          <w:tcPr>
            <w:tcW w:w="561" w:type="pct"/>
            <w:tcBorders>
              <w:top w:val="single" w:sz="4" w:space="0" w:color="auto"/>
              <w:left w:val="single" w:sz="4" w:space="0" w:color="auto"/>
              <w:bottom w:val="single" w:sz="4" w:space="0" w:color="auto"/>
              <w:right w:val="single" w:sz="4" w:space="0" w:color="auto"/>
            </w:tcBorders>
          </w:tcPr>
          <w:p w:rsidR="00673039" w:rsidRDefault="00673039" w:rsidP="00673039">
            <w:pPr>
              <w:spacing w:line="276" w:lineRule="auto"/>
              <w:jc w:val="center"/>
              <w:rPr>
                <w:lang w:eastAsia="en-US"/>
              </w:rPr>
            </w:pPr>
            <w:proofErr w:type="spellStart"/>
            <w:r>
              <w:rPr>
                <w:lang w:eastAsia="en-US"/>
              </w:rPr>
              <w:t>Күзет</w:t>
            </w:r>
            <w:proofErr w:type="spellEnd"/>
            <w:r>
              <w:rPr>
                <w:lang w:eastAsia="en-US"/>
              </w:rPr>
              <w:t xml:space="preserve"> посты</w:t>
            </w:r>
          </w:p>
        </w:tc>
        <w:tc>
          <w:tcPr>
            <w:tcW w:w="327" w:type="pct"/>
            <w:tcBorders>
              <w:top w:val="single" w:sz="4" w:space="0" w:color="auto"/>
              <w:left w:val="single" w:sz="4" w:space="0" w:color="auto"/>
              <w:bottom w:val="single" w:sz="4" w:space="0" w:color="auto"/>
              <w:right w:val="single" w:sz="4" w:space="0" w:color="auto"/>
            </w:tcBorders>
          </w:tcPr>
          <w:p w:rsidR="00673039" w:rsidRPr="00A23F53" w:rsidRDefault="00673039" w:rsidP="00673039">
            <w:pPr>
              <w:jc w:val="center"/>
              <w:rPr>
                <w:sz w:val="22"/>
                <w:szCs w:val="22"/>
              </w:rPr>
            </w:pPr>
            <w:r>
              <w:rPr>
                <w:sz w:val="22"/>
                <w:szCs w:val="22"/>
              </w:rPr>
              <w:t>2</w:t>
            </w:r>
          </w:p>
        </w:tc>
        <w:tc>
          <w:tcPr>
            <w:tcW w:w="374" w:type="pct"/>
            <w:tcBorders>
              <w:top w:val="single" w:sz="4" w:space="0" w:color="auto"/>
              <w:left w:val="single" w:sz="4" w:space="0" w:color="auto"/>
              <w:bottom w:val="single" w:sz="4" w:space="0" w:color="auto"/>
              <w:right w:val="single" w:sz="4" w:space="0" w:color="auto"/>
            </w:tcBorders>
          </w:tcPr>
          <w:p w:rsidR="00673039" w:rsidRPr="00A23F53" w:rsidRDefault="00673039" w:rsidP="00673039">
            <w:pPr>
              <w:jc w:val="center"/>
              <w:rPr>
                <w:sz w:val="22"/>
                <w:szCs w:val="22"/>
              </w:rPr>
            </w:pPr>
            <w:r>
              <w:rPr>
                <w:sz w:val="22"/>
                <w:szCs w:val="22"/>
              </w:rPr>
              <w:t>8</w:t>
            </w:r>
          </w:p>
        </w:tc>
        <w:tc>
          <w:tcPr>
            <w:tcW w:w="420" w:type="pct"/>
            <w:tcBorders>
              <w:top w:val="single" w:sz="4" w:space="0" w:color="auto"/>
              <w:left w:val="single" w:sz="4" w:space="0" w:color="auto"/>
              <w:bottom w:val="single" w:sz="4" w:space="0" w:color="auto"/>
              <w:right w:val="single" w:sz="4" w:space="0" w:color="auto"/>
            </w:tcBorders>
          </w:tcPr>
          <w:p w:rsidR="00673039" w:rsidRPr="00A23F53" w:rsidRDefault="00673039" w:rsidP="00673039">
            <w:pPr>
              <w:jc w:val="center"/>
              <w:rPr>
                <w:sz w:val="22"/>
                <w:szCs w:val="22"/>
              </w:rPr>
            </w:pPr>
            <w:r>
              <w:rPr>
                <w:sz w:val="22"/>
                <w:szCs w:val="22"/>
              </w:rPr>
              <w:t>1</w:t>
            </w:r>
          </w:p>
        </w:tc>
        <w:tc>
          <w:tcPr>
            <w:tcW w:w="514" w:type="pct"/>
            <w:tcBorders>
              <w:top w:val="single" w:sz="4" w:space="0" w:color="auto"/>
              <w:left w:val="single" w:sz="4" w:space="0" w:color="auto"/>
              <w:bottom w:val="single" w:sz="4" w:space="0" w:color="auto"/>
              <w:right w:val="single" w:sz="4" w:space="0" w:color="auto"/>
            </w:tcBorders>
          </w:tcPr>
          <w:p w:rsidR="00673039" w:rsidRPr="00A23F53" w:rsidRDefault="00673039" w:rsidP="00673039">
            <w:pPr>
              <w:jc w:val="center"/>
              <w:rPr>
                <w:sz w:val="22"/>
                <w:szCs w:val="22"/>
              </w:rPr>
            </w:pPr>
          </w:p>
        </w:tc>
        <w:tc>
          <w:tcPr>
            <w:tcW w:w="610" w:type="pct"/>
            <w:tcBorders>
              <w:top w:val="single" w:sz="4" w:space="0" w:color="auto"/>
              <w:left w:val="single" w:sz="4" w:space="0" w:color="auto"/>
              <w:bottom w:val="single" w:sz="4" w:space="0" w:color="auto"/>
              <w:right w:val="single" w:sz="4" w:space="0" w:color="auto"/>
            </w:tcBorders>
          </w:tcPr>
          <w:p w:rsidR="00673039" w:rsidRPr="00A23F53" w:rsidRDefault="00673039" w:rsidP="00673039">
            <w:pPr>
              <w:jc w:val="center"/>
              <w:rPr>
                <w:sz w:val="22"/>
                <w:szCs w:val="22"/>
              </w:rPr>
            </w:pPr>
            <w:r>
              <w:rPr>
                <w:sz w:val="22"/>
                <w:szCs w:val="22"/>
              </w:rPr>
              <w:t>1</w:t>
            </w:r>
          </w:p>
        </w:tc>
        <w:tc>
          <w:tcPr>
            <w:tcW w:w="468" w:type="pct"/>
            <w:tcBorders>
              <w:top w:val="single" w:sz="4" w:space="0" w:color="auto"/>
              <w:left w:val="single" w:sz="4" w:space="0" w:color="auto"/>
              <w:bottom w:val="single" w:sz="4" w:space="0" w:color="auto"/>
              <w:right w:val="single" w:sz="4" w:space="0" w:color="auto"/>
            </w:tcBorders>
          </w:tcPr>
          <w:p w:rsidR="00673039" w:rsidRPr="00A23F53" w:rsidRDefault="00673039" w:rsidP="00673039">
            <w:pPr>
              <w:jc w:val="center"/>
              <w:rPr>
                <w:sz w:val="22"/>
                <w:szCs w:val="22"/>
              </w:rPr>
            </w:pPr>
            <w:r>
              <w:rPr>
                <w:sz w:val="22"/>
                <w:szCs w:val="22"/>
              </w:rPr>
              <w:t>2п</w:t>
            </w:r>
          </w:p>
        </w:tc>
        <w:tc>
          <w:tcPr>
            <w:tcW w:w="461" w:type="pct"/>
            <w:tcBorders>
              <w:top w:val="single" w:sz="4" w:space="0" w:color="auto"/>
              <w:left w:val="single" w:sz="4" w:space="0" w:color="auto"/>
              <w:bottom w:val="single" w:sz="4" w:space="0" w:color="auto"/>
              <w:right w:val="single" w:sz="4" w:space="0" w:color="auto"/>
            </w:tcBorders>
          </w:tcPr>
          <w:p w:rsidR="00673039" w:rsidRPr="00A23F53" w:rsidRDefault="00673039" w:rsidP="00673039">
            <w:pPr>
              <w:jc w:val="center"/>
              <w:rPr>
                <w:sz w:val="22"/>
                <w:szCs w:val="22"/>
              </w:rPr>
            </w:pPr>
            <w:r>
              <w:rPr>
                <w:sz w:val="22"/>
                <w:szCs w:val="22"/>
              </w:rPr>
              <w:t>1</w:t>
            </w:r>
          </w:p>
        </w:tc>
      </w:tr>
      <w:tr w:rsidR="00673039" w:rsidTr="00315704">
        <w:trPr>
          <w:trHeight w:val="755"/>
        </w:trPr>
        <w:tc>
          <w:tcPr>
            <w:tcW w:w="177" w:type="pct"/>
            <w:tcBorders>
              <w:top w:val="single" w:sz="4" w:space="0" w:color="auto"/>
              <w:left w:val="single" w:sz="4" w:space="0" w:color="auto"/>
              <w:bottom w:val="single" w:sz="4" w:space="0" w:color="auto"/>
              <w:right w:val="single" w:sz="4" w:space="0" w:color="auto"/>
            </w:tcBorders>
          </w:tcPr>
          <w:p w:rsidR="00673039" w:rsidRDefault="00673039" w:rsidP="00673039">
            <w:pPr>
              <w:jc w:val="center"/>
              <w:rPr>
                <w:sz w:val="22"/>
                <w:szCs w:val="22"/>
              </w:rPr>
            </w:pPr>
            <w:r>
              <w:rPr>
                <w:sz w:val="22"/>
                <w:szCs w:val="22"/>
              </w:rPr>
              <w:t>3.</w:t>
            </w:r>
          </w:p>
        </w:tc>
        <w:tc>
          <w:tcPr>
            <w:tcW w:w="1087" w:type="pct"/>
            <w:tcBorders>
              <w:top w:val="single" w:sz="4" w:space="0" w:color="auto"/>
              <w:left w:val="single" w:sz="4" w:space="0" w:color="auto"/>
              <w:bottom w:val="single" w:sz="4" w:space="0" w:color="auto"/>
              <w:right w:val="single" w:sz="4" w:space="0" w:color="auto"/>
            </w:tcBorders>
          </w:tcPr>
          <w:p w:rsidR="00673039" w:rsidRDefault="00673039" w:rsidP="00673039">
            <w:pPr>
              <w:spacing w:line="276" w:lineRule="auto"/>
              <w:rPr>
                <w:lang w:eastAsia="en-US"/>
              </w:rPr>
            </w:pPr>
            <w:proofErr w:type="spellStart"/>
            <w:r>
              <w:rPr>
                <w:b/>
                <w:lang w:eastAsia="en-US"/>
              </w:rPr>
              <w:t>Тәуліктік</w:t>
            </w:r>
            <w:proofErr w:type="spellEnd"/>
            <w:r>
              <w:rPr>
                <w:b/>
                <w:lang w:eastAsia="en-US"/>
              </w:rPr>
              <w:t xml:space="preserve"> </w:t>
            </w:r>
            <w:proofErr w:type="spellStart"/>
            <w:r>
              <w:rPr>
                <w:b/>
                <w:lang w:eastAsia="en-US"/>
              </w:rPr>
              <w:t>реттеу</w:t>
            </w:r>
            <w:proofErr w:type="spellEnd"/>
            <w:r>
              <w:rPr>
                <w:b/>
                <w:lang w:eastAsia="en-US"/>
              </w:rPr>
              <w:t xml:space="preserve"> </w:t>
            </w:r>
            <w:proofErr w:type="spellStart"/>
            <w:r>
              <w:rPr>
                <w:b/>
                <w:lang w:eastAsia="en-US"/>
              </w:rPr>
              <w:t>сыйымдылығы</w:t>
            </w:r>
            <w:proofErr w:type="spellEnd"/>
            <w:r>
              <w:rPr>
                <w:lang w:eastAsia="en-US"/>
              </w:rPr>
              <w:t xml:space="preserve"> (ТРС </w:t>
            </w:r>
            <w:proofErr w:type="spellStart"/>
            <w:r>
              <w:rPr>
                <w:lang w:eastAsia="en-US"/>
              </w:rPr>
              <w:lastRenderedPageBreak/>
              <w:t>жанындағы</w:t>
            </w:r>
            <w:proofErr w:type="spellEnd"/>
            <w:r>
              <w:rPr>
                <w:lang w:eastAsia="en-US"/>
              </w:rPr>
              <w:t xml:space="preserve"> </w:t>
            </w:r>
            <w:proofErr w:type="spellStart"/>
            <w:r>
              <w:rPr>
                <w:lang w:eastAsia="en-US"/>
              </w:rPr>
              <w:t>сорғы</w:t>
            </w:r>
            <w:proofErr w:type="spellEnd"/>
            <w:r>
              <w:rPr>
                <w:lang w:eastAsia="en-US"/>
              </w:rPr>
              <w:t xml:space="preserve"> </w:t>
            </w:r>
            <w:proofErr w:type="spellStart"/>
            <w:r>
              <w:rPr>
                <w:lang w:eastAsia="en-US"/>
              </w:rPr>
              <w:t>станциясы</w:t>
            </w:r>
            <w:proofErr w:type="spellEnd"/>
            <w:r>
              <w:rPr>
                <w:lang w:eastAsia="en-US"/>
              </w:rPr>
              <w:t>, V-86000 м</w:t>
            </w:r>
            <w:r>
              <w:rPr>
                <w:vertAlign w:val="superscript"/>
                <w:lang w:eastAsia="en-US"/>
              </w:rPr>
              <w:t>3</w:t>
            </w:r>
            <w:r>
              <w:rPr>
                <w:lang w:eastAsia="en-US"/>
              </w:rPr>
              <w:t xml:space="preserve">  </w:t>
            </w:r>
            <w:proofErr w:type="spellStart"/>
            <w:r>
              <w:rPr>
                <w:lang w:eastAsia="en-US"/>
              </w:rPr>
              <w:t>ашық</w:t>
            </w:r>
            <w:proofErr w:type="spellEnd"/>
            <w:r>
              <w:rPr>
                <w:lang w:eastAsia="en-US"/>
              </w:rPr>
              <w:t xml:space="preserve"> </w:t>
            </w:r>
            <w:proofErr w:type="spellStart"/>
            <w:r>
              <w:rPr>
                <w:lang w:eastAsia="en-US"/>
              </w:rPr>
              <w:t>орындалған</w:t>
            </w:r>
            <w:proofErr w:type="spellEnd"/>
            <w:r>
              <w:rPr>
                <w:lang w:eastAsia="en-US"/>
              </w:rPr>
              <w:t xml:space="preserve"> </w:t>
            </w:r>
            <w:proofErr w:type="spellStart"/>
            <w:r>
              <w:rPr>
                <w:lang w:eastAsia="en-US"/>
              </w:rPr>
              <w:t>сыйымдылық</w:t>
            </w:r>
            <w:proofErr w:type="spellEnd"/>
            <w:r>
              <w:rPr>
                <w:lang w:eastAsia="en-US"/>
              </w:rPr>
              <w:t xml:space="preserve">, </w:t>
            </w:r>
            <w:proofErr w:type="spellStart"/>
            <w:r>
              <w:rPr>
                <w:lang w:eastAsia="en-US"/>
              </w:rPr>
              <w:t>технологиялық</w:t>
            </w:r>
            <w:proofErr w:type="spellEnd"/>
            <w:r>
              <w:rPr>
                <w:lang w:eastAsia="en-US"/>
              </w:rPr>
              <w:t xml:space="preserve"> </w:t>
            </w:r>
            <w:proofErr w:type="spellStart"/>
            <w:r>
              <w:rPr>
                <w:lang w:eastAsia="en-US"/>
              </w:rPr>
              <w:t>құбырлар</w:t>
            </w:r>
            <w:proofErr w:type="spellEnd"/>
            <w:r>
              <w:rPr>
                <w:lang w:eastAsia="en-US"/>
              </w:rPr>
              <w:t xml:space="preserve"> </w:t>
            </w:r>
            <w:proofErr w:type="spellStart"/>
            <w:r>
              <w:rPr>
                <w:lang w:eastAsia="en-US"/>
              </w:rPr>
              <w:t>және</w:t>
            </w:r>
            <w:proofErr w:type="spellEnd"/>
            <w:r>
              <w:rPr>
                <w:lang w:eastAsia="en-US"/>
              </w:rPr>
              <w:t xml:space="preserve"> </w:t>
            </w:r>
            <w:proofErr w:type="spellStart"/>
            <w:r>
              <w:rPr>
                <w:lang w:eastAsia="en-US"/>
              </w:rPr>
              <w:t>тиек-реттеуші</w:t>
            </w:r>
            <w:proofErr w:type="spellEnd"/>
            <w:r>
              <w:rPr>
                <w:lang w:eastAsia="en-US"/>
              </w:rPr>
              <w:t xml:space="preserve"> </w:t>
            </w:r>
            <w:proofErr w:type="spellStart"/>
            <w:r>
              <w:rPr>
                <w:lang w:eastAsia="en-US"/>
              </w:rPr>
              <w:t>арматурасы</w:t>
            </w:r>
            <w:proofErr w:type="spellEnd"/>
            <w:r>
              <w:rPr>
                <w:lang w:eastAsia="en-US"/>
              </w:rPr>
              <w:t xml:space="preserve"> бар ББП </w:t>
            </w:r>
            <w:proofErr w:type="spellStart"/>
            <w:r>
              <w:rPr>
                <w:lang w:eastAsia="en-US"/>
              </w:rPr>
              <w:t>будкалары</w:t>
            </w:r>
            <w:proofErr w:type="spellEnd"/>
            <w:r>
              <w:rPr>
                <w:lang w:eastAsia="en-US"/>
              </w:rPr>
              <w:t>)</w:t>
            </w:r>
          </w:p>
        </w:tc>
        <w:tc>
          <w:tcPr>
            <w:tcW w:w="561" w:type="pct"/>
            <w:tcBorders>
              <w:top w:val="single" w:sz="4" w:space="0" w:color="auto"/>
              <w:left w:val="single" w:sz="4" w:space="0" w:color="auto"/>
              <w:bottom w:val="single" w:sz="4" w:space="0" w:color="auto"/>
              <w:right w:val="single" w:sz="4" w:space="0" w:color="auto"/>
            </w:tcBorders>
          </w:tcPr>
          <w:p w:rsidR="00673039" w:rsidRDefault="00673039" w:rsidP="00673039">
            <w:pPr>
              <w:spacing w:line="276" w:lineRule="auto"/>
              <w:jc w:val="center"/>
              <w:rPr>
                <w:lang w:eastAsia="en-US"/>
              </w:rPr>
            </w:pPr>
            <w:proofErr w:type="spellStart"/>
            <w:r>
              <w:rPr>
                <w:lang w:eastAsia="en-US"/>
              </w:rPr>
              <w:lastRenderedPageBreak/>
              <w:t>Күзет</w:t>
            </w:r>
            <w:proofErr w:type="spellEnd"/>
            <w:r>
              <w:rPr>
                <w:lang w:eastAsia="en-US"/>
              </w:rPr>
              <w:t xml:space="preserve"> посты</w:t>
            </w:r>
          </w:p>
        </w:tc>
        <w:tc>
          <w:tcPr>
            <w:tcW w:w="327" w:type="pct"/>
            <w:tcBorders>
              <w:top w:val="single" w:sz="4" w:space="0" w:color="auto"/>
              <w:left w:val="single" w:sz="4" w:space="0" w:color="auto"/>
              <w:bottom w:val="single" w:sz="4" w:space="0" w:color="auto"/>
              <w:right w:val="single" w:sz="4" w:space="0" w:color="auto"/>
            </w:tcBorders>
          </w:tcPr>
          <w:p w:rsidR="00673039" w:rsidRDefault="00673039" w:rsidP="00673039">
            <w:pPr>
              <w:jc w:val="center"/>
              <w:rPr>
                <w:sz w:val="22"/>
                <w:szCs w:val="22"/>
              </w:rPr>
            </w:pPr>
            <w:r>
              <w:rPr>
                <w:sz w:val="22"/>
                <w:szCs w:val="22"/>
              </w:rPr>
              <w:t>1</w:t>
            </w:r>
          </w:p>
        </w:tc>
        <w:tc>
          <w:tcPr>
            <w:tcW w:w="374" w:type="pct"/>
            <w:tcBorders>
              <w:top w:val="single" w:sz="4" w:space="0" w:color="auto"/>
              <w:left w:val="single" w:sz="4" w:space="0" w:color="auto"/>
              <w:bottom w:val="single" w:sz="4" w:space="0" w:color="auto"/>
              <w:right w:val="single" w:sz="4" w:space="0" w:color="auto"/>
            </w:tcBorders>
          </w:tcPr>
          <w:p w:rsidR="00673039" w:rsidRDefault="00673039" w:rsidP="00673039">
            <w:pPr>
              <w:jc w:val="center"/>
              <w:rPr>
                <w:sz w:val="22"/>
                <w:szCs w:val="22"/>
              </w:rPr>
            </w:pPr>
            <w:r>
              <w:rPr>
                <w:sz w:val="22"/>
                <w:szCs w:val="22"/>
              </w:rPr>
              <w:t>4</w:t>
            </w:r>
          </w:p>
        </w:tc>
        <w:tc>
          <w:tcPr>
            <w:tcW w:w="420" w:type="pct"/>
            <w:tcBorders>
              <w:top w:val="single" w:sz="4" w:space="0" w:color="auto"/>
              <w:left w:val="single" w:sz="4" w:space="0" w:color="auto"/>
              <w:bottom w:val="single" w:sz="4" w:space="0" w:color="auto"/>
              <w:right w:val="single" w:sz="4" w:space="0" w:color="auto"/>
            </w:tcBorders>
          </w:tcPr>
          <w:p w:rsidR="00673039" w:rsidRDefault="00673039" w:rsidP="00673039">
            <w:pPr>
              <w:jc w:val="center"/>
              <w:rPr>
                <w:sz w:val="22"/>
                <w:szCs w:val="22"/>
              </w:rPr>
            </w:pPr>
            <w:r>
              <w:rPr>
                <w:sz w:val="22"/>
                <w:szCs w:val="22"/>
              </w:rPr>
              <w:t>1</w:t>
            </w:r>
          </w:p>
        </w:tc>
        <w:tc>
          <w:tcPr>
            <w:tcW w:w="514" w:type="pct"/>
            <w:tcBorders>
              <w:top w:val="single" w:sz="4" w:space="0" w:color="auto"/>
              <w:left w:val="single" w:sz="4" w:space="0" w:color="auto"/>
              <w:bottom w:val="single" w:sz="4" w:space="0" w:color="auto"/>
              <w:right w:val="single" w:sz="4" w:space="0" w:color="auto"/>
            </w:tcBorders>
          </w:tcPr>
          <w:p w:rsidR="00673039" w:rsidRDefault="00673039" w:rsidP="00673039">
            <w:pPr>
              <w:jc w:val="center"/>
              <w:rPr>
                <w:sz w:val="22"/>
                <w:szCs w:val="22"/>
              </w:rPr>
            </w:pPr>
          </w:p>
        </w:tc>
        <w:tc>
          <w:tcPr>
            <w:tcW w:w="610" w:type="pct"/>
            <w:tcBorders>
              <w:top w:val="single" w:sz="4" w:space="0" w:color="auto"/>
              <w:left w:val="single" w:sz="4" w:space="0" w:color="auto"/>
              <w:bottom w:val="single" w:sz="4" w:space="0" w:color="auto"/>
              <w:right w:val="single" w:sz="4" w:space="0" w:color="auto"/>
            </w:tcBorders>
          </w:tcPr>
          <w:p w:rsidR="00673039" w:rsidRDefault="00673039" w:rsidP="00673039">
            <w:pPr>
              <w:jc w:val="center"/>
              <w:rPr>
                <w:sz w:val="22"/>
                <w:szCs w:val="22"/>
              </w:rPr>
            </w:pPr>
            <w:r>
              <w:rPr>
                <w:sz w:val="22"/>
                <w:szCs w:val="22"/>
              </w:rPr>
              <w:t>1</w:t>
            </w:r>
          </w:p>
        </w:tc>
        <w:tc>
          <w:tcPr>
            <w:tcW w:w="468" w:type="pct"/>
            <w:tcBorders>
              <w:top w:val="single" w:sz="4" w:space="0" w:color="auto"/>
              <w:left w:val="single" w:sz="4" w:space="0" w:color="auto"/>
              <w:bottom w:val="single" w:sz="4" w:space="0" w:color="auto"/>
              <w:right w:val="single" w:sz="4" w:space="0" w:color="auto"/>
            </w:tcBorders>
          </w:tcPr>
          <w:p w:rsidR="00673039" w:rsidRPr="00655359" w:rsidRDefault="00673039" w:rsidP="00673039">
            <w:pPr>
              <w:jc w:val="center"/>
              <w:rPr>
                <w:sz w:val="22"/>
                <w:szCs w:val="22"/>
              </w:rPr>
            </w:pPr>
            <w:r>
              <w:rPr>
                <w:sz w:val="22"/>
                <w:szCs w:val="22"/>
                <w:lang w:val="en-US"/>
              </w:rPr>
              <w:t>1</w:t>
            </w:r>
            <w:r>
              <w:rPr>
                <w:sz w:val="22"/>
                <w:szCs w:val="22"/>
              </w:rPr>
              <w:t>п</w:t>
            </w:r>
          </w:p>
        </w:tc>
        <w:tc>
          <w:tcPr>
            <w:tcW w:w="461" w:type="pct"/>
            <w:tcBorders>
              <w:top w:val="single" w:sz="4" w:space="0" w:color="auto"/>
              <w:left w:val="single" w:sz="4" w:space="0" w:color="auto"/>
              <w:bottom w:val="single" w:sz="4" w:space="0" w:color="auto"/>
              <w:right w:val="single" w:sz="4" w:space="0" w:color="auto"/>
            </w:tcBorders>
          </w:tcPr>
          <w:p w:rsidR="00673039" w:rsidRDefault="00673039" w:rsidP="00673039">
            <w:pPr>
              <w:jc w:val="center"/>
              <w:rPr>
                <w:sz w:val="22"/>
                <w:szCs w:val="22"/>
              </w:rPr>
            </w:pPr>
            <w:r>
              <w:rPr>
                <w:sz w:val="22"/>
                <w:szCs w:val="22"/>
              </w:rPr>
              <w:t>-</w:t>
            </w:r>
          </w:p>
        </w:tc>
      </w:tr>
      <w:tr w:rsidR="00673039" w:rsidTr="00315704">
        <w:trPr>
          <w:trHeight w:val="755"/>
        </w:trPr>
        <w:tc>
          <w:tcPr>
            <w:tcW w:w="177" w:type="pct"/>
            <w:tcBorders>
              <w:top w:val="single" w:sz="4" w:space="0" w:color="auto"/>
              <w:left w:val="single" w:sz="4" w:space="0" w:color="auto"/>
              <w:bottom w:val="single" w:sz="4" w:space="0" w:color="auto"/>
              <w:right w:val="single" w:sz="4" w:space="0" w:color="auto"/>
            </w:tcBorders>
          </w:tcPr>
          <w:p w:rsidR="00673039" w:rsidRDefault="00673039" w:rsidP="00673039">
            <w:pPr>
              <w:jc w:val="center"/>
              <w:rPr>
                <w:sz w:val="22"/>
                <w:szCs w:val="22"/>
              </w:rPr>
            </w:pPr>
            <w:r>
              <w:rPr>
                <w:sz w:val="22"/>
                <w:szCs w:val="22"/>
              </w:rPr>
              <w:lastRenderedPageBreak/>
              <w:t>4.</w:t>
            </w:r>
          </w:p>
        </w:tc>
        <w:tc>
          <w:tcPr>
            <w:tcW w:w="1087" w:type="pct"/>
            <w:tcBorders>
              <w:top w:val="single" w:sz="4" w:space="0" w:color="auto"/>
              <w:left w:val="single" w:sz="4" w:space="0" w:color="auto"/>
              <w:bottom w:val="single" w:sz="4" w:space="0" w:color="auto"/>
              <w:right w:val="single" w:sz="4" w:space="0" w:color="auto"/>
            </w:tcBorders>
          </w:tcPr>
          <w:p w:rsidR="00673039" w:rsidRDefault="00673039" w:rsidP="00A2027A">
            <w:pPr>
              <w:spacing w:line="276" w:lineRule="auto"/>
              <w:rPr>
                <w:lang w:eastAsia="en-US"/>
              </w:rPr>
            </w:pPr>
            <w:r>
              <w:rPr>
                <w:b/>
                <w:lang w:eastAsia="en-US"/>
              </w:rPr>
              <w:t xml:space="preserve">Бас </w:t>
            </w:r>
            <w:proofErr w:type="spellStart"/>
            <w:r>
              <w:rPr>
                <w:b/>
                <w:lang w:eastAsia="en-US"/>
              </w:rPr>
              <w:t>тазарту</w:t>
            </w:r>
            <w:proofErr w:type="spellEnd"/>
            <w:r>
              <w:rPr>
                <w:b/>
                <w:lang w:eastAsia="en-US"/>
              </w:rPr>
              <w:t xml:space="preserve"> </w:t>
            </w:r>
            <w:proofErr w:type="spellStart"/>
            <w:r>
              <w:rPr>
                <w:b/>
                <w:lang w:eastAsia="en-US"/>
              </w:rPr>
              <w:t>құрылыстары</w:t>
            </w:r>
            <w:proofErr w:type="spellEnd"/>
            <w:r>
              <w:rPr>
                <w:lang w:eastAsia="en-US"/>
              </w:rPr>
              <w:t xml:space="preserve"> (</w:t>
            </w:r>
            <w:proofErr w:type="spellStart"/>
            <w:r>
              <w:rPr>
                <w:lang w:eastAsia="en-US"/>
              </w:rPr>
              <w:t>әкімшілік-тұрмыстық</w:t>
            </w:r>
            <w:proofErr w:type="spellEnd"/>
            <w:r>
              <w:rPr>
                <w:lang w:eastAsia="en-US"/>
              </w:rPr>
              <w:t xml:space="preserve"> корпус, 2-сукөтергі </w:t>
            </w:r>
            <w:proofErr w:type="spellStart"/>
            <w:r>
              <w:rPr>
                <w:lang w:eastAsia="en-US"/>
              </w:rPr>
              <w:t>сорғы</w:t>
            </w:r>
            <w:proofErr w:type="spellEnd"/>
            <w:r>
              <w:rPr>
                <w:lang w:eastAsia="en-US"/>
              </w:rPr>
              <w:t xml:space="preserve"> </w:t>
            </w:r>
            <w:proofErr w:type="spellStart"/>
            <w:r>
              <w:rPr>
                <w:lang w:eastAsia="en-US"/>
              </w:rPr>
              <w:t>стансасы</w:t>
            </w:r>
            <w:proofErr w:type="spellEnd"/>
            <w:r>
              <w:rPr>
                <w:lang w:eastAsia="en-US"/>
              </w:rPr>
              <w:t xml:space="preserve">, 10 </w:t>
            </w:r>
            <w:proofErr w:type="spellStart"/>
            <w:r>
              <w:rPr>
                <w:lang w:eastAsia="en-US"/>
              </w:rPr>
              <w:t>кв</w:t>
            </w:r>
            <w:proofErr w:type="spellEnd"/>
            <w:r>
              <w:rPr>
                <w:lang w:eastAsia="en-US"/>
              </w:rPr>
              <w:t xml:space="preserve"> </w:t>
            </w:r>
            <w:r w:rsidR="00A2027A">
              <w:rPr>
                <w:lang w:val="kk-KZ" w:eastAsia="en-US"/>
              </w:rPr>
              <w:t>ЗРУ</w:t>
            </w:r>
            <w:r>
              <w:rPr>
                <w:lang w:eastAsia="en-US"/>
              </w:rPr>
              <w:t xml:space="preserve"> </w:t>
            </w:r>
            <w:proofErr w:type="spellStart"/>
            <w:r>
              <w:rPr>
                <w:lang w:eastAsia="en-US"/>
              </w:rPr>
              <w:t>ғимараты</w:t>
            </w:r>
            <w:proofErr w:type="spellEnd"/>
            <w:r>
              <w:rPr>
                <w:lang w:eastAsia="en-US"/>
              </w:rPr>
              <w:t xml:space="preserve">, </w:t>
            </w:r>
            <w:r w:rsidR="00A2027A">
              <w:rPr>
                <w:lang w:val="kk-KZ" w:eastAsia="en-US"/>
              </w:rPr>
              <w:t xml:space="preserve">бас </w:t>
            </w:r>
            <w:proofErr w:type="spellStart"/>
            <w:r>
              <w:rPr>
                <w:lang w:eastAsia="en-US"/>
              </w:rPr>
              <w:t>төмендет</w:t>
            </w:r>
            <w:proofErr w:type="spellEnd"/>
            <w:r w:rsidR="00A2027A">
              <w:rPr>
                <w:lang w:val="kk-KZ" w:eastAsia="en-US"/>
              </w:rPr>
              <w:t xml:space="preserve"> у стансасы, ЖРЖ ғимараты,</w:t>
            </w:r>
            <w:r>
              <w:rPr>
                <w:lang w:eastAsia="en-US"/>
              </w:rPr>
              <w:t xml:space="preserve"> </w:t>
            </w:r>
            <w:r w:rsidR="00A2027A">
              <w:rPr>
                <w:lang w:val="kk-KZ" w:eastAsia="en-US"/>
              </w:rPr>
              <w:t xml:space="preserve"> 2-с/у </w:t>
            </w:r>
            <w:r>
              <w:rPr>
                <w:lang w:eastAsia="en-US"/>
              </w:rPr>
              <w:t>хлор</w:t>
            </w:r>
            <w:r w:rsidR="00A2027A">
              <w:rPr>
                <w:lang w:val="kk-KZ" w:eastAsia="en-US"/>
              </w:rPr>
              <w:t>лау</w:t>
            </w:r>
            <w:r>
              <w:rPr>
                <w:lang w:eastAsia="en-US"/>
              </w:rPr>
              <w:t xml:space="preserve"> </w:t>
            </w:r>
            <w:proofErr w:type="spellStart"/>
            <w:r>
              <w:rPr>
                <w:lang w:eastAsia="en-US"/>
              </w:rPr>
              <w:t>стансасы</w:t>
            </w:r>
            <w:proofErr w:type="spellEnd"/>
            <w:r>
              <w:rPr>
                <w:lang w:eastAsia="en-US"/>
              </w:rPr>
              <w:t xml:space="preserve">, </w:t>
            </w:r>
            <w:proofErr w:type="spellStart"/>
            <w:r>
              <w:rPr>
                <w:lang w:eastAsia="en-US"/>
              </w:rPr>
              <w:t>хим.талдау</w:t>
            </w:r>
            <w:proofErr w:type="spellEnd"/>
            <w:r>
              <w:rPr>
                <w:lang w:eastAsia="en-US"/>
              </w:rPr>
              <w:t xml:space="preserve"> </w:t>
            </w:r>
            <w:proofErr w:type="spellStart"/>
            <w:r>
              <w:rPr>
                <w:lang w:eastAsia="en-US"/>
              </w:rPr>
              <w:t>зертханасы</w:t>
            </w:r>
            <w:proofErr w:type="spellEnd"/>
            <w:r>
              <w:rPr>
                <w:lang w:eastAsia="en-US"/>
              </w:rPr>
              <w:t xml:space="preserve">, </w:t>
            </w:r>
            <w:proofErr w:type="spellStart"/>
            <w:r>
              <w:rPr>
                <w:lang w:eastAsia="en-US"/>
              </w:rPr>
              <w:t>тұрақтандыру</w:t>
            </w:r>
            <w:proofErr w:type="spellEnd"/>
            <w:r>
              <w:rPr>
                <w:lang w:eastAsia="en-US"/>
              </w:rPr>
              <w:t xml:space="preserve"> </w:t>
            </w:r>
            <w:proofErr w:type="spellStart"/>
            <w:r>
              <w:rPr>
                <w:lang w:eastAsia="en-US"/>
              </w:rPr>
              <w:t>станциясы</w:t>
            </w:r>
            <w:proofErr w:type="spellEnd"/>
            <w:r>
              <w:rPr>
                <w:lang w:eastAsia="en-US"/>
              </w:rPr>
              <w:t xml:space="preserve">, </w:t>
            </w:r>
            <w:r w:rsidR="00A2027A">
              <w:rPr>
                <w:lang w:eastAsia="en-US"/>
              </w:rPr>
              <w:t xml:space="preserve">БТҚ </w:t>
            </w:r>
            <w:proofErr w:type="spellStart"/>
            <w:r w:rsidR="00A2027A">
              <w:rPr>
                <w:lang w:eastAsia="en-US"/>
              </w:rPr>
              <w:t>қазандығы</w:t>
            </w:r>
            <w:proofErr w:type="spellEnd"/>
            <w:r w:rsidR="00A2027A">
              <w:rPr>
                <w:lang w:eastAsia="en-US"/>
              </w:rPr>
              <w:t xml:space="preserve">, </w:t>
            </w:r>
            <w:proofErr w:type="spellStart"/>
            <w:r>
              <w:rPr>
                <w:lang w:eastAsia="en-US"/>
              </w:rPr>
              <w:t>мех.шеберхана</w:t>
            </w:r>
            <w:proofErr w:type="spellEnd"/>
            <w:r>
              <w:rPr>
                <w:lang w:eastAsia="en-US"/>
              </w:rPr>
              <w:t xml:space="preserve">, </w:t>
            </w:r>
            <w:proofErr w:type="spellStart"/>
            <w:r>
              <w:rPr>
                <w:lang w:eastAsia="en-US"/>
              </w:rPr>
              <w:t>дизельді</w:t>
            </w:r>
            <w:proofErr w:type="spellEnd"/>
            <w:r>
              <w:rPr>
                <w:lang w:eastAsia="en-US"/>
              </w:rPr>
              <w:t xml:space="preserve"> </w:t>
            </w:r>
            <w:proofErr w:type="spellStart"/>
            <w:r>
              <w:rPr>
                <w:lang w:eastAsia="en-US"/>
              </w:rPr>
              <w:t>электр</w:t>
            </w:r>
            <w:proofErr w:type="spellEnd"/>
            <w:r>
              <w:rPr>
                <w:lang w:eastAsia="en-US"/>
              </w:rPr>
              <w:t xml:space="preserve"> </w:t>
            </w:r>
            <w:proofErr w:type="spellStart"/>
            <w:r>
              <w:rPr>
                <w:lang w:eastAsia="en-US"/>
              </w:rPr>
              <w:t>стансасы</w:t>
            </w:r>
            <w:proofErr w:type="spellEnd"/>
            <w:r>
              <w:rPr>
                <w:lang w:eastAsia="en-US"/>
              </w:rPr>
              <w:t xml:space="preserve">, </w:t>
            </w:r>
            <w:proofErr w:type="spellStart"/>
            <w:r>
              <w:rPr>
                <w:lang w:eastAsia="en-US"/>
              </w:rPr>
              <w:t>байланыс</w:t>
            </w:r>
            <w:proofErr w:type="spellEnd"/>
            <w:r>
              <w:rPr>
                <w:lang w:eastAsia="en-US"/>
              </w:rPr>
              <w:t xml:space="preserve"> </w:t>
            </w:r>
            <w:proofErr w:type="spellStart"/>
            <w:r>
              <w:rPr>
                <w:lang w:eastAsia="en-US"/>
              </w:rPr>
              <w:t>торабы</w:t>
            </w:r>
            <w:proofErr w:type="spellEnd"/>
            <w:r>
              <w:rPr>
                <w:lang w:eastAsia="en-US"/>
              </w:rPr>
              <w:t>, V-6000 м</w:t>
            </w:r>
            <w:r>
              <w:rPr>
                <w:vertAlign w:val="superscript"/>
                <w:lang w:eastAsia="en-US"/>
              </w:rPr>
              <w:t>3</w:t>
            </w:r>
            <w:r>
              <w:rPr>
                <w:lang w:eastAsia="en-US"/>
              </w:rPr>
              <w:t xml:space="preserve">  </w:t>
            </w:r>
            <w:proofErr w:type="spellStart"/>
            <w:r>
              <w:rPr>
                <w:lang w:eastAsia="en-US"/>
              </w:rPr>
              <w:t>тауарлық</w:t>
            </w:r>
            <w:proofErr w:type="spellEnd"/>
            <w:r>
              <w:rPr>
                <w:lang w:eastAsia="en-US"/>
              </w:rPr>
              <w:t xml:space="preserve"> су </w:t>
            </w:r>
            <w:proofErr w:type="spellStart"/>
            <w:r>
              <w:rPr>
                <w:lang w:eastAsia="en-US"/>
              </w:rPr>
              <w:t>және</w:t>
            </w:r>
            <w:proofErr w:type="spellEnd"/>
            <w:r>
              <w:rPr>
                <w:lang w:eastAsia="en-US"/>
              </w:rPr>
              <w:t xml:space="preserve"> V-500 м</w:t>
            </w:r>
            <w:r>
              <w:rPr>
                <w:vertAlign w:val="superscript"/>
                <w:lang w:eastAsia="en-US"/>
              </w:rPr>
              <w:t>3</w:t>
            </w:r>
            <w:r>
              <w:rPr>
                <w:lang w:eastAsia="en-US"/>
              </w:rPr>
              <w:t xml:space="preserve">  </w:t>
            </w:r>
            <w:proofErr w:type="spellStart"/>
            <w:r>
              <w:rPr>
                <w:lang w:eastAsia="en-US"/>
              </w:rPr>
              <w:t>ауыз</w:t>
            </w:r>
            <w:proofErr w:type="spellEnd"/>
            <w:r>
              <w:rPr>
                <w:lang w:eastAsia="en-US"/>
              </w:rPr>
              <w:t xml:space="preserve"> су </w:t>
            </w:r>
            <w:proofErr w:type="spellStart"/>
            <w:r>
              <w:rPr>
                <w:lang w:eastAsia="en-US"/>
              </w:rPr>
              <w:t>резервуарлары</w:t>
            </w:r>
            <w:proofErr w:type="spellEnd"/>
            <w:r>
              <w:rPr>
                <w:lang w:eastAsia="en-US"/>
              </w:rPr>
              <w:t>,</w:t>
            </w:r>
            <w:r w:rsidR="00A2027A">
              <w:rPr>
                <w:lang w:val="kk-KZ" w:eastAsia="en-US"/>
              </w:rPr>
              <w:t xml:space="preserve"> </w:t>
            </w:r>
            <w:proofErr w:type="spellStart"/>
            <w:r>
              <w:rPr>
                <w:lang w:eastAsia="en-US"/>
              </w:rPr>
              <w:t>технологиялық</w:t>
            </w:r>
            <w:proofErr w:type="spellEnd"/>
            <w:r>
              <w:rPr>
                <w:lang w:eastAsia="en-US"/>
              </w:rPr>
              <w:t xml:space="preserve"> </w:t>
            </w:r>
            <w:proofErr w:type="spellStart"/>
            <w:r>
              <w:rPr>
                <w:lang w:eastAsia="en-US"/>
              </w:rPr>
              <w:t>ысырмалары</w:t>
            </w:r>
            <w:proofErr w:type="spellEnd"/>
            <w:r>
              <w:rPr>
                <w:lang w:eastAsia="en-US"/>
              </w:rPr>
              <w:t xml:space="preserve"> бар ББП </w:t>
            </w:r>
            <w:proofErr w:type="spellStart"/>
            <w:r>
              <w:rPr>
                <w:lang w:eastAsia="en-US"/>
              </w:rPr>
              <w:t>будкалары</w:t>
            </w:r>
            <w:proofErr w:type="spellEnd"/>
            <w:r>
              <w:rPr>
                <w:lang w:eastAsia="en-US"/>
              </w:rPr>
              <w:t xml:space="preserve">, </w:t>
            </w:r>
            <w:proofErr w:type="spellStart"/>
            <w:r>
              <w:rPr>
                <w:lang w:eastAsia="en-US"/>
              </w:rPr>
              <w:t>шаю</w:t>
            </w:r>
            <w:proofErr w:type="spellEnd"/>
            <w:r>
              <w:rPr>
                <w:lang w:eastAsia="en-US"/>
              </w:rPr>
              <w:t xml:space="preserve"> </w:t>
            </w:r>
            <w:proofErr w:type="spellStart"/>
            <w:r>
              <w:rPr>
                <w:lang w:eastAsia="en-US"/>
              </w:rPr>
              <w:t>сорғыларының</w:t>
            </w:r>
            <w:proofErr w:type="spellEnd"/>
            <w:r>
              <w:rPr>
                <w:lang w:eastAsia="en-US"/>
              </w:rPr>
              <w:t xml:space="preserve"> </w:t>
            </w:r>
            <w:proofErr w:type="spellStart"/>
            <w:r>
              <w:rPr>
                <w:lang w:eastAsia="en-US"/>
              </w:rPr>
              <w:t>ғимараты</w:t>
            </w:r>
            <w:proofErr w:type="spellEnd"/>
            <w:r>
              <w:rPr>
                <w:lang w:eastAsia="en-US"/>
              </w:rPr>
              <w:t xml:space="preserve">, </w:t>
            </w:r>
            <w:proofErr w:type="spellStart"/>
            <w:r>
              <w:rPr>
                <w:lang w:eastAsia="en-US"/>
              </w:rPr>
              <w:t>кабельдік</w:t>
            </w:r>
            <w:proofErr w:type="spellEnd"/>
            <w:r>
              <w:rPr>
                <w:lang w:eastAsia="en-US"/>
              </w:rPr>
              <w:t xml:space="preserve"> эстакада, </w:t>
            </w:r>
            <w:r>
              <w:rPr>
                <w:b/>
                <w:bCs/>
                <w:color w:val="000000"/>
                <w:lang w:eastAsia="en-US"/>
              </w:rPr>
              <w:t>«</w:t>
            </w:r>
            <w:proofErr w:type="spellStart"/>
            <w:r>
              <w:rPr>
                <w:b/>
                <w:bCs/>
                <w:color w:val="000000"/>
                <w:lang w:eastAsia="en-US"/>
              </w:rPr>
              <w:t>Қиғаш</w:t>
            </w:r>
            <w:proofErr w:type="spellEnd"/>
            <w:r>
              <w:rPr>
                <w:b/>
                <w:bCs/>
                <w:color w:val="000000"/>
                <w:lang w:eastAsia="en-US"/>
              </w:rPr>
              <w:t>» БССС</w:t>
            </w:r>
            <w:r>
              <w:rPr>
                <w:b/>
                <w:lang w:eastAsia="en-US"/>
              </w:rPr>
              <w:t xml:space="preserve"> </w:t>
            </w:r>
            <w:proofErr w:type="spellStart"/>
            <w:r>
              <w:rPr>
                <w:b/>
                <w:lang w:eastAsia="en-US"/>
              </w:rPr>
              <w:t>автожанармай</w:t>
            </w:r>
            <w:proofErr w:type="spellEnd"/>
            <w:r>
              <w:rPr>
                <w:b/>
                <w:lang w:eastAsia="en-US"/>
              </w:rPr>
              <w:t xml:space="preserve"> </w:t>
            </w:r>
            <w:proofErr w:type="spellStart"/>
            <w:r>
              <w:rPr>
                <w:b/>
                <w:lang w:eastAsia="en-US"/>
              </w:rPr>
              <w:t>құю</w:t>
            </w:r>
            <w:proofErr w:type="spellEnd"/>
            <w:r>
              <w:rPr>
                <w:b/>
                <w:lang w:eastAsia="en-US"/>
              </w:rPr>
              <w:t xml:space="preserve"> стан</w:t>
            </w:r>
            <w:r w:rsidR="00A2027A">
              <w:rPr>
                <w:b/>
                <w:lang w:val="kk-KZ" w:eastAsia="en-US"/>
              </w:rPr>
              <w:t>са</w:t>
            </w:r>
            <w:proofErr w:type="spellStart"/>
            <w:r>
              <w:rPr>
                <w:b/>
                <w:lang w:eastAsia="en-US"/>
              </w:rPr>
              <w:t>сы</w:t>
            </w:r>
            <w:proofErr w:type="spellEnd"/>
            <w:r>
              <w:rPr>
                <w:lang w:eastAsia="en-US"/>
              </w:rPr>
              <w:t xml:space="preserve"> (май </w:t>
            </w:r>
            <w:proofErr w:type="spellStart"/>
            <w:r>
              <w:rPr>
                <w:lang w:eastAsia="en-US"/>
              </w:rPr>
              <w:t>сорғылары</w:t>
            </w:r>
            <w:proofErr w:type="spellEnd"/>
            <w:r>
              <w:rPr>
                <w:lang w:eastAsia="en-US"/>
              </w:rPr>
              <w:t xml:space="preserve">, </w:t>
            </w:r>
            <w:proofErr w:type="spellStart"/>
            <w:r>
              <w:rPr>
                <w:lang w:eastAsia="en-US"/>
              </w:rPr>
              <w:t>отынға</w:t>
            </w:r>
            <w:proofErr w:type="spellEnd"/>
            <w:r>
              <w:rPr>
                <w:lang w:eastAsia="en-US"/>
              </w:rPr>
              <w:t xml:space="preserve"> </w:t>
            </w:r>
            <w:proofErr w:type="spellStart"/>
            <w:r>
              <w:rPr>
                <w:lang w:eastAsia="en-US"/>
              </w:rPr>
              <w:t>арналған</w:t>
            </w:r>
            <w:proofErr w:type="spellEnd"/>
            <w:r>
              <w:rPr>
                <w:lang w:eastAsia="en-US"/>
              </w:rPr>
              <w:t xml:space="preserve"> </w:t>
            </w:r>
            <w:proofErr w:type="spellStart"/>
            <w:r>
              <w:rPr>
                <w:lang w:eastAsia="en-US"/>
              </w:rPr>
              <w:t>сыйымдылықтар</w:t>
            </w:r>
            <w:proofErr w:type="spellEnd"/>
            <w:r>
              <w:rPr>
                <w:lang w:eastAsia="en-US"/>
              </w:rPr>
              <w:t xml:space="preserve">, май </w:t>
            </w:r>
            <w:proofErr w:type="spellStart"/>
            <w:r>
              <w:rPr>
                <w:lang w:eastAsia="en-US"/>
              </w:rPr>
              <w:t>құю</w:t>
            </w:r>
            <w:proofErr w:type="spellEnd"/>
            <w:r>
              <w:rPr>
                <w:lang w:eastAsia="en-US"/>
              </w:rPr>
              <w:t xml:space="preserve"> </w:t>
            </w:r>
            <w:r w:rsidR="00A2027A">
              <w:rPr>
                <w:lang w:val="kk-KZ" w:eastAsia="en-US"/>
              </w:rPr>
              <w:t>бағанд</w:t>
            </w:r>
            <w:r>
              <w:rPr>
                <w:lang w:eastAsia="en-US"/>
              </w:rPr>
              <w:t xml:space="preserve">ары), </w:t>
            </w:r>
            <w:proofErr w:type="spellStart"/>
            <w:r>
              <w:rPr>
                <w:lang w:eastAsia="en-US"/>
              </w:rPr>
              <w:t>өндірістік</w:t>
            </w:r>
            <w:proofErr w:type="spellEnd"/>
            <w:r>
              <w:rPr>
                <w:lang w:eastAsia="en-US"/>
              </w:rPr>
              <w:t xml:space="preserve"> </w:t>
            </w:r>
            <w:proofErr w:type="spellStart"/>
            <w:r>
              <w:rPr>
                <w:lang w:eastAsia="en-US"/>
              </w:rPr>
              <w:t>қоймалар</w:t>
            </w:r>
            <w:proofErr w:type="spellEnd"/>
            <w:r>
              <w:rPr>
                <w:lang w:eastAsia="en-US"/>
              </w:rPr>
              <w:t xml:space="preserve"> (</w:t>
            </w:r>
            <w:proofErr w:type="spellStart"/>
            <w:r>
              <w:rPr>
                <w:lang w:eastAsia="en-US"/>
              </w:rPr>
              <w:t>ағаш</w:t>
            </w:r>
            <w:proofErr w:type="spellEnd"/>
            <w:r>
              <w:rPr>
                <w:lang w:eastAsia="en-US"/>
              </w:rPr>
              <w:t xml:space="preserve"> </w:t>
            </w:r>
            <w:proofErr w:type="spellStart"/>
            <w:r>
              <w:rPr>
                <w:lang w:eastAsia="en-US"/>
              </w:rPr>
              <w:t>ұстасы</w:t>
            </w:r>
            <w:proofErr w:type="spellEnd"/>
            <w:r>
              <w:rPr>
                <w:lang w:eastAsia="en-US"/>
              </w:rPr>
              <w:t xml:space="preserve">, </w:t>
            </w:r>
            <w:proofErr w:type="spellStart"/>
            <w:r>
              <w:rPr>
                <w:lang w:eastAsia="en-US"/>
              </w:rPr>
              <w:t>қойма</w:t>
            </w:r>
            <w:proofErr w:type="spellEnd"/>
            <w:r>
              <w:rPr>
                <w:lang w:eastAsia="en-US"/>
              </w:rPr>
              <w:t xml:space="preserve"> ШҚУ). ГТА </w:t>
            </w:r>
            <w:proofErr w:type="spellStart"/>
            <w:r>
              <w:rPr>
                <w:lang w:eastAsia="en-US"/>
              </w:rPr>
              <w:t>ғимараты</w:t>
            </w:r>
            <w:proofErr w:type="spellEnd"/>
            <w:r>
              <w:rPr>
                <w:lang w:eastAsia="en-US"/>
              </w:rPr>
              <w:t xml:space="preserve">, газ беру </w:t>
            </w:r>
            <w:proofErr w:type="spellStart"/>
            <w:r>
              <w:rPr>
                <w:lang w:eastAsia="en-US"/>
              </w:rPr>
              <w:t>құбырлары</w:t>
            </w:r>
            <w:proofErr w:type="spellEnd"/>
          </w:p>
        </w:tc>
        <w:tc>
          <w:tcPr>
            <w:tcW w:w="561" w:type="pct"/>
            <w:tcBorders>
              <w:top w:val="single" w:sz="4" w:space="0" w:color="auto"/>
              <w:left w:val="single" w:sz="4" w:space="0" w:color="auto"/>
              <w:bottom w:val="single" w:sz="4" w:space="0" w:color="auto"/>
              <w:right w:val="single" w:sz="4" w:space="0" w:color="auto"/>
            </w:tcBorders>
          </w:tcPr>
          <w:p w:rsidR="00673039" w:rsidRDefault="00673039" w:rsidP="00673039">
            <w:pPr>
              <w:spacing w:line="276" w:lineRule="auto"/>
              <w:jc w:val="center"/>
              <w:rPr>
                <w:lang w:eastAsia="en-US"/>
              </w:rPr>
            </w:pPr>
            <w:proofErr w:type="spellStart"/>
            <w:r>
              <w:rPr>
                <w:lang w:eastAsia="en-US"/>
              </w:rPr>
              <w:t>Күзет</w:t>
            </w:r>
            <w:proofErr w:type="spellEnd"/>
            <w:r>
              <w:rPr>
                <w:lang w:eastAsia="en-US"/>
              </w:rPr>
              <w:t xml:space="preserve"> посты</w:t>
            </w:r>
          </w:p>
        </w:tc>
        <w:tc>
          <w:tcPr>
            <w:tcW w:w="327" w:type="pct"/>
            <w:tcBorders>
              <w:top w:val="single" w:sz="4" w:space="0" w:color="auto"/>
              <w:left w:val="single" w:sz="4" w:space="0" w:color="auto"/>
              <w:bottom w:val="single" w:sz="4" w:space="0" w:color="auto"/>
              <w:right w:val="single" w:sz="4" w:space="0" w:color="auto"/>
            </w:tcBorders>
          </w:tcPr>
          <w:p w:rsidR="00673039" w:rsidRDefault="00673039" w:rsidP="00673039">
            <w:pPr>
              <w:jc w:val="center"/>
              <w:rPr>
                <w:sz w:val="22"/>
                <w:szCs w:val="22"/>
              </w:rPr>
            </w:pPr>
            <w:r>
              <w:rPr>
                <w:sz w:val="22"/>
                <w:szCs w:val="22"/>
              </w:rPr>
              <w:t>4</w:t>
            </w:r>
          </w:p>
        </w:tc>
        <w:tc>
          <w:tcPr>
            <w:tcW w:w="374" w:type="pct"/>
            <w:tcBorders>
              <w:top w:val="single" w:sz="4" w:space="0" w:color="auto"/>
              <w:left w:val="single" w:sz="4" w:space="0" w:color="auto"/>
              <w:bottom w:val="single" w:sz="4" w:space="0" w:color="auto"/>
              <w:right w:val="single" w:sz="4" w:space="0" w:color="auto"/>
            </w:tcBorders>
          </w:tcPr>
          <w:p w:rsidR="00673039" w:rsidRDefault="00673039" w:rsidP="00673039">
            <w:pPr>
              <w:jc w:val="center"/>
              <w:rPr>
                <w:sz w:val="22"/>
                <w:szCs w:val="22"/>
              </w:rPr>
            </w:pPr>
            <w:r>
              <w:rPr>
                <w:sz w:val="22"/>
                <w:szCs w:val="22"/>
              </w:rPr>
              <w:t>16</w:t>
            </w:r>
          </w:p>
        </w:tc>
        <w:tc>
          <w:tcPr>
            <w:tcW w:w="420" w:type="pct"/>
            <w:tcBorders>
              <w:top w:val="single" w:sz="4" w:space="0" w:color="auto"/>
              <w:left w:val="single" w:sz="4" w:space="0" w:color="auto"/>
              <w:bottom w:val="single" w:sz="4" w:space="0" w:color="auto"/>
              <w:right w:val="single" w:sz="4" w:space="0" w:color="auto"/>
            </w:tcBorders>
          </w:tcPr>
          <w:p w:rsidR="00673039" w:rsidRDefault="00673039" w:rsidP="00673039">
            <w:pPr>
              <w:jc w:val="center"/>
              <w:rPr>
                <w:sz w:val="22"/>
                <w:szCs w:val="22"/>
              </w:rPr>
            </w:pPr>
            <w:r>
              <w:rPr>
                <w:sz w:val="22"/>
                <w:szCs w:val="22"/>
              </w:rPr>
              <w:t>2</w:t>
            </w:r>
          </w:p>
        </w:tc>
        <w:tc>
          <w:tcPr>
            <w:tcW w:w="514" w:type="pct"/>
            <w:tcBorders>
              <w:top w:val="single" w:sz="4" w:space="0" w:color="auto"/>
              <w:left w:val="single" w:sz="4" w:space="0" w:color="auto"/>
              <w:bottom w:val="single" w:sz="4" w:space="0" w:color="auto"/>
              <w:right w:val="single" w:sz="4" w:space="0" w:color="auto"/>
            </w:tcBorders>
          </w:tcPr>
          <w:p w:rsidR="00673039" w:rsidRDefault="00673039" w:rsidP="00673039">
            <w:pPr>
              <w:jc w:val="center"/>
              <w:rPr>
                <w:sz w:val="22"/>
                <w:szCs w:val="22"/>
              </w:rPr>
            </w:pPr>
          </w:p>
        </w:tc>
        <w:tc>
          <w:tcPr>
            <w:tcW w:w="610" w:type="pct"/>
            <w:tcBorders>
              <w:top w:val="single" w:sz="4" w:space="0" w:color="auto"/>
              <w:left w:val="single" w:sz="4" w:space="0" w:color="auto"/>
              <w:bottom w:val="single" w:sz="4" w:space="0" w:color="auto"/>
              <w:right w:val="single" w:sz="4" w:space="0" w:color="auto"/>
            </w:tcBorders>
          </w:tcPr>
          <w:p w:rsidR="00673039" w:rsidRDefault="00673039" w:rsidP="00673039">
            <w:pPr>
              <w:jc w:val="center"/>
              <w:rPr>
                <w:sz w:val="22"/>
                <w:szCs w:val="22"/>
              </w:rPr>
            </w:pPr>
            <w:r>
              <w:rPr>
                <w:sz w:val="22"/>
                <w:szCs w:val="22"/>
              </w:rPr>
              <w:t>2</w:t>
            </w:r>
          </w:p>
        </w:tc>
        <w:tc>
          <w:tcPr>
            <w:tcW w:w="468" w:type="pct"/>
            <w:tcBorders>
              <w:top w:val="single" w:sz="4" w:space="0" w:color="auto"/>
              <w:left w:val="single" w:sz="4" w:space="0" w:color="auto"/>
              <w:bottom w:val="single" w:sz="4" w:space="0" w:color="auto"/>
              <w:right w:val="single" w:sz="4" w:space="0" w:color="auto"/>
            </w:tcBorders>
          </w:tcPr>
          <w:p w:rsidR="00673039" w:rsidRDefault="00673039" w:rsidP="00673039">
            <w:pPr>
              <w:jc w:val="center"/>
              <w:rPr>
                <w:sz w:val="22"/>
                <w:szCs w:val="22"/>
              </w:rPr>
            </w:pPr>
            <w:r>
              <w:rPr>
                <w:sz w:val="22"/>
                <w:szCs w:val="22"/>
              </w:rPr>
              <w:t>4п</w:t>
            </w:r>
          </w:p>
        </w:tc>
        <w:tc>
          <w:tcPr>
            <w:tcW w:w="461" w:type="pct"/>
            <w:tcBorders>
              <w:top w:val="single" w:sz="4" w:space="0" w:color="auto"/>
              <w:left w:val="single" w:sz="4" w:space="0" w:color="auto"/>
              <w:bottom w:val="single" w:sz="4" w:space="0" w:color="auto"/>
              <w:right w:val="single" w:sz="4" w:space="0" w:color="auto"/>
            </w:tcBorders>
          </w:tcPr>
          <w:p w:rsidR="00673039" w:rsidRDefault="00673039" w:rsidP="00673039">
            <w:pPr>
              <w:jc w:val="center"/>
              <w:rPr>
                <w:sz w:val="22"/>
                <w:szCs w:val="22"/>
              </w:rPr>
            </w:pPr>
            <w:r>
              <w:rPr>
                <w:sz w:val="22"/>
                <w:szCs w:val="22"/>
              </w:rPr>
              <w:t>2</w:t>
            </w:r>
          </w:p>
        </w:tc>
      </w:tr>
      <w:tr w:rsidR="00673039" w:rsidTr="00315704">
        <w:trPr>
          <w:trHeight w:val="755"/>
        </w:trPr>
        <w:tc>
          <w:tcPr>
            <w:tcW w:w="177" w:type="pct"/>
            <w:tcBorders>
              <w:top w:val="single" w:sz="4" w:space="0" w:color="auto"/>
              <w:left w:val="single" w:sz="4" w:space="0" w:color="auto"/>
              <w:bottom w:val="single" w:sz="4" w:space="0" w:color="auto"/>
              <w:right w:val="single" w:sz="4" w:space="0" w:color="auto"/>
            </w:tcBorders>
          </w:tcPr>
          <w:p w:rsidR="00673039" w:rsidRPr="006F7165" w:rsidRDefault="00673039" w:rsidP="00673039">
            <w:pPr>
              <w:jc w:val="center"/>
              <w:rPr>
                <w:sz w:val="22"/>
                <w:szCs w:val="22"/>
              </w:rPr>
            </w:pPr>
            <w:r w:rsidRPr="006F7165">
              <w:rPr>
                <w:sz w:val="22"/>
                <w:szCs w:val="22"/>
              </w:rPr>
              <w:lastRenderedPageBreak/>
              <w:t>5.</w:t>
            </w:r>
          </w:p>
        </w:tc>
        <w:tc>
          <w:tcPr>
            <w:tcW w:w="1087" w:type="pct"/>
            <w:tcBorders>
              <w:top w:val="single" w:sz="4" w:space="0" w:color="auto"/>
              <w:left w:val="single" w:sz="4" w:space="0" w:color="auto"/>
              <w:bottom w:val="single" w:sz="4" w:space="0" w:color="auto"/>
              <w:right w:val="single" w:sz="4" w:space="0" w:color="auto"/>
            </w:tcBorders>
          </w:tcPr>
          <w:p w:rsidR="00673039" w:rsidRPr="006F7165" w:rsidRDefault="00673039" w:rsidP="00673039">
            <w:pPr>
              <w:spacing w:line="276" w:lineRule="auto"/>
              <w:rPr>
                <w:lang w:eastAsia="en-US"/>
              </w:rPr>
            </w:pPr>
            <w:proofErr w:type="spellStart"/>
            <w:r w:rsidRPr="006F7165">
              <w:rPr>
                <w:b/>
                <w:lang w:eastAsia="en-US"/>
              </w:rPr>
              <w:t>Автоколоннаның</w:t>
            </w:r>
            <w:proofErr w:type="spellEnd"/>
            <w:r w:rsidRPr="006F7165">
              <w:rPr>
                <w:b/>
                <w:lang w:eastAsia="en-US"/>
              </w:rPr>
              <w:t xml:space="preserve"> </w:t>
            </w:r>
            <w:proofErr w:type="spellStart"/>
            <w:r w:rsidRPr="006F7165">
              <w:rPr>
                <w:b/>
                <w:lang w:eastAsia="en-US"/>
              </w:rPr>
              <w:t>гаражы</w:t>
            </w:r>
            <w:proofErr w:type="spellEnd"/>
            <w:r w:rsidRPr="006F7165">
              <w:rPr>
                <w:lang w:eastAsia="en-US"/>
              </w:rPr>
              <w:t xml:space="preserve"> (блок-</w:t>
            </w:r>
            <w:proofErr w:type="spellStart"/>
            <w:r w:rsidRPr="006F7165">
              <w:rPr>
                <w:lang w:eastAsia="en-US"/>
              </w:rPr>
              <w:t>бокстар</w:t>
            </w:r>
            <w:proofErr w:type="spellEnd"/>
            <w:r w:rsidRPr="006F7165">
              <w:rPr>
                <w:lang w:eastAsia="en-US"/>
              </w:rPr>
              <w:t xml:space="preserve">, </w:t>
            </w:r>
            <w:proofErr w:type="spellStart"/>
            <w:r w:rsidRPr="006F7165">
              <w:rPr>
                <w:lang w:eastAsia="en-US"/>
              </w:rPr>
              <w:t>қойма</w:t>
            </w:r>
            <w:proofErr w:type="spellEnd"/>
            <w:r w:rsidRPr="006F7165">
              <w:rPr>
                <w:lang w:eastAsia="en-US"/>
              </w:rPr>
              <w:t xml:space="preserve"> </w:t>
            </w:r>
            <w:proofErr w:type="spellStart"/>
            <w:r w:rsidRPr="006F7165">
              <w:rPr>
                <w:lang w:eastAsia="en-US"/>
              </w:rPr>
              <w:t>үй-жайы</w:t>
            </w:r>
            <w:proofErr w:type="spellEnd"/>
            <w:r w:rsidRPr="006F7165">
              <w:rPr>
                <w:lang w:eastAsia="en-US"/>
              </w:rPr>
              <w:t xml:space="preserve">, </w:t>
            </w:r>
            <w:proofErr w:type="spellStart"/>
            <w:r w:rsidRPr="006F7165">
              <w:rPr>
                <w:lang w:eastAsia="en-US"/>
              </w:rPr>
              <w:t>дәнекерлеу</w:t>
            </w:r>
            <w:proofErr w:type="spellEnd"/>
            <w:r w:rsidRPr="006F7165">
              <w:rPr>
                <w:lang w:eastAsia="en-US"/>
              </w:rPr>
              <w:t xml:space="preserve"> посты, </w:t>
            </w:r>
            <w:proofErr w:type="spellStart"/>
            <w:r w:rsidRPr="006F7165">
              <w:rPr>
                <w:lang w:eastAsia="en-US"/>
              </w:rPr>
              <w:t>әкімшілік</w:t>
            </w:r>
            <w:proofErr w:type="spellEnd"/>
            <w:r w:rsidRPr="006F7165">
              <w:rPr>
                <w:lang w:eastAsia="en-US"/>
              </w:rPr>
              <w:t xml:space="preserve"> </w:t>
            </w:r>
            <w:proofErr w:type="spellStart"/>
            <w:r w:rsidRPr="006F7165">
              <w:rPr>
                <w:lang w:eastAsia="en-US"/>
              </w:rPr>
              <w:t>ғимарат</w:t>
            </w:r>
            <w:proofErr w:type="spellEnd"/>
            <w:r w:rsidRPr="006F7165">
              <w:rPr>
                <w:lang w:eastAsia="en-US"/>
              </w:rPr>
              <w:t xml:space="preserve">, </w:t>
            </w:r>
            <w:proofErr w:type="spellStart"/>
            <w:r w:rsidRPr="006F7165">
              <w:rPr>
                <w:lang w:eastAsia="en-US"/>
              </w:rPr>
              <w:t>оның</w:t>
            </w:r>
            <w:proofErr w:type="spellEnd"/>
            <w:r w:rsidRPr="006F7165">
              <w:rPr>
                <w:lang w:eastAsia="en-US"/>
              </w:rPr>
              <w:t xml:space="preserve"> </w:t>
            </w:r>
            <w:proofErr w:type="spellStart"/>
            <w:r w:rsidRPr="006F7165">
              <w:rPr>
                <w:lang w:eastAsia="en-US"/>
              </w:rPr>
              <w:t>ішінде</w:t>
            </w:r>
            <w:proofErr w:type="spellEnd"/>
            <w:r w:rsidRPr="006F7165">
              <w:rPr>
                <w:lang w:eastAsia="en-US"/>
              </w:rPr>
              <w:t xml:space="preserve"> </w:t>
            </w:r>
            <w:r w:rsidRPr="006F7165">
              <w:rPr>
                <w:bCs/>
                <w:color w:val="000000"/>
                <w:lang w:eastAsia="en-US"/>
              </w:rPr>
              <w:t>«</w:t>
            </w:r>
            <w:proofErr w:type="spellStart"/>
            <w:r w:rsidRPr="006F7165">
              <w:rPr>
                <w:bCs/>
                <w:color w:val="000000"/>
                <w:lang w:eastAsia="en-US"/>
              </w:rPr>
              <w:t>Қиғаш</w:t>
            </w:r>
            <w:proofErr w:type="spellEnd"/>
            <w:r w:rsidRPr="006F7165">
              <w:rPr>
                <w:bCs/>
                <w:color w:val="000000"/>
                <w:lang w:eastAsia="en-US"/>
              </w:rPr>
              <w:t>» БССС</w:t>
            </w:r>
            <w:r w:rsidRPr="006F7165">
              <w:rPr>
                <w:lang w:eastAsia="en-US"/>
              </w:rPr>
              <w:t xml:space="preserve"> </w:t>
            </w:r>
            <w:proofErr w:type="spellStart"/>
            <w:r w:rsidRPr="006F7165">
              <w:rPr>
                <w:lang w:eastAsia="en-US"/>
              </w:rPr>
              <w:t>автокөлік</w:t>
            </w:r>
            <w:proofErr w:type="spellEnd"/>
            <w:r w:rsidRPr="006F7165">
              <w:rPr>
                <w:lang w:eastAsia="en-US"/>
              </w:rPr>
              <w:t xml:space="preserve"> </w:t>
            </w:r>
            <w:proofErr w:type="spellStart"/>
            <w:r w:rsidRPr="006F7165">
              <w:rPr>
                <w:lang w:eastAsia="en-US"/>
              </w:rPr>
              <w:t>техникасы</w:t>
            </w:r>
            <w:proofErr w:type="spellEnd"/>
            <w:r w:rsidRPr="006F7165">
              <w:rPr>
                <w:lang w:eastAsia="en-US"/>
              </w:rPr>
              <w:t xml:space="preserve">), </w:t>
            </w:r>
            <w:proofErr w:type="spellStart"/>
            <w:r w:rsidRPr="006F7165">
              <w:rPr>
                <w:b/>
                <w:lang w:eastAsia="en-US"/>
              </w:rPr>
              <w:t>құбырлардың</w:t>
            </w:r>
            <w:proofErr w:type="spellEnd"/>
            <w:r w:rsidRPr="006F7165">
              <w:rPr>
                <w:b/>
                <w:lang w:eastAsia="en-US"/>
              </w:rPr>
              <w:t xml:space="preserve"> </w:t>
            </w:r>
            <w:proofErr w:type="spellStart"/>
            <w:r w:rsidRPr="006F7165">
              <w:rPr>
                <w:b/>
                <w:lang w:eastAsia="en-US"/>
              </w:rPr>
              <w:t>апаттық</w:t>
            </w:r>
            <w:proofErr w:type="spellEnd"/>
            <w:r w:rsidRPr="006F7165">
              <w:rPr>
                <w:b/>
                <w:lang w:eastAsia="en-US"/>
              </w:rPr>
              <w:t xml:space="preserve"> </w:t>
            </w:r>
            <w:proofErr w:type="spellStart"/>
            <w:r w:rsidRPr="006F7165">
              <w:rPr>
                <w:b/>
                <w:lang w:eastAsia="en-US"/>
              </w:rPr>
              <w:t>қоры</w:t>
            </w:r>
            <w:proofErr w:type="spellEnd"/>
            <w:r w:rsidRPr="006F7165">
              <w:rPr>
                <w:lang w:eastAsia="en-US"/>
              </w:rPr>
              <w:t xml:space="preserve"> (</w:t>
            </w:r>
            <w:proofErr w:type="spellStart"/>
            <w:r w:rsidRPr="006F7165">
              <w:rPr>
                <w:lang w:eastAsia="en-US"/>
              </w:rPr>
              <w:t>диаметрі</w:t>
            </w:r>
            <w:proofErr w:type="spellEnd"/>
            <w:r w:rsidRPr="006F7165">
              <w:rPr>
                <w:lang w:eastAsia="en-US"/>
              </w:rPr>
              <w:t xml:space="preserve"> 1220 мм </w:t>
            </w:r>
            <w:proofErr w:type="spellStart"/>
            <w:r w:rsidRPr="006F7165">
              <w:rPr>
                <w:lang w:eastAsia="en-US"/>
              </w:rPr>
              <w:t>құбырлар</w:t>
            </w:r>
            <w:proofErr w:type="spellEnd"/>
            <w:r w:rsidRPr="006F7165">
              <w:rPr>
                <w:lang w:eastAsia="en-US"/>
              </w:rPr>
              <w:t>).</w:t>
            </w:r>
          </w:p>
        </w:tc>
        <w:tc>
          <w:tcPr>
            <w:tcW w:w="561" w:type="pct"/>
            <w:tcBorders>
              <w:top w:val="single" w:sz="4" w:space="0" w:color="auto"/>
              <w:left w:val="single" w:sz="4" w:space="0" w:color="auto"/>
              <w:bottom w:val="single" w:sz="4" w:space="0" w:color="auto"/>
              <w:right w:val="single" w:sz="4" w:space="0" w:color="auto"/>
            </w:tcBorders>
          </w:tcPr>
          <w:p w:rsidR="00673039" w:rsidRDefault="00673039" w:rsidP="00673039">
            <w:pPr>
              <w:spacing w:line="276" w:lineRule="auto"/>
              <w:jc w:val="center"/>
              <w:rPr>
                <w:lang w:eastAsia="en-US"/>
              </w:rPr>
            </w:pPr>
            <w:proofErr w:type="spellStart"/>
            <w:r>
              <w:rPr>
                <w:lang w:eastAsia="en-US"/>
              </w:rPr>
              <w:t>Күзет</w:t>
            </w:r>
            <w:proofErr w:type="spellEnd"/>
            <w:r>
              <w:rPr>
                <w:lang w:eastAsia="en-US"/>
              </w:rPr>
              <w:t xml:space="preserve"> посты</w:t>
            </w:r>
          </w:p>
        </w:tc>
        <w:tc>
          <w:tcPr>
            <w:tcW w:w="327" w:type="pct"/>
            <w:tcBorders>
              <w:top w:val="single" w:sz="4" w:space="0" w:color="auto"/>
              <w:left w:val="single" w:sz="4" w:space="0" w:color="auto"/>
              <w:bottom w:val="single" w:sz="4" w:space="0" w:color="auto"/>
              <w:right w:val="single" w:sz="4" w:space="0" w:color="auto"/>
            </w:tcBorders>
          </w:tcPr>
          <w:p w:rsidR="00673039" w:rsidRDefault="00673039" w:rsidP="00673039">
            <w:pPr>
              <w:jc w:val="center"/>
              <w:rPr>
                <w:sz w:val="22"/>
                <w:szCs w:val="22"/>
              </w:rPr>
            </w:pPr>
            <w:r>
              <w:rPr>
                <w:sz w:val="22"/>
                <w:szCs w:val="22"/>
              </w:rPr>
              <w:t>2</w:t>
            </w:r>
          </w:p>
        </w:tc>
        <w:tc>
          <w:tcPr>
            <w:tcW w:w="374" w:type="pct"/>
            <w:tcBorders>
              <w:top w:val="single" w:sz="4" w:space="0" w:color="auto"/>
              <w:left w:val="single" w:sz="4" w:space="0" w:color="auto"/>
              <w:bottom w:val="single" w:sz="4" w:space="0" w:color="auto"/>
              <w:right w:val="single" w:sz="4" w:space="0" w:color="auto"/>
            </w:tcBorders>
          </w:tcPr>
          <w:p w:rsidR="00673039" w:rsidRDefault="00673039" w:rsidP="00673039">
            <w:pPr>
              <w:jc w:val="center"/>
              <w:rPr>
                <w:sz w:val="22"/>
                <w:szCs w:val="22"/>
              </w:rPr>
            </w:pPr>
            <w:r>
              <w:rPr>
                <w:sz w:val="22"/>
                <w:szCs w:val="22"/>
              </w:rPr>
              <w:t>8</w:t>
            </w:r>
          </w:p>
        </w:tc>
        <w:tc>
          <w:tcPr>
            <w:tcW w:w="420" w:type="pct"/>
            <w:tcBorders>
              <w:top w:val="single" w:sz="4" w:space="0" w:color="auto"/>
              <w:left w:val="single" w:sz="4" w:space="0" w:color="auto"/>
              <w:bottom w:val="single" w:sz="4" w:space="0" w:color="auto"/>
              <w:right w:val="single" w:sz="4" w:space="0" w:color="auto"/>
            </w:tcBorders>
          </w:tcPr>
          <w:p w:rsidR="00673039" w:rsidRDefault="00673039" w:rsidP="00673039">
            <w:pPr>
              <w:jc w:val="center"/>
              <w:rPr>
                <w:sz w:val="22"/>
                <w:szCs w:val="22"/>
              </w:rPr>
            </w:pPr>
            <w:r>
              <w:rPr>
                <w:sz w:val="22"/>
                <w:szCs w:val="22"/>
              </w:rPr>
              <w:t>1</w:t>
            </w:r>
          </w:p>
        </w:tc>
        <w:tc>
          <w:tcPr>
            <w:tcW w:w="514" w:type="pct"/>
            <w:tcBorders>
              <w:top w:val="single" w:sz="4" w:space="0" w:color="auto"/>
              <w:left w:val="single" w:sz="4" w:space="0" w:color="auto"/>
              <w:bottom w:val="single" w:sz="4" w:space="0" w:color="auto"/>
              <w:right w:val="single" w:sz="4" w:space="0" w:color="auto"/>
            </w:tcBorders>
          </w:tcPr>
          <w:p w:rsidR="00673039" w:rsidRDefault="00673039" w:rsidP="00673039">
            <w:pPr>
              <w:jc w:val="center"/>
              <w:rPr>
                <w:sz w:val="22"/>
                <w:szCs w:val="22"/>
              </w:rPr>
            </w:pPr>
          </w:p>
        </w:tc>
        <w:tc>
          <w:tcPr>
            <w:tcW w:w="610" w:type="pct"/>
            <w:tcBorders>
              <w:top w:val="single" w:sz="4" w:space="0" w:color="auto"/>
              <w:left w:val="single" w:sz="4" w:space="0" w:color="auto"/>
              <w:bottom w:val="single" w:sz="4" w:space="0" w:color="auto"/>
              <w:right w:val="single" w:sz="4" w:space="0" w:color="auto"/>
            </w:tcBorders>
          </w:tcPr>
          <w:p w:rsidR="00673039" w:rsidRDefault="00673039" w:rsidP="00673039">
            <w:pPr>
              <w:jc w:val="center"/>
              <w:rPr>
                <w:sz w:val="22"/>
                <w:szCs w:val="22"/>
              </w:rPr>
            </w:pPr>
            <w:r>
              <w:rPr>
                <w:sz w:val="22"/>
                <w:szCs w:val="22"/>
              </w:rPr>
              <w:t>1</w:t>
            </w:r>
          </w:p>
        </w:tc>
        <w:tc>
          <w:tcPr>
            <w:tcW w:w="468" w:type="pct"/>
            <w:tcBorders>
              <w:top w:val="single" w:sz="4" w:space="0" w:color="auto"/>
              <w:left w:val="single" w:sz="4" w:space="0" w:color="auto"/>
              <w:bottom w:val="single" w:sz="4" w:space="0" w:color="auto"/>
              <w:right w:val="single" w:sz="4" w:space="0" w:color="auto"/>
            </w:tcBorders>
          </w:tcPr>
          <w:p w:rsidR="00673039" w:rsidRDefault="00673039" w:rsidP="00673039">
            <w:pPr>
              <w:jc w:val="center"/>
              <w:rPr>
                <w:sz w:val="22"/>
                <w:szCs w:val="22"/>
              </w:rPr>
            </w:pPr>
            <w:r>
              <w:rPr>
                <w:sz w:val="22"/>
                <w:szCs w:val="22"/>
              </w:rPr>
              <w:t>2п</w:t>
            </w:r>
          </w:p>
        </w:tc>
        <w:tc>
          <w:tcPr>
            <w:tcW w:w="461" w:type="pct"/>
            <w:tcBorders>
              <w:top w:val="single" w:sz="4" w:space="0" w:color="auto"/>
              <w:left w:val="single" w:sz="4" w:space="0" w:color="auto"/>
              <w:bottom w:val="single" w:sz="4" w:space="0" w:color="auto"/>
              <w:right w:val="single" w:sz="4" w:space="0" w:color="auto"/>
            </w:tcBorders>
          </w:tcPr>
          <w:p w:rsidR="00673039" w:rsidRDefault="00673039" w:rsidP="00673039">
            <w:pPr>
              <w:jc w:val="center"/>
              <w:rPr>
                <w:sz w:val="22"/>
                <w:szCs w:val="22"/>
              </w:rPr>
            </w:pPr>
            <w:r>
              <w:rPr>
                <w:sz w:val="22"/>
                <w:szCs w:val="22"/>
              </w:rPr>
              <w:t>1</w:t>
            </w:r>
          </w:p>
        </w:tc>
      </w:tr>
      <w:tr w:rsidR="00673039" w:rsidTr="00315704">
        <w:trPr>
          <w:trHeight w:val="755"/>
        </w:trPr>
        <w:tc>
          <w:tcPr>
            <w:tcW w:w="177" w:type="pct"/>
            <w:tcBorders>
              <w:top w:val="single" w:sz="4" w:space="0" w:color="auto"/>
              <w:left w:val="single" w:sz="4" w:space="0" w:color="auto"/>
              <w:bottom w:val="single" w:sz="4" w:space="0" w:color="auto"/>
              <w:right w:val="single" w:sz="4" w:space="0" w:color="auto"/>
            </w:tcBorders>
          </w:tcPr>
          <w:p w:rsidR="00673039" w:rsidRDefault="00673039" w:rsidP="00673039">
            <w:pPr>
              <w:jc w:val="center"/>
              <w:rPr>
                <w:sz w:val="22"/>
                <w:szCs w:val="22"/>
              </w:rPr>
            </w:pPr>
            <w:r>
              <w:rPr>
                <w:sz w:val="22"/>
                <w:szCs w:val="22"/>
              </w:rPr>
              <w:t>6.</w:t>
            </w:r>
          </w:p>
        </w:tc>
        <w:tc>
          <w:tcPr>
            <w:tcW w:w="1087" w:type="pct"/>
            <w:tcBorders>
              <w:top w:val="single" w:sz="4" w:space="0" w:color="auto"/>
              <w:left w:val="single" w:sz="4" w:space="0" w:color="auto"/>
              <w:bottom w:val="single" w:sz="4" w:space="0" w:color="auto"/>
              <w:right w:val="single" w:sz="4" w:space="0" w:color="auto"/>
            </w:tcBorders>
          </w:tcPr>
          <w:p w:rsidR="00673039" w:rsidRDefault="00673039" w:rsidP="00673039">
            <w:pPr>
              <w:spacing w:line="276" w:lineRule="auto"/>
              <w:rPr>
                <w:b/>
                <w:lang w:eastAsia="en-US"/>
              </w:rPr>
            </w:pPr>
            <w:r>
              <w:rPr>
                <w:b/>
                <w:bCs/>
                <w:color w:val="000000"/>
                <w:lang w:eastAsia="en-US"/>
              </w:rPr>
              <w:t>«</w:t>
            </w:r>
            <w:proofErr w:type="spellStart"/>
            <w:r>
              <w:rPr>
                <w:b/>
                <w:bCs/>
                <w:color w:val="000000"/>
                <w:lang w:eastAsia="en-US"/>
              </w:rPr>
              <w:t>Қиғаш</w:t>
            </w:r>
            <w:proofErr w:type="spellEnd"/>
            <w:r>
              <w:rPr>
                <w:b/>
                <w:bCs/>
                <w:color w:val="000000"/>
                <w:lang w:eastAsia="en-US"/>
              </w:rPr>
              <w:t>» БССС</w:t>
            </w:r>
            <w:r>
              <w:rPr>
                <w:b/>
                <w:lang w:eastAsia="en-US"/>
              </w:rPr>
              <w:t xml:space="preserve"> </w:t>
            </w:r>
            <w:proofErr w:type="spellStart"/>
            <w:r>
              <w:rPr>
                <w:b/>
                <w:lang w:eastAsia="en-US"/>
              </w:rPr>
              <w:t>іргелес</w:t>
            </w:r>
            <w:proofErr w:type="spellEnd"/>
            <w:r>
              <w:rPr>
                <w:b/>
                <w:lang w:eastAsia="en-US"/>
              </w:rPr>
              <w:t xml:space="preserve"> </w:t>
            </w:r>
            <w:proofErr w:type="spellStart"/>
            <w:r>
              <w:rPr>
                <w:b/>
                <w:lang w:eastAsia="en-US"/>
              </w:rPr>
              <w:t>аумағы</w:t>
            </w:r>
            <w:proofErr w:type="spellEnd"/>
            <w:r>
              <w:rPr>
                <w:b/>
                <w:lang w:eastAsia="en-US"/>
              </w:rPr>
              <w:t xml:space="preserve"> бар </w:t>
            </w:r>
            <w:proofErr w:type="spellStart"/>
            <w:r>
              <w:rPr>
                <w:b/>
                <w:lang w:eastAsia="en-US"/>
              </w:rPr>
              <w:t>қойма</w:t>
            </w:r>
            <w:proofErr w:type="spellEnd"/>
            <w:r>
              <w:rPr>
                <w:b/>
                <w:lang w:eastAsia="en-US"/>
              </w:rPr>
              <w:t>.</w:t>
            </w:r>
          </w:p>
        </w:tc>
        <w:tc>
          <w:tcPr>
            <w:tcW w:w="561" w:type="pct"/>
            <w:tcBorders>
              <w:top w:val="single" w:sz="4" w:space="0" w:color="auto"/>
              <w:left w:val="single" w:sz="4" w:space="0" w:color="auto"/>
              <w:bottom w:val="single" w:sz="4" w:space="0" w:color="auto"/>
              <w:right w:val="single" w:sz="4" w:space="0" w:color="auto"/>
            </w:tcBorders>
          </w:tcPr>
          <w:p w:rsidR="00673039" w:rsidRDefault="00673039" w:rsidP="00673039">
            <w:pPr>
              <w:spacing w:line="276" w:lineRule="auto"/>
              <w:jc w:val="center"/>
              <w:rPr>
                <w:lang w:eastAsia="en-US"/>
              </w:rPr>
            </w:pPr>
            <w:proofErr w:type="spellStart"/>
            <w:r>
              <w:rPr>
                <w:lang w:eastAsia="en-US"/>
              </w:rPr>
              <w:t>Күзет</w:t>
            </w:r>
            <w:proofErr w:type="spellEnd"/>
            <w:r>
              <w:rPr>
                <w:lang w:eastAsia="en-US"/>
              </w:rPr>
              <w:t xml:space="preserve"> посты</w:t>
            </w:r>
          </w:p>
        </w:tc>
        <w:tc>
          <w:tcPr>
            <w:tcW w:w="327" w:type="pct"/>
            <w:tcBorders>
              <w:top w:val="single" w:sz="4" w:space="0" w:color="auto"/>
              <w:left w:val="single" w:sz="4" w:space="0" w:color="auto"/>
              <w:bottom w:val="single" w:sz="4" w:space="0" w:color="auto"/>
              <w:right w:val="single" w:sz="4" w:space="0" w:color="auto"/>
            </w:tcBorders>
          </w:tcPr>
          <w:p w:rsidR="00673039" w:rsidRDefault="00673039" w:rsidP="00673039">
            <w:pPr>
              <w:jc w:val="center"/>
              <w:rPr>
                <w:sz w:val="22"/>
                <w:szCs w:val="22"/>
              </w:rPr>
            </w:pPr>
            <w:r>
              <w:rPr>
                <w:sz w:val="22"/>
                <w:szCs w:val="22"/>
              </w:rPr>
              <w:t>1</w:t>
            </w:r>
          </w:p>
        </w:tc>
        <w:tc>
          <w:tcPr>
            <w:tcW w:w="374" w:type="pct"/>
            <w:tcBorders>
              <w:top w:val="single" w:sz="4" w:space="0" w:color="auto"/>
              <w:left w:val="single" w:sz="4" w:space="0" w:color="auto"/>
              <w:bottom w:val="single" w:sz="4" w:space="0" w:color="auto"/>
              <w:right w:val="single" w:sz="4" w:space="0" w:color="auto"/>
            </w:tcBorders>
          </w:tcPr>
          <w:p w:rsidR="00673039" w:rsidRDefault="00673039" w:rsidP="00673039">
            <w:pPr>
              <w:jc w:val="center"/>
              <w:rPr>
                <w:sz w:val="22"/>
                <w:szCs w:val="22"/>
              </w:rPr>
            </w:pPr>
            <w:r>
              <w:rPr>
                <w:sz w:val="22"/>
                <w:szCs w:val="22"/>
              </w:rPr>
              <w:t>4</w:t>
            </w:r>
          </w:p>
        </w:tc>
        <w:tc>
          <w:tcPr>
            <w:tcW w:w="420" w:type="pct"/>
            <w:tcBorders>
              <w:top w:val="single" w:sz="4" w:space="0" w:color="auto"/>
              <w:left w:val="single" w:sz="4" w:space="0" w:color="auto"/>
              <w:bottom w:val="single" w:sz="4" w:space="0" w:color="auto"/>
              <w:right w:val="single" w:sz="4" w:space="0" w:color="auto"/>
            </w:tcBorders>
          </w:tcPr>
          <w:p w:rsidR="00673039" w:rsidRDefault="00673039" w:rsidP="00673039">
            <w:pPr>
              <w:jc w:val="center"/>
              <w:rPr>
                <w:sz w:val="22"/>
                <w:szCs w:val="22"/>
              </w:rPr>
            </w:pPr>
            <w:r>
              <w:rPr>
                <w:sz w:val="22"/>
                <w:szCs w:val="22"/>
              </w:rPr>
              <w:t>-</w:t>
            </w:r>
          </w:p>
        </w:tc>
        <w:tc>
          <w:tcPr>
            <w:tcW w:w="514" w:type="pct"/>
            <w:tcBorders>
              <w:top w:val="single" w:sz="4" w:space="0" w:color="auto"/>
              <w:left w:val="single" w:sz="4" w:space="0" w:color="auto"/>
              <w:bottom w:val="single" w:sz="4" w:space="0" w:color="auto"/>
              <w:right w:val="single" w:sz="4" w:space="0" w:color="auto"/>
            </w:tcBorders>
          </w:tcPr>
          <w:p w:rsidR="00673039" w:rsidRDefault="00673039" w:rsidP="00673039">
            <w:pPr>
              <w:jc w:val="center"/>
              <w:rPr>
                <w:sz w:val="22"/>
                <w:szCs w:val="22"/>
              </w:rPr>
            </w:pPr>
          </w:p>
        </w:tc>
        <w:tc>
          <w:tcPr>
            <w:tcW w:w="610" w:type="pct"/>
            <w:tcBorders>
              <w:top w:val="single" w:sz="4" w:space="0" w:color="auto"/>
              <w:left w:val="single" w:sz="4" w:space="0" w:color="auto"/>
              <w:bottom w:val="single" w:sz="4" w:space="0" w:color="auto"/>
              <w:right w:val="single" w:sz="4" w:space="0" w:color="auto"/>
            </w:tcBorders>
          </w:tcPr>
          <w:p w:rsidR="00673039" w:rsidRDefault="00673039" w:rsidP="00673039">
            <w:pPr>
              <w:jc w:val="center"/>
              <w:rPr>
                <w:sz w:val="22"/>
                <w:szCs w:val="22"/>
              </w:rPr>
            </w:pPr>
            <w:r>
              <w:rPr>
                <w:sz w:val="22"/>
                <w:szCs w:val="22"/>
              </w:rPr>
              <w:t>1</w:t>
            </w:r>
          </w:p>
        </w:tc>
        <w:tc>
          <w:tcPr>
            <w:tcW w:w="468" w:type="pct"/>
            <w:tcBorders>
              <w:top w:val="single" w:sz="4" w:space="0" w:color="auto"/>
              <w:left w:val="single" w:sz="4" w:space="0" w:color="auto"/>
              <w:bottom w:val="single" w:sz="4" w:space="0" w:color="auto"/>
              <w:right w:val="single" w:sz="4" w:space="0" w:color="auto"/>
            </w:tcBorders>
          </w:tcPr>
          <w:p w:rsidR="00673039" w:rsidRPr="00655359" w:rsidRDefault="00673039" w:rsidP="00673039">
            <w:pPr>
              <w:jc w:val="center"/>
              <w:rPr>
                <w:sz w:val="22"/>
                <w:szCs w:val="22"/>
              </w:rPr>
            </w:pPr>
            <w:r>
              <w:rPr>
                <w:sz w:val="22"/>
                <w:szCs w:val="22"/>
                <w:lang w:val="en-US"/>
              </w:rPr>
              <w:t>1</w:t>
            </w:r>
            <w:r>
              <w:rPr>
                <w:sz w:val="22"/>
                <w:szCs w:val="22"/>
              </w:rPr>
              <w:t>п</w:t>
            </w:r>
          </w:p>
        </w:tc>
        <w:tc>
          <w:tcPr>
            <w:tcW w:w="461" w:type="pct"/>
            <w:tcBorders>
              <w:top w:val="single" w:sz="4" w:space="0" w:color="auto"/>
              <w:left w:val="single" w:sz="4" w:space="0" w:color="auto"/>
              <w:bottom w:val="single" w:sz="4" w:space="0" w:color="auto"/>
              <w:right w:val="single" w:sz="4" w:space="0" w:color="auto"/>
            </w:tcBorders>
          </w:tcPr>
          <w:p w:rsidR="00673039" w:rsidRDefault="00673039" w:rsidP="00673039">
            <w:pPr>
              <w:jc w:val="center"/>
              <w:rPr>
                <w:sz w:val="22"/>
                <w:szCs w:val="22"/>
              </w:rPr>
            </w:pPr>
            <w:r>
              <w:rPr>
                <w:sz w:val="22"/>
                <w:szCs w:val="22"/>
              </w:rPr>
              <w:t>1</w:t>
            </w:r>
          </w:p>
        </w:tc>
      </w:tr>
      <w:tr w:rsidR="00673039" w:rsidTr="00315704">
        <w:trPr>
          <w:trHeight w:val="755"/>
        </w:trPr>
        <w:tc>
          <w:tcPr>
            <w:tcW w:w="177" w:type="pct"/>
            <w:tcBorders>
              <w:top w:val="single" w:sz="4" w:space="0" w:color="auto"/>
              <w:left w:val="single" w:sz="4" w:space="0" w:color="auto"/>
              <w:bottom w:val="single" w:sz="4" w:space="0" w:color="auto"/>
              <w:right w:val="single" w:sz="4" w:space="0" w:color="auto"/>
            </w:tcBorders>
          </w:tcPr>
          <w:p w:rsidR="00673039" w:rsidRDefault="00673039" w:rsidP="00673039">
            <w:pPr>
              <w:jc w:val="center"/>
              <w:rPr>
                <w:sz w:val="22"/>
                <w:szCs w:val="22"/>
              </w:rPr>
            </w:pPr>
            <w:r>
              <w:rPr>
                <w:sz w:val="22"/>
                <w:szCs w:val="22"/>
              </w:rPr>
              <w:t>7.</w:t>
            </w:r>
          </w:p>
        </w:tc>
        <w:tc>
          <w:tcPr>
            <w:tcW w:w="1087" w:type="pct"/>
            <w:tcBorders>
              <w:top w:val="single" w:sz="4" w:space="0" w:color="auto"/>
              <w:left w:val="single" w:sz="4" w:space="0" w:color="auto"/>
              <w:bottom w:val="single" w:sz="4" w:space="0" w:color="auto"/>
              <w:right w:val="single" w:sz="4" w:space="0" w:color="auto"/>
            </w:tcBorders>
          </w:tcPr>
          <w:p w:rsidR="00673039" w:rsidRDefault="00673039" w:rsidP="00A2027A">
            <w:pPr>
              <w:spacing w:line="276" w:lineRule="auto"/>
              <w:rPr>
                <w:lang w:eastAsia="en-US"/>
              </w:rPr>
            </w:pPr>
            <w:proofErr w:type="spellStart"/>
            <w:r>
              <w:rPr>
                <w:b/>
                <w:lang w:eastAsia="en-US"/>
              </w:rPr>
              <w:t>Кәріздік</w:t>
            </w:r>
            <w:proofErr w:type="spellEnd"/>
            <w:r>
              <w:rPr>
                <w:b/>
                <w:lang w:eastAsia="en-US"/>
              </w:rPr>
              <w:t xml:space="preserve"> </w:t>
            </w:r>
            <w:proofErr w:type="spellStart"/>
            <w:r>
              <w:rPr>
                <w:b/>
                <w:lang w:eastAsia="en-US"/>
              </w:rPr>
              <w:t>тазарту</w:t>
            </w:r>
            <w:proofErr w:type="spellEnd"/>
            <w:r>
              <w:rPr>
                <w:b/>
                <w:lang w:eastAsia="en-US"/>
              </w:rPr>
              <w:t xml:space="preserve"> </w:t>
            </w:r>
            <w:proofErr w:type="spellStart"/>
            <w:r>
              <w:rPr>
                <w:b/>
                <w:lang w:eastAsia="en-US"/>
              </w:rPr>
              <w:t>құрылысы</w:t>
            </w:r>
            <w:proofErr w:type="spellEnd"/>
            <w:r>
              <w:rPr>
                <w:lang w:eastAsia="en-US"/>
              </w:rPr>
              <w:t xml:space="preserve"> (</w:t>
            </w:r>
            <w:proofErr w:type="spellStart"/>
            <w:r>
              <w:rPr>
                <w:lang w:eastAsia="en-US"/>
              </w:rPr>
              <w:t>тазарту</w:t>
            </w:r>
            <w:proofErr w:type="spellEnd"/>
            <w:r>
              <w:rPr>
                <w:lang w:eastAsia="en-US"/>
              </w:rPr>
              <w:t xml:space="preserve"> </w:t>
            </w:r>
            <w:proofErr w:type="spellStart"/>
            <w:r>
              <w:rPr>
                <w:lang w:eastAsia="en-US"/>
              </w:rPr>
              <w:t>құрылыстарының</w:t>
            </w:r>
            <w:proofErr w:type="spellEnd"/>
            <w:r>
              <w:rPr>
                <w:lang w:eastAsia="en-US"/>
              </w:rPr>
              <w:t xml:space="preserve"> </w:t>
            </w:r>
            <w:proofErr w:type="spellStart"/>
            <w:r>
              <w:rPr>
                <w:lang w:eastAsia="en-US"/>
              </w:rPr>
              <w:t>кешені</w:t>
            </w:r>
            <w:proofErr w:type="spellEnd"/>
            <w:r>
              <w:rPr>
                <w:lang w:eastAsia="en-US"/>
              </w:rPr>
              <w:t xml:space="preserve">, </w:t>
            </w:r>
            <w:proofErr w:type="spellStart"/>
            <w:r>
              <w:rPr>
                <w:lang w:eastAsia="en-US"/>
              </w:rPr>
              <w:t>толық</w:t>
            </w:r>
            <w:proofErr w:type="spellEnd"/>
            <w:r>
              <w:rPr>
                <w:lang w:eastAsia="en-US"/>
              </w:rPr>
              <w:t xml:space="preserve"> </w:t>
            </w:r>
            <w:proofErr w:type="spellStart"/>
            <w:r>
              <w:rPr>
                <w:lang w:eastAsia="en-US"/>
              </w:rPr>
              <w:t>тазал</w:t>
            </w:r>
            <w:proofErr w:type="spellEnd"/>
            <w:r w:rsidR="00A2027A">
              <w:rPr>
                <w:lang w:val="kk-KZ" w:eastAsia="en-US"/>
              </w:rPr>
              <w:t>лау блогы</w:t>
            </w:r>
            <w:r>
              <w:rPr>
                <w:lang w:eastAsia="en-US"/>
              </w:rPr>
              <w:t>,</w:t>
            </w:r>
            <w:r w:rsidR="00A2027A">
              <w:rPr>
                <w:lang w:val="kk-KZ" w:eastAsia="en-US"/>
              </w:rPr>
              <w:t>лай алаңдары,</w:t>
            </w:r>
            <w:r>
              <w:rPr>
                <w:lang w:eastAsia="en-US"/>
              </w:rPr>
              <w:t xml:space="preserve"> </w:t>
            </w:r>
            <w:r w:rsidR="00A2027A">
              <w:rPr>
                <w:lang w:val="kk-KZ" w:eastAsia="en-US"/>
              </w:rPr>
              <w:t xml:space="preserve">хлорлау, </w:t>
            </w:r>
            <w:proofErr w:type="spellStart"/>
            <w:r>
              <w:rPr>
                <w:lang w:eastAsia="en-US"/>
              </w:rPr>
              <w:t>операторл</w:t>
            </w:r>
            <w:proofErr w:type="spellEnd"/>
            <w:r w:rsidR="00A2027A">
              <w:rPr>
                <w:lang w:val="kk-KZ" w:eastAsia="en-US"/>
              </w:rPr>
              <w:t>ар</w:t>
            </w:r>
            <w:r>
              <w:rPr>
                <w:lang w:eastAsia="en-US"/>
              </w:rPr>
              <w:t xml:space="preserve"> </w:t>
            </w:r>
            <w:proofErr w:type="spellStart"/>
            <w:r>
              <w:rPr>
                <w:lang w:eastAsia="en-US"/>
              </w:rPr>
              <w:t>ғимарат</w:t>
            </w:r>
            <w:proofErr w:type="spellEnd"/>
            <w:r>
              <w:rPr>
                <w:lang w:eastAsia="en-US"/>
              </w:rPr>
              <w:t>).</w:t>
            </w:r>
          </w:p>
        </w:tc>
        <w:tc>
          <w:tcPr>
            <w:tcW w:w="561" w:type="pct"/>
            <w:tcBorders>
              <w:top w:val="single" w:sz="4" w:space="0" w:color="auto"/>
              <w:left w:val="single" w:sz="4" w:space="0" w:color="auto"/>
              <w:bottom w:val="single" w:sz="4" w:space="0" w:color="auto"/>
              <w:right w:val="single" w:sz="4" w:space="0" w:color="auto"/>
            </w:tcBorders>
          </w:tcPr>
          <w:p w:rsidR="00673039" w:rsidRDefault="00673039" w:rsidP="00673039">
            <w:pPr>
              <w:spacing w:line="276" w:lineRule="auto"/>
              <w:jc w:val="center"/>
              <w:rPr>
                <w:lang w:eastAsia="en-US"/>
              </w:rPr>
            </w:pPr>
            <w:proofErr w:type="spellStart"/>
            <w:r>
              <w:rPr>
                <w:lang w:eastAsia="en-US"/>
              </w:rPr>
              <w:t>Күзет</w:t>
            </w:r>
            <w:proofErr w:type="spellEnd"/>
            <w:r>
              <w:rPr>
                <w:lang w:eastAsia="en-US"/>
              </w:rPr>
              <w:t xml:space="preserve"> посты</w:t>
            </w:r>
          </w:p>
        </w:tc>
        <w:tc>
          <w:tcPr>
            <w:tcW w:w="327" w:type="pct"/>
            <w:tcBorders>
              <w:top w:val="single" w:sz="4" w:space="0" w:color="auto"/>
              <w:left w:val="single" w:sz="4" w:space="0" w:color="auto"/>
              <w:bottom w:val="single" w:sz="4" w:space="0" w:color="auto"/>
              <w:right w:val="single" w:sz="4" w:space="0" w:color="auto"/>
            </w:tcBorders>
          </w:tcPr>
          <w:p w:rsidR="00673039" w:rsidRDefault="00673039" w:rsidP="00673039">
            <w:pPr>
              <w:jc w:val="center"/>
              <w:rPr>
                <w:sz w:val="22"/>
                <w:szCs w:val="22"/>
              </w:rPr>
            </w:pPr>
            <w:r>
              <w:rPr>
                <w:sz w:val="22"/>
                <w:szCs w:val="22"/>
              </w:rPr>
              <w:t>1</w:t>
            </w:r>
          </w:p>
        </w:tc>
        <w:tc>
          <w:tcPr>
            <w:tcW w:w="374" w:type="pct"/>
            <w:tcBorders>
              <w:top w:val="single" w:sz="4" w:space="0" w:color="auto"/>
              <w:left w:val="single" w:sz="4" w:space="0" w:color="auto"/>
              <w:bottom w:val="single" w:sz="4" w:space="0" w:color="auto"/>
              <w:right w:val="single" w:sz="4" w:space="0" w:color="auto"/>
            </w:tcBorders>
          </w:tcPr>
          <w:p w:rsidR="00673039" w:rsidRDefault="00673039" w:rsidP="00673039">
            <w:pPr>
              <w:jc w:val="center"/>
              <w:rPr>
                <w:sz w:val="22"/>
                <w:szCs w:val="22"/>
              </w:rPr>
            </w:pPr>
            <w:r>
              <w:rPr>
                <w:sz w:val="22"/>
                <w:szCs w:val="22"/>
              </w:rPr>
              <w:t>4</w:t>
            </w:r>
          </w:p>
        </w:tc>
        <w:tc>
          <w:tcPr>
            <w:tcW w:w="420" w:type="pct"/>
            <w:tcBorders>
              <w:top w:val="single" w:sz="4" w:space="0" w:color="auto"/>
              <w:left w:val="single" w:sz="4" w:space="0" w:color="auto"/>
              <w:bottom w:val="single" w:sz="4" w:space="0" w:color="auto"/>
              <w:right w:val="single" w:sz="4" w:space="0" w:color="auto"/>
            </w:tcBorders>
          </w:tcPr>
          <w:p w:rsidR="00673039" w:rsidRDefault="00673039" w:rsidP="00673039">
            <w:pPr>
              <w:jc w:val="center"/>
              <w:rPr>
                <w:sz w:val="22"/>
                <w:szCs w:val="22"/>
              </w:rPr>
            </w:pPr>
            <w:r>
              <w:rPr>
                <w:sz w:val="22"/>
                <w:szCs w:val="22"/>
              </w:rPr>
              <w:t>-</w:t>
            </w:r>
          </w:p>
        </w:tc>
        <w:tc>
          <w:tcPr>
            <w:tcW w:w="514" w:type="pct"/>
            <w:tcBorders>
              <w:top w:val="single" w:sz="4" w:space="0" w:color="auto"/>
              <w:left w:val="single" w:sz="4" w:space="0" w:color="auto"/>
              <w:bottom w:val="single" w:sz="4" w:space="0" w:color="auto"/>
              <w:right w:val="single" w:sz="4" w:space="0" w:color="auto"/>
            </w:tcBorders>
          </w:tcPr>
          <w:p w:rsidR="00673039" w:rsidRDefault="00673039" w:rsidP="00673039">
            <w:pPr>
              <w:jc w:val="center"/>
              <w:rPr>
                <w:sz w:val="22"/>
                <w:szCs w:val="22"/>
              </w:rPr>
            </w:pPr>
          </w:p>
        </w:tc>
        <w:tc>
          <w:tcPr>
            <w:tcW w:w="610" w:type="pct"/>
            <w:tcBorders>
              <w:top w:val="single" w:sz="4" w:space="0" w:color="auto"/>
              <w:left w:val="single" w:sz="4" w:space="0" w:color="auto"/>
              <w:bottom w:val="single" w:sz="4" w:space="0" w:color="auto"/>
              <w:right w:val="single" w:sz="4" w:space="0" w:color="auto"/>
            </w:tcBorders>
          </w:tcPr>
          <w:p w:rsidR="00673039" w:rsidRDefault="00673039" w:rsidP="00673039">
            <w:pPr>
              <w:jc w:val="center"/>
              <w:rPr>
                <w:sz w:val="22"/>
                <w:szCs w:val="22"/>
              </w:rPr>
            </w:pPr>
            <w:r>
              <w:rPr>
                <w:sz w:val="22"/>
                <w:szCs w:val="22"/>
              </w:rPr>
              <w:t>1</w:t>
            </w:r>
          </w:p>
        </w:tc>
        <w:tc>
          <w:tcPr>
            <w:tcW w:w="468" w:type="pct"/>
            <w:tcBorders>
              <w:top w:val="single" w:sz="4" w:space="0" w:color="auto"/>
              <w:left w:val="single" w:sz="4" w:space="0" w:color="auto"/>
              <w:bottom w:val="single" w:sz="4" w:space="0" w:color="auto"/>
              <w:right w:val="single" w:sz="4" w:space="0" w:color="auto"/>
            </w:tcBorders>
          </w:tcPr>
          <w:p w:rsidR="00673039" w:rsidRPr="00655359" w:rsidRDefault="00673039" w:rsidP="00673039">
            <w:pPr>
              <w:jc w:val="center"/>
              <w:rPr>
                <w:sz w:val="22"/>
                <w:szCs w:val="22"/>
              </w:rPr>
            </w:pPr>
            <w:r>
              <w:rPr>
                <w:sz w:val="22"/>
                <w:szCs w:val="22"/>
                <w:lang w:val="en-US"/>
              </w:rPr>
              <w:t>1</w:t>
            </w:r>
            <w:r>
              <w:rPr>
                <w:sz w:val="22"/>
                <w:szCs w:val="22"/>
              </w:rPr>
              <w:t>п</w:t>
            </w:r>
          </w:p>
        </w:tc>
        <w:tc>
          <w:tcPr>
            <w:tcW w:w="461" w:type="pct"/>
            <w:tcBorders>
              <w:top w:val="single" w:sz="4" w:space="0" w:color="auto"/>
              <w:left w:val="single" w:sz="4" w:space="0" w:color="auto"/>
              <w:bottom w:val="single" w:sz="4" w:space="0" w:color="auto"/>
              <w:right w:val="single" w:sz="4" w:space="0" w:color="auto"/>
            </w:tcBorders>
          </w:tcPr>
          <w:p w:rsidR="00673039" w:rsidRDefault="00673039" w:rsidP="00673039">
            <w:pPr>
              <w:jc w:val="center"/>
              <w:rPr>
                <w:sz w:val="22"/>
                <w:szCs w:val="22"/>
              </w:rPr>
            </w:pPr>
            <w:r>
              <w:rPr>
                <w:sz w:val="22"/>
                <w:szCs w:val="22"/>
              </w:rPr>
              <w:t>1</w:t>
            </w:r>
          </w:p>
        </w:tc>
      </w:tr>
      <w:tr w:rsidR="00673039" w:rsidTr="00315704">
        <w:trPr>
          <w:trHeight w:val="755"/>
        </w:trPr>
        <w:tc>
          <w:tcPr>
            <w:tcW w:w="177" w:type="pct"/>
            <w:tcBorders>
              <w:top w:val="single" w:sz="4" w:space="0" w:color="auto"/>
              <w:left w:val="single" w:sz="4" w:space="0" w:color="auto"/>
              <w:bottom w:val="single" w:sz="4" w:space="0" w:color="auto"/>
              <w:right w:val="single" w:sz="4" w:space="0" w:color="auto"/>
            </w:tcBorders>
          </w:tcPr>
          <w:p w:rsidR="00673039" w:rsidRPr="00733E46" w:rsidRDefault="00673039" w:rsidP="00673039">
            <w:pPr>
              <w:jc w:val="center"/>
              <w:rPr>
                <w:sz w:val="22"/>
                <w:szCs w:val="22"/>
                <w:lang w:val="kk-KZ"/>
              </w:rPr>
            </w:pPr>
            <w:r>
              <w:rPr>
                <w:sz w:val="22"/>
                <w:szCs w:val="22"/>
                <w:lang w:val="kk-KZ"/>
              </w:rPr>
              <w:t>8</w:t>
            </w:r>
          </w:p>
        </w:tc>
        <w:tc>
          <w:tcPr>
            <w:tcW w:w="1087" w:type="pct"/>
            <w:tcBorders>
              <w:top w:val="single" w:sz="4" w:space="0" w:color="auto"/>
              <w:left w:val="single" w:sz="4" w:space="0" w:color="auto"/>
              <w:bottom w:val="single" w:sz="4" w:space="0" w:color="auto"/>
              <w:right w:val="single" w:sz="4" w:space="0" w:color="auto"/>
            </w:tcBorders>
          </w:tcPr>
          <w:p w:rsidR="00673039" w:rsidRPr="00673039" w:rsidRDefault="00673039" w:rsidP="007D4D15">
            <w:pPr>
              <w:spacing w:line="276" w:lineRule="auto"/>
              <w:rPr>
                <w:lang w:val="kk-KZ" w:eastAsia="en-US"/>
              </w:rPr>
            </w:pPr>
            <w:r w:rsidRPr="00673039">
              <w:rPr>
                <w:b/>
                <w:lang w:val="kk-KZ" w:eastAsia="en-US"/>
              </w:rPr>
              <w:t>ССС-5</w:t>
            </w:r>
            <w:r w:rsidRPr="00673039">
              <w:rPr>
                <w:lang w:val="kk-KZ" w:eastAsia="en-US"/>
              </w:rPr>
              <w:t xml:space="preserve"> резервуарлық паркі, ЖТҚ, сүзгілер, қазандық, сорғы агрегаттары, барлық технологиялық құдықтар мен жабдықтары бар құбырлар, ДЭС, КТП, кабельдік эстакадалар, резервтік майды сақтау сыйымдылығы, резервтік отынды сақтау сыйымдылығы, айналым жабдығының алаңы, ӘЖ, діңгектер, ТҚЖҚ камерасы, әкімшілік ғимарат, газбен жабдықтау, май шаруашылығы, мөлшерлегіш қондырғы, периметрлік жарықтандыру және т. б.</w:t>
            </w:r>
          </w:p>
        </w:tc>
        <w:tc>
          <w:tcPr>
            <w:tcW w:w="561" w:type="pct"/>
            <w:tcBorders>
              <w:top w:val="single" w:sz="4" w:space="0" w:color="auto"/>
              <w:left w:val="single" w:sz="4" w:space="0" w:color="auto"/>
              <w:bottom w:val="single" w:sz="4" w:space="0" w:color="auto"/>
              <w:right w:val="single" w:sz="4" w:space="0" w:color="auto"/>
            </w:tcBorders>
          </w:tcPr>
          <w:p w:rsidR="00673039" w:rsidRDefault="00673039" w:rsidP="00673039">
            <w:pPr>
              <w:spacing w:line="276" w:lineRule="auto"/>
              <w:jc w:val="center"/>
              <w:rPr>
                <w:lang w:eastAsia="en-US"/>
              </w:rPr>
            </w:pPr>
            <w:proofErr w:type="spellStart"/>
            <w:r>
              <w:rPr>
                <w:lang w:eastAsia="en-US"/>
              </w:rPr>
              <w:t>Күзет</w:t>
            </w:r>
            <w:proofErr w:type="spellEnd"/>
            <w:r>
              <w:rPr>
                <w:lang w:eastAsia="en-US"/>
              </w:rPr>
              <w:t xml:space="preserve"> посты</w:t>
            </w:r>
          </w:p>
        </w:tc>
        <w:tc>
          <w:tcPr>
            <w:tcW w:w="327" w:type="pct"/>
            <w:tcBorders>
              <w:top w:val="single" w:sz="4" w:space="0" w:color="auto"/>
              <w:left w:val="single" w:sz="4" w:space="0" w:color="auto"/>
              <w:bottom w:val="single" w:sz="4" w:space="0" w:color="auto"/>
              <w:right w:val="single" w:sz="4" w:space="0" w:color="auto"/>
            </w:tcBorders>
          </w:tcPr>
          <w:p w:rsidR="00673039" w:rsidRPr="00733E46" w:rsidRDefault="00673039" w:rsidP="00673039">
            <w:pPr>
              <w:jc w:val="center"/>
              <w:rPr>
                <w:sz w:val="22"/>
                <w:szCs w:val="22"/>
                <w:lang w:val="kk-KZ"/>
              </w:rPr>
            </w:pPr>
            <w:r>
              <w:rPr>
                <w:sz w:val="22"/>
                <w:szCs w:val="22"/>
                <w:lang w:val="kk-KZ"/>
              </w:rPr>
              <w:t>2</w:t>
            </w:r>
          </w:p>
        </w:tc>
        <w:tc>
          <w:tcPr>
            <w:tcW w:w="374" w:type="pct"/>
            <w:tcBorders>
              <w:top w:val="single" w:sz="4" w:space="0" w:color="auto"/>
              <w:left w:val="single" w:sz="4" w:space="0" w:color="auto"/>
              <w:bottom w:val="single" w:sz="4" w:space="0" w:color="auto"/>
              <w:right w:val="single" w:sz="4" w:space="0" w:color="auto"/>
            </w:tcBorders>
          </w:tcPr>
          <w:p w:rsidR="00673039" w:rsidRPr="00733E46" w:rsidRDefault="00673039" w:rsidP="00673039">
            <w:pPr>
              <w:jc w:val="center"/>
              <w:rPr>
                <w:sz w:val="22"/>
                <w:szCs w:val="22"/>
                <w:lang w:val="kk-KZ"/>
              </w:rPr>
            </w:pPr>
            <w:r>
              <w:rPr>
                <w:sz w:val="22"/>
                <w:szCs w:val="22"/>
                <w:lang w:val="kk-KZ"/>
              </w:rPr>
              <w:t>8</w:t>
            </w:r>
          </w:p>
        </w:tc>
        <w:tc>
          <w:tcPr>
            <w:tcW w:w="420" w:type="pct"/>
            <w:tcBorders>
              <w:top w:val="single" w:sz="4" w:space="0" w:color="auto"/>
              <w:left w:val="single" w:sz="4" w:space="0" w:color="auto"/>
              <w:bottom w:val="single" w:sz="4" w:space="0" w:color="auto"/>
              <w:right w:val="single" w:sz="4" w:space="0" w:color="auto"/>
            </w:tcBorders>
          </w:tcPr>
          <w:p w:rsidR="00673039" w:rsidRPr="00733E46" w:rsidRDefault="00673039" w:rsidP="00673039">
            <w:pPr>
              <w:jc w:val="center"/>
              <w:rPr>
                <w:sz w:val="22"/>
                <w:szCs w:val="22"/>
                <w:lang w:val="kk-KZ"/>
              </w:rPr>
            </w:pPr>
            <w:r>
              <w:rPr>
                <w:sz w:val="22"/>
                <w:szCs w:val="22"/>
                <w:lang w:val="kk-KZ"/>
              </w:rPr>
              <w:t>1</w:t>
            </w:r>
          </w:p>
        </w:tc>
        <w:tc>
          <w:tcPr>
            <w:tcW w:w="514" w:type="pct"/>
            <w:tcBorders>
              <w:top w:val="single" w:sz="4" w:space="0" w:color="auto"/>
              <w:left w:val="single" w:sz="4" w:space="0" w:color="auto"/>
              <w:bottom w:val="single" w:sz="4" w:space="0" w:color="auto"/>
              <w:right w:val="single" w:sz="4" w:space="0" w:color="auto"/>
            </w:tcBorders>
          </w:tcPr>
          <w:p w:rsidR="00673039" w:rsidRPr="00733E46" w:rsidRDefault="00673039" w:rsidP="00673039">
            <w:pPr>
              <w:jc w:val="center"/>
              <w:rPr>
                <w:sz w:val="22"/>
                <w:szCs w:val="22"/>
                <w:lang w:val="kk-KZ"/>
              </w:rPr>
            </w:pPr>
            <w:r>
              <w:rPr>
                <w:sz w:val="22"/>
                <w:szCs w:val="22"/>
                <w:lang w:val="kk-KZ"/>
              </w:rPr>
              <w:t>-</w:t>
            </w:r>
          </w:p>
        </w:tc>
        <w:tc>
          <w:tcPr>
            <w:tcW w:w="610" w:type="pct"/>
            <w:tcBorders>
              <w:top w:val="single" w:sz="4" w:space="0" w:color="auto"/>
              <w:left w:val="single" w:sz="4" w:space="0" w:color="auto"/>
              <w:bottom w:val="single" w:sz="4" w:space="0" w:color="auto"/>
              <w:right w:val="single" w:sz="4" w:space="0" w:color="auto"/>
            </w:tcBorders>
          </w:tcPr>
          <w:p w:rsidR="00673039" w:rsidRPr="00733E46" w:rsidRDefault="00673039" w:rsidP="00673039">
            <w:pPr>
              <w:jc w:val="center"/>
              <w:rPr>
                <w:sz w:val="22"/>
                <w:szCs w:val="22"/>
                <w:lang w:val="kk-KZ"/>
              </w:rPr>
            </w:pPr>
            <w:r>
              <w:rPr>
                <w:sz w:val="22"/>
                <w:szCs w:val="22"/>
                <w:lang w:val="kk-KZ"/>
              </w:rPr>
              <w:t>1</w:t>
            </w:r>
          </w:p>
        </w:tc>
        <w:tc>
          <w:tcPr>
            <w:tcW w:w="468" w:type="pct"/>
            <w:tcBorders>
              <w:top w:val="single" w:sz="4" w:space="0" w:color="auto"/>
              <w:left w:val="single" w:sz="4" w:space="0" w:color="auto"/>
              <w:bottom w:val="single" w:sz="4" w:space="0" w:color="auto"/>
              <w:right w:val="single" w:sz="4" w:space="0" w:color="auto"/>
            </w:tcBorders>
          </w:tcPr>
          <w:p w:rsidR="00673039" w:rsidRPr="00733E46" w:rsidRDefault="00673039" w:rsidP="00673039">
            <w:pPr>
              <w:jc w:val="center"/>
              <w:rPr>
                <w:sz w:val="22"/>
                <w:szCs w:val="22"/>
                <w:lang w:val="kk-KZ"/>
              </w:rPr>
            </w:pPr>
            <w:r>
              <w:rPr>
                <w:sz w:val="22"/>
                <w:szCs w:val="22"/>
                <w:lang w:val="kk-KZ"/>
              </w:rPr>
              <w:t>2п</w:t>
            </w:r>
          </w:p>
        </w:tc>
        <w:tc>
          <w:tcPr>
            <w:tcW w:w="461" w:type="pct"/>
            <w:tcBorders>
              <w:top w:val="single" w:sz="4" w:space="0" w:color="auto"/>
              <w:left w:val="single" w:sz="4" w:space="0" w:color="auto"/>
              <w:bottom w:val="single" w:sz="4" w:space="0" w:color="auto"/>
              <w:right w:val="single" w:sz="4" w:space="0" w:color="auto"/>
            </w:tcBorders>
          </w:tcPr>
          <w:p w:rsidR="00673039" w:rsidRPr="00733E46" w:rsidRDefault="00673039" w:rsidP="00673039">
            <w:pPr>
              <w:jc w:val="center"/>
              <w:rPr>
                <w:sz w:val="22"/>
                <w:szCs w:val="22"/>
                <w:lang w:val="kk-KZ"/>
              </w:rPr>
            </w:pPr>
            <w:r>
              <w:rPr>
                <w:sz w:val="22"/>
                <w:szCs w:val="22"/>
                <w:lang w:val="kk-KZ"/>
              </w:rPr>
              <w:t>1</w:t>
            </w:r>
          </w:p>
        </w:tc>
      </w:tr>
      <w:tr w:rsidR="00801DF1" w:rsidTr="00315704">
        <w:trPr>
          <w:trHeight w:val="563"/>
        </w:trPr>
        <w:tc>
          <w:tcPr>
            <w:tcW w:w="177" w:type="pct"/>
            <w:tcBorders>
              <w:top w:val="single" w:sz="4" w:space="0" w:color="auto"/>
              <w:left w:val="single" w:sz="4" w:space="0" w:color="auto"/>
              <w:bottom w:val="single" w:sz="4" w:space="0" w:color="auto"/>
              <w:right w:val="single" w:sz="4" w:space="0" w:color="auto"/>
            </w:tcBorders>
          </w:tcPr>
          <w:p w:rsidR="00801DF1" w:rsidRDefault="00801DF1" w:rsidP="00801DF1">
            <w:pPr>
              <w:jc w:val="center"/>
              <w:rPr>
                <w:sz w:val="22"/>
                <w:szCs w:val="22"/>
              </w:rPr>
            </w:pPr>
            <w:r>
              <w:rPr>
                <w:sz w:val="22"/>
                <w:szCs w:val="22"/>
                <w:lang w:val="kk-KZ"/>
              </w:rPr>
              <w:lastRenderedPageBreak/>
              <w:t>9</w:t>
            </w:r>
            <w:r>
              <w:rPr>
                <w:sz w:val="22"/>
                <w:szCs w:val="22"/>
              </w:rPr>
              <w:t>.</w:t>
            </w:r>
          </w:p>
        </w:tc>
        <w:tc>
          <w:tcPr>
            <w:tcW w:w="1087" w:type="pct"/>
            <w:tcBorders>
              <w:top w:val="single" w:sz="4" w:space="0" w:color="auto"/>
              <w:left w:val="single" w:sz="4" w:space="0" w:color="auto"/>
              <w:bottom w:val="single" w:sz="4" w:space="0" w:color="auto"/>
              <w:right w:val="single" w:sz="4" w:space="0" w:color="auto"/>
            </w:tcBorders>
          </w:tcPr>
          <w:p w:rsidR="00801DF1" w:rsidRDefault="00801DF1" w:rsidP="00801DF1">
            <w:pPr>
              <w:spacing w:line="276" w:lineRule="auto"/>
              <w:rPr>
                <w:lang w:eastAsia="en-US"/>
              </w:rPr>
            </w:pPr>
            <w:r>
              <w:rPr>
                <w:b/>
                <w:lang w:eastAsia="en-US"/>
              </w:rPr>
              <w:t>ССС-8</w:t>
            </w:r>
            <w:r>
              <w:rPr>
                <w:lang w:eastAsia="en-US"/>
              </w:rPr>
              <w:t xml:space="preserve">, </w:t>
            </w:r>
            <w:r w:rsidR="007D4D15" w:rsidRPr="00673039">
              <w:rPr>
                <w:lang w:val="kk-KZ" w:eastAsia="en-US"/>
              </w:rPr>
              <w:t>резервуарлық паркі, ЖТҚ, сүзгілер, қазандық, сорғы агрегаттары, барлық технологиялық құдықтар мен жабдықтары бар құбырлар, ДЭС, КТП, кабельдік эстакадалар, резервтік майды сақтау сыйымдылығы, резервтік отынды сақтау сыйымдылығы, айналым жабдығының алаңы, ӘЖ, діңгектер, ТҚЖҚ камерасы, әкімшілік ғимарат, газбен жабдықтау, май шаруашылығы, мөлшерлегіш қондырғы, периметрлік жарықтандыру және т. б.</w:t>
            </w:r>
          </w:p>
        </w:tc>
        <w:tc>
          <w:tcPr>
            <w:tcW w:w="561" w:type="pct"/>
            <w:tcBorders>
              <w:top w:val="single" w:sz="4" w:space="0" w:color="auto"/>
              <w:left w:val="single" w:sz="4" w:space="0" w:color="auto"/>
              <w:bottom w:val="single" w:sz="4" w:space="0" w:color="auto"/>
              <w:right w:val="single" w:sz="4" w:space="0" w:color="auto"/>
            </w:tcBorders>
          </w:tcPr>
          <w:p w:rsidR="00801DF1" w:rsidRDefault="00801DF1" w:rsidP="00801DF1">
            <w:pPr>
              <w:spacing w:line="276" w:lineRule="auto"/>
              <w:jc w:val="center"/>
              <w:rPr>
                <w:lang w:eastAsia="en-US"/>
              </w:rPr>
            </w:pPr>
            <w:proofErr w:type="spellStart"/>
            <w:r>
              <w:rPr>
                <w:lang w:eastAsia="en-US"/>
              </w:rPr>
              <w:t>Күзет</w:t>
            </w:r>
            <w:proofErr w:type="spellEnd"/>
            <w:r>
              <w:rPr>
                <w:lang w:eastAsia="en-US"/>
              </w:rPr>
              <w:t xml:space="preserve"> посты</w:t>
            </w:r>
          </w:p>
        </w:tc>
        <w:tc>
          <w:tcPr>
            <w:tcW w:w="327" w:type="pct"/>
            <w:tcBorders>
              <w:top w:val="single" w:sz="4" w:space="0" w:color="auto"/>
              <w:left w:val="single" w:sz="4" w:space="0" w:color="auto"/>
              <w:bottom w:val="single" w:sz="4" w:space="0" w:color="auto"/>
              <w:right w:val="single" w:sz="4" w:space="0" w:color="auto"/>
            </w:tcBorders>
          </w:tcPr>
          <w:p w:rsidR="00801DF1" w:rsidRDefault="00801DF1" w:rsidP="00801DF1">
            <w:pPr>
              <w:jc w:val="center"/>
              <w:rPr>
                <w:sz w:val="22"/>
                <w:szCs w:val="22"/>
              </w:rPr>
            </w:pPr>
            <w:r>
              <w:rPr>
                <w:sz w:val="22"/>
                <w:szCs w:val="22"/>
              </w:rPr>
              <w:t>2</w:t>
            </w:r>
          </w:p>
        </w:tc>
        <w:tc>
          <w:tcPr>
            <w:tcW w:w="374" w:type="pct"/>
            <w:tcBorders>
              <w:top w:val="single" w:sz="4" w:space="0" w:color="auto"/>
              <w:left w:val="single" w:sz="4" w:space="0" w:color="auto"/>
              <w:bottom w:val="single" w:sz="4" w:space="0" w:color="auto"/>
              <w:right w:val="single" w:sz="4" w:space="0" w:color="auto"/>
            </w:tcBorders>
          </w:tcPr>
          <w:p w:rsidR="00801DF1" w:rsidRDefault="00801DF1" w:rsidP="00801DF1">
            <w:pPr>
              <w:jc w:val="center"/>
              <w:rPr>
                <w:sz w:val="22"/>
                <w:szCs w:val="22"/>
              </w:rPr>
            </w:pPr>
            <w:r>
              <w:rPr>
                <w:sz w:val="22"/>
                <w:szCs w:val="22"/>
              </w:rPr>
              <w:t>8</w:t>
            </w:r>
          </w:p>
        </w:tc>
        <w:tc>
          <w:tcPr>
            <w:tcW w:w="420" w:type="pct"/>
            <w:tcBorders>
              <w:top w:val="single" w:sz="4" w:space="0" w:color="auto"/>
              <w:left w:val="single" w:sz="4" w:space="0" w:color="auto"/>
              <w:bottom w:val="single" w:sz="4" w:space="0" w:color="auto"/>
              <w:right w:val="single" w:sz="4" w:space="0" w:color="auto"/>
            </w:tcBorders>
          </w:tcPr>
          <w:p w:rsidR="00801DF1" w:rsidRDefault="00801DF1" w:rsidP="00801DF1">
            <w:pPr>
              <w:jc w:val="center"/>
              <w:rPr>
                <w:sz w:val="22"/>
                <w:szCs w:val="22"/>
              </w:rPr>
            </w:pPr>
            <w:r>
              <w:rPr>
                <w:sz w:val="22"/>
                <w:szCs w:val="22"/>
              </w:rPr>
              <w:t>1</w:t>
            </w:r>
          </w:p>
        </w:tc>
        <w:tc>
          <w:tcPr>
            <w:tcW w:w="514" w:type="pct"/>
            <w:tcBorders>
              <w:top w:val="single" w:sz="4" w:space="0" w:color="auto"/>
              <w:left w:val="single" w:sz="4" w:space="0" w:color="auto"/>
              <w:bottom w:val="single" w:sz="4" w:space="0" w:color="auto"/>
              <w:right w:val="single" w:sz="4" w:space="0" w:color="auto"/>
            </w:tcBorders>
          </w:tcPr>
          <w:p w:rsidR="00801DF1" w:rsidRDefault="00801DF1" w:rsidP="00801DF1">
            <w:pPr>
              <w:jc w:val="center"/>
              <w:rPr>
                <w:sz w:val="22"/>
                <w:szCs w:val="22"/>
              </w:rPr>
            </w:pPr>
          </w:p>
        </w:tc>
        <w:tc>
          <w:tcPr>
            <w:tcW w:w="610" w:type="pct"/>
            <w:tcBorders>
              <w:top w:val="single" w:sz="4" w:space="0" w:color="auto"/>
              <w:left w:val="single" w:sz="4" w:space="0" w:color="auto"/>
              <w:bottom w:val="single" w:sz="4" w:space="0" w:color="auto"/>
              <w:right w:val="single" w:sz="4" w:space="0" w:color="auto"/>
            </w:tcBorders>
          </w:tcPr>
          <w:p w:rsidR="00801DF1" w:rsidRDefault="00801DF1" w:rsidP="00801DF1">
            <w:pPr>
              <w:jc w:val="center"/>
              <w:rPr>
                <w:sz w:val="22"/>
                <w:szCs w:val="22"/>
              </w:rPr>
            </w:pPr>
            <w:r>
              <w:rPr>
                <w:sz w:val="22"/>
                <w:szCs w:val="22"/>
              </w:rPr>
              <w:t>1</w:t>
            </w:r>
          </w:p>
        </w:tc>
        <w:tc>
          <w:tcPr>
            <w:tcW w:w="468" w:type="pct"/>
            <w:tcBorders>
              <w:top w:val="single" w:sz="4" w:space="0" w:color="auto"/>
              <w:left w:val="single" w:sz="4" w:space="0" w:color="auto"/>
              <w:bottom w:val="single" w:sz="4" w:space="0" w:color="auto"/>
              <w:right w:val="single" w:sz="4" w:space="0" w:color="auto"/>
            </w:tcBorders>
          </w:tcPr>
          <w:p w:rsidR="00801DF1" w:rsidRDefault="00801DF1" w:rsidP="00801DF1">
            <w:pPr>
              <w:jc w:val="center"/>
              <w:rPr>
                <w:sz w:val="22"/>
                <w:szCs w:val="22"/>
              </w:rPr>
            </w:pPr>
            <w:r>
              <w:rPr>
                <w:sz w:val="22"/>
                <w:szCs w:val="22"/>
              </w:rPr>
              <w:t>2п</w:t>
            </w:r>
          </w:p>
        </w:tc>
        <w:tc>
          <w:tcPr>
            <w:tcW w:w="461" w:type="pct"/>
            <w:tcBorders>
              <w:top w:val="single" w:sz="4" w:space="0" w:color="auto"/>
              <w:left w:val="single" w:sz="4" w:space="0" w:color="auto"/>
              <w:bottom w:val="single" w:sz="4" w:space="0" w:color="auto"/>
              <w:right w:val="single" w:sz="4" w:space="0" w:color="auto"/>
            </w:tcBorders>
          </w:tcPr>
          <w:p w:rsidR="00801DF1" w:rsidRDefault="00801DF1" w:rsidP="00801DF1">
            <w:pPr>
              <w:jc w:val="center"/>
              <w:rPr>
                <w:sz w:val="22"/>
                <w:szCs w:val="22"/>
              </w:rPr>
            </w:pPr>
            <w:r>
              <w:rPr>
                <w:sz w:val="22"/>
                <w:szCs w:val="22"/>
              </w:rPr>
              <w:t>1</w:t>
            </w:r>
          </w:p>
        </w:tc>
      </w:tr>
      <w:tr w:rsidR="00801DF1" w:rsidTr="00315704">
        <w:trPr>
          <w:trHeight w:val="755"/>
        </w:trPr>
        <w:tc>
          <w:tcPr>
            <w:tcW w:w="177" w:type="pct"/>
            <w:tcBorders>
              <w:top w:val="single" w:sz="4" w:space="0" w:color="auto"/>
              <w:left w:val="single" w:sz="4" w:space="0" w:color="auto"/>
              <w:bottom w:val="single" w:sz="4" w:space="0" w:color="auto"/>
              <w:right w:val="single" w:sz="4" w:space="0" w:color="auto"/>
            </w:tcBorders>
          </w:tcPr>
          <w:p w:rsidR="00801DF1" w:rsidRDefault="00801DF1" w:rsidP="00801DF1">
            <w:pPr>
              <w:jc w:val="center"/>
              <w:rPr>
                <w:sz w:val="22"/>
                <w:szCs w:val="22"/>
              </w:rPr>
            </w:pPr>
            <w:r>
              <w:rPr>
                <w:sz w:val="22"/>
                <w:szCs w:val="22"/>
                <w:lang w:val="kk-KZ"/>
              </w:rPr>
              <w:t>10</w:t>
            </w:r>
            <w:r>
              <w:rPr>
                <w:sz w:val="22"/>
                <w:szCs w:val="22"/>
              </w:rPr>
              <w:t>.</w:t>
            </w:r>
          </w:p>
        </w:tc>
        <w:tc>
          <w:tcPr>
            <w:tcW w:w="1087" w:type="pct"/>
            <w:tcBorders>
              <w:top w:val="single" w:sz="4" w:space="0" w:color="auto"/>
              <w:left w:val="single" w:sz="4" w:space="0" w:color="auto"/>
              <w:bottom w:val="single" w:sz="4" w:space="0" w:color="auto"/>
              <w:right w:val="single" w:sz="4" w:space="0" w:color="auto"/>
            </w:tcBorders>
          </w:tcPr>
          <w:p w:rsidR="00801DF1" w:rsidRDefault="00801DF1" w:rsidP="00801DF1">
            <w:pPr>
              <w:spacing w:line="276" w:lineRule="auto"/>
              <w:rPr>
                <w:lang w:eastAsia="en-US"/>
              </w:rPr>
            </w:pPr>
            <w:r>
              <w:rPr>
                <w:b/>
                <w:lang w:eastAsia="en-US"/>
              </w:rPr>
              <w:t>"</w:t>
            </w:r>
            <w:proofErr w:type="spellStart"/>
            <w:r>
              <w:rPr>
                <w:b/>
                <w:lang w:eastAsia="en-US"/>
              </w:rPr>
              <w:t>Құлсары</w:t>
            </w:r>
            <w:proofErr w:type="spellEnd"/>
            <w:r>
              <w:rPr>
                <w:b/>
                <w:lang w:eastAsia="en-US"/>
              </w:rPr>
              <w:t>" СТҚ,</w:t>
            </w:r>
            <w:r>
              <w:rPr>
                <w:lang w:eastAsia="en-US"/>
              </w:rPr>
              <w:t xml:space="preserve"> </w:t>
            </w:r>
            <w:proofErr w:type="spellStart"/>
            <w:r>
              <w:rPr>
                <w:lang w:eastAsia="en-US"/>
              </w:rPr>
              <w:t>резервуарлар</w:t>
            </w:r>
            <w:proofErr w:type="spellEnd"/>
            <w:r>
              <w:rPr>
                <w:lang w:eastAsia="en-US"/>
              </w:rPr>
              <w:t xml:space="preserve"> </w:t>
            </w:r>
            <w:proofErr w:type="spellStart"/>
            <w:r>
              <w:rPr>
                <w:lang w:eastAsia="en-US"/>
              </w:rPr>
              <w:t>паркі</w:t>
            </w:r>
            <w:proofErr w:type="spellEnd"/>
            <w:r>
              <w:rPr>
                <w:lang w:eastAsia="en-US"/>
              </w:rPr>
              <w:t xml:space="preserve">, </w:t>
            </w:r>
            <w:proofErr w:type="spellStart"/>
            <w:r>
              <w:rPr>
                <w:lang w:eastAsia="en-US"/>
              </w:rPr>
              <w:t>қазандық</w:t>
            </w:r>
            <w:proofErr w:type="spellEnd"/>
            <w:r>
              <w:rPr>
                <w:lang w:eastAsia="en-US"/>
              </w:rPr>
              <w:t xml:space="preserve">, ГРПШ, </w:t>
            </w:r>
            <w:proofErr w:type="spellStart"/>
            <w:r>
              <w:rPr>
                <w:lang w:eastAsia="en-US"/>
              </w:rPr>
              <w:t>тазарту</w:t>
            </w:r>
            <w:proofErr w:type="spellEnd"/>
            <w:r>
              <w:rPr>
                <w:lang w:eastAsia="en-US"/>
              </w:rPr>
              <w:t xml:space="preserve"> </w:t>
            </w:r>
            <w:proofErr w:type="spellStart"/>
            <w:r>
              <w:rPr>
                <w:lang w:eastAsia="en-US"/>
              </w:rPr>
              <w:t>құрылыстары</w:t>
            </w:r>
            <w:proofErr w:type="spellEnd"/>
            <w:r>
              <w:rPr>
                <w:lang w:eastAsia="en-US"/>
              </w:rPr>
              <w:t>, КТҚ (</w:t>
            </w:r>
            <w:proofErr w:type="spellStart"/>
            <w:r>
              <w:rPr>
                <w:lang w:eastAsia="en-US"/>
              </w:rPr>
              <w:t>жабдықтары</w:t>
            </w:r>
            <w:proofErr w:type="spellEnd"/>
            <w:r>
              <w:rPr>
                <w:lang w:eastAsia="en-US"/>
              </w:rPr>
              <w:t xml:space="preserve"> бар </w:t>
            </w:r>
            <w:proofErr w:type="spellStart"/>
            <w:r>
              <w:rPr>
                <w:lang w:eastAsia="en-US"/>
              </w:rPr>
              <w:t>тазарту</w:t>
            </w:r>
            <w:proofErr w:type="spellEnd"/>
            <w:r>
              <w:rPr>
                <w:lang w:eastAsia="en-US"/>
              </w:rPr>
              <w:t xml:space="preserve"> </w:t>
            </w:r>
            <w:proofErr w:type="spellStart"/>
            <w:r>
              <w:rPr>
                <w:lang w:eastAsia="en-US"/>
              </w:rPr>
              <w:t>құрылыстары</w:t>
            </w:r>
            <w:proofErr w:type="spellEnd"/>
            <w:r>
              <w:rPr>
                <w:lang w:eastAsia="en-US"/>
              </w:rPr>
              <w:t xml:space="preserve">, ТБР, </w:t>
            </w:r>
            <w:proofErr w:type="spellStart"/>
            <w:r>
              <w:rPr>
                <w:lang w:eastAsia="en-US"/>
              </w:rPr>
              <w:t>батырылатын</w:t>
            </w:r>
            <w:proofErr w:type="spellEnd"/>
            <w:r>
              <w:rPr>
                <w:lang w:eastAsia="en-US"/>
              </w:rPr>
              <w:t xml:space="preserve"> </w:t>
            </w:r>
            <w:proofErr w:type="spellStart"/>
            <w:r>
              <w:rPr>
                <w:lang w:eastAsia="en-US"/>
              </w:rPr>
              <w:t>сорғылары</w:t>
            </w:r>
            <w:proofErr w:type="spellEnd"/>
            <w:r>
              <w:rPr>
                <w:lang w:eastAsia="en-US"/>
              </w:rPr>
              <w:t xml:space="preserve"> бар </w:t>
            </w:r>
            <w:proofErr w:type="spellStart"/>
            <w:r>
              <w:rPr>
                <w:lang w:eastAsia="en-US"/>
              </w:rPr>
              <w:t>өндірістік</w:t>
            </w:r>
            <w:proofErr w:type="spellEnd"/>
            <w:r>
              <w:rPr>
                <w:lang w:eastAsia="en-US"/>
              </w:rPr>
              <w:t xml:space="preserve"> </w:t>
            </w:r>
            <w:proofErr w:type="spellStart"/>
            <w:r>
              <w:rPr>
                <w:lang w:eastAsia="en-US"/>
              </w:rPr>
              <w:t>кәріз</w:t>
            </w:r>
            <w:proofErr w:type="spellEnd"/>
            <w:r>
              <w:rPr>
                <w:lang w:eastAsia="en-US"/>
              </w:rPr>
              <w:t xml:space="preserve"> </w:t>
            </w:r>
            <w:proofErr w:type="spellStart"/>
            <w:r>
              <w:rPr>
                <w:lang w:eastAsia="en-US"/>
              </w:rPr>
              <w:t>сыйымдылықтары</w:t>
            </w:r>
            <w:proofErr w:type="spellEnd"/>
            <w:r>
              <w:rPr>
                <w:lang w:eastAsia="en-US"/>
              </w:rPr>
              <w:t xml:space="preserve">, КРУ, ӘЖ, ДЭС, </w:t>
            </w:r>
            <w:proofErr w:type="spellStart"/>
            <w:r>
              <w:rPr>
                <w:lang w:eastAsia="en-US"/>
              </w:rPr>
              <w:t>эстакадалар</w:t>
            </w:r>
            <w:proofErr w:type="spellEnd"/>
            <w:r>
              <w:rPr>
                <w:lang w:eastAsia="en-US"/>
              </w:rPr>
              <w:t xml:space="preserve">, </w:t>
            </w:r>
            <w:proofErr w:type="spellStart"/>
            <w:r>
              <w:rPr>
                <w:lang w:eastAsia="en-US"/>
              </w:rPr>
              <w:t>діңгектер</w:t>
            </w:r>
            <w:proofErr w:type="spellEnd"/>
            <w:r>
              <w:rPr>
                <w:lang w:eastAsia="en-US"/>
              </w:rPr>
              <w:t xml:space="preserve">, </w:t>
            </w:r>
            <w:proofErr w:type="spellStart"/>
            <w:r>
              <w:rPr>
                <w:lang w:eastAsia="en-US"/>
              </w:rPr>
              <w:t>барлық</w:t>
            </w:r>
            <w:proofErr w:type="spellEnd"/>
            <w:r>
              <w:rPr>
                <w:lang w:eastAsia="en-US"/>
              </w:rPr>
              <w:t xml:space="preserve"> </w:t>
            </w:r>
            <w:proofErr w:type="spellStart"/>
            <w:r>
              <w:rPr>
                <w:lang w:eastAsia="en-US"/>
              </w:rPr>
              <w:t>технологиялық</w:t>
            </w:r>
            <w:proofErr w:type="spellEnd"/>
            <w:r>
              <w:rPr>
                <w:lang w:eastAsia="en-US"/>
              </w:rPr>
              <w:t xml:space="preserve"> </w:t>
            </w:r>
            <w:proofErr w:type="spellStart"/>
            <w:r>
              <w:rPr>
                <w:lang w:eastAsia="en-US"/>
              </w:rPr>
              <w:t>құдықтар</w:t>
            </w:r>
            <w:proofErr w:type="spellEnd"/>
            <w:r>
              <w:rPr>
                <w:lang w:eastAsia="en-US"/>
              </w:rPr>
              <w:t xml:space="preserve"> мен </w:t>
            </w:r>
            <w:proofErr w:type="spellStart"/>
            <w:r>
              <w:rPr>
                <w:lang w:eastAsia="en-US"/>
              </w:rPr>
              <w:t>жабдықтары</w:t>
            </w:r>
            <w:proofErr w:type="spellEnd"/>
            <w:r>
              <w:rPr>
                <w:lang w:eastAsia="en-US"/>
              </w:rPr>
              <w:t xml:space="preserve"> бар </w:t>
            </w:r>
            <w:proofErr w:type="spellStart"/>
            <w:r>
              <w:rPr>
                <w:lang w:eastAsia="en-US"/>
              </w:rPr>
              <w:t>құбырлар</w:t>
            </w:r>
            <w:proofErr w:type="spellEnd"/>
            <w:r>
              <w:rPr>
                <w:lang w:eastAsia="en-US"/>
              </w:rPr>
              <w:t xml:space="preserve">, хлоратор </w:t>
            </w:r>
            <w:proofErr w:type="spellStart"/>
            <w:r>
              <w:rPr>
                <w:lang w:eastAsia="en-US"/>
              </w:rPr>
              <w:t>бөлмесі</w:t>
            </w:r>
            <w:proofErr w:type="spellEnd"/>
            <w:r>
              <w:rPr>
                <w:lang w:eastAsia="en-US"/>
              </w:rPr>
              <w:t xml:space="preserve">, </w:t>
            </w:r>
            <w:proofErr w:type="spellStart"/>
            <w:r>
              <w:rPr>
                <w:lang w:eastAsia="en-US"/>
              </w:rPr>
              <w:t>тұзды</w:t>
            </w:r>
            <w:proofErr w:type="spellEnd"/>
            <w:r>
              <w:rPr>
                <w:lang w:eastAsia="en-US"/>
              </w:rPr>
              <w:t xml:space="preserve"> </w:t>
            </w:r>
            <w:proofErr w:type="spellStart"/>
            <w:r>
              <w:rPr>
                <w:lang w:eastAsia="en-US"/>
              </w:rPr>
              <w:t>сақтауға</w:t>
            </w:r>
            <w:proofErr w:type="spellEnd"/>
            <w:r>
              <w:rPr>
                <w:lang w:eastAsia="en-US"/>
              </w:rPr>
              <w:t xml:space="preserve"> </w:t>
            </w:r>
            <w:proofErr w:type="spellStart"/>
            <w:r>
              <w:rPr>
                <w:lang w:eastAsia="en-US"/>
              </w:rPr>
              <w:t>арналған</w:t>
            </w:r>
            <w:proofErr w:type="spellEnd"/>
            <w:r>
              <w:rPr>
                <w:lang w:eastAsia="en-US"/>
              </w:rPr>
              <w:t xml:space="preserve"> </w:t>
            </w:r>
            <w:proofErr w:type="spellStart"/>
            <w:r>
              <w:rPr>
                <w:lang w:eastAsia="en-US"/>
              </w:rPr>
              <w:t>қойма</w:t>
            </w:r>
            <w:proofErr w:type="spellEnd"/>
            <w:r>
              <w:rPr>
                <w:lang w:eastAsia="en-US"/>
              </w:rPr>
              <w:t xml:space="preserve">, </w:t>
            </w:r>
            <w:proofErr w:type="spellStart"/>
            <w:r>
              <w:rPr>
                <w:lang w:eastAsia="en-US"/>
              </w:rPr>
              <w:t>хим.зертхана</w:t>
            </w:r>
            <w:proofErr w:type="spellEnd"/>
            <w:r>
              <w:rPr>
                <w:lang w:eastAsia="en-US"/>
              </w:rPr>
              <w:t xml:space="preserve">, </w:t>
            </w:r>
            <w:proofErr w:type="spellStart"/>
            <w:r>
              <w:rPr>
                <w:lang w:eastAsia="en-US"/>
              </w:rPr>
              <w:t>кәріз</w:t>
            </w:r>
            <w:proofErr w:type="spellEnd"/>
            <w:r>
              <w:rPr>
                <w:lang w:eastAsia="en-US"/>
              </w:rPr>
              <w:t xml:space="preserve"> </w:t>
            </w:r>
            <w:proofErr w:type="spellStart"/>
            <w:r>
              <w:rPr>
                <w:lang w:eastAsia="en-US"/>
              </w:rPr>
              <w:t>жүйесі</w:t>
            </w:r>
            <w:proofErr w:type="spellEnd"/>
            <w:r>
              <w:rPr>
                <w:lang w:eastAsia="en-US"/>
              </w:rPr>
              <w:t xml:space="preserve">, </w:t>
            </w:r>
            <w:proofErr w:type="spellStart"/>
            <w:r>
              <w:rPr>
                <w:lang w:eastAsia="en-US"/>
              </w:rPr>
              <w:t>сумен</w:t>
            </w:r>
            <w:proofErr w:type="spellEnd"/>
            <w:r>
              <w:rPr>
                <w:lang w:eastAsia="en-US"/>
              </w:rPr>
              <w:t xml:space="preserve"> </w:t>
            </w:r>
            <w:proofErr w:type="spellStart"/>
            <w:r>
              <w:rPr>
                <w:lang w:eastAsia="en-US"/>
              </w:rPr>
              <w:t>жабдықтау</w:t>
            </w:r>
            <w:proofErr w:type="spellEnd"/>
            <w:r>
              <w:rPr>
                <w:lang w:eastAsia="en-US"/>
              </w:rPr>
              <w:t xml:space="preserve">, </w:t>
            </w:r>
            <w:proofErr w:type="spellStart"/>
            <w:r>
              <w:rPr>
                <w:lang w:eastAsia="en-US"/>
              </w:rPr>
              <w:t>периметрлік</w:t>
            </w:r>
            <w:proofErr w:type="spellEnd"/>
            <w:r>
              <w:rPr>
                <w:lang w:eastAsia="en-US"/>
              </w:rPr>
              <w:t xml:space="preserve"> </w:t>
            </w:r>
            <w:proofErr w:type="spellStart"/>
            <w:r>
              <w:rPr>
                <w:lang w:eastAsia="en-US"/>
              </w:rPr>
              <w:lastRenderedPageBreak/>
              <w:t>жарықтандыру</w:t>
            </w:r>
            <w:proofErr w:type="spellEnd"/>
            <w:r>
              <w:rPr>
                <w:lang w:eastAsia="en-US"/>
              </w:rPr>
              <w:t xml:space="preserve"> </w:t>
            </w:r>
            <w:proofErr w:type="spellStart"/>
            <w:r>
              <w:rPr>
                <w:lang w:eastAsia="en-US"/>
              </w:rPr>
              <w:t>және</w:t>
            </w:r>
            <w:proofErr w:type="spellEnd"/>
            <w:r>
              <w:rPr>
                <w:lang w:eastAsia="en-US"/>
              </w:rPr>
              <w:t xml:space="preserve"> т. б.</w:t>
            </w:r>
          </w:p>
        </w:tc>
        <w:tc>
          <w:tcPr>
            <w:tcW w:w="561" w:type="pct"/>
            <w:tcBorders>
              <w:top w:val="single" w:sz="4" w:space="0" w:color="auto"/>
              <w:left w:val="single" w:sz="4" w:space="0" w:color="auto"/>
              <w:bottom w:val="single" w:sz="4" w:space="0" w:color="auto"/>
              <w:right w:val="single" w:sz="4" w:space="0" w:color="auto"/>
            </w:tcBorders>
          </w:tcPr>
          <w:p w:rsidR="00801DF1" w:rsidRDefault="00801DF1" w:rsidP="00801DF1">
            <w:pPr>
              <w:spacing w:line="276" w:lineRule="auto"/>
              <w:jc w:val="center"/>
              <w:rPr>
                <w:lang w:eastAsia="en-US"/>
              </w:rPr>
            </w:pPr>
            <w:proofErr w:type="spellStart"/>
            <w:r>
              <w:rPr>
                <w:lang w:eastAsia="en-US"/>
              </w:rPr>
              <w:lastRenderedPageBreak/>
              <w:t>Күзет</w:t>
            </w:r>
            <w:proofErr w:type="spellEnd"/>
            <w:r>
              <w:rPr>
                <w:lang w:eastAsia="en-US"/>
              </w:rPr>
              <w:t xml:space="preserve"> посты</w:t>
            </w:r>
          </w:p>
        </w:tc>
        <w:tc>
          <w:tcPr>
            <w:tcW w:w="327" w:type="pct"/>
            <w:tcBorders>
              <w:top w:val="single" w:sz="4" w:space="0" w:color="auto"/>
              <w:left w:val="single" w:sz="4" w:space="0" w:color="auto"/>
              <w:bottom w:val="single" w:sz="4" w:space="0" w:color="auto"/>
              <w:right w:val="single" w:sz="4" w:space="0" w:color="auto"/>
            </w:tcBorders>
          </w:tcPr>
          <w:p w:rsidR="00801DF1" w:rsidRDefault="00801DF1" w:rsidP="00801DF1">
            <w:pPr>
              <w:jc w:val="center"/>
              <w:rPr>
                <w:sz w:val="22"/>
                <w:szCs w:val="22"/>
              </w:rPr>
            </w:pPr>
            <w:r>
              <w:rPr>
                <w:sz w:val="22"/>
                <w:szCs w:val="22"/>
              </w:rPr>
              <w:t>2</w:t>
            </w:r>
          </w:p>
        </w:tc>
        <w:tc>
          <w:tcPr>
            <w:tcW w:w="374" w:type="pct"/>
            <w:tcBorders>
              <w:top w:val="single" w:sz="4" w:space="0" w:color="auto"/>
              <w:left w:val="single" w:sz="4" w:space="0" w:color="auto"/>
              <w:bottom w:val="single" w:sz="4" w:space="0" w:color="auto"/>
              <w:right w:val="single" w:sz="4" w:space="0" w:color="auto"/>
            </w:tcBorders>
          </w:tcPr>
          <w:p w:rsidR="00801DF1" w:rsidRDefault="00801DF1" w:rsidP="00801DF1">
            <w:pPr>
              <w:jc w:val="center"/>
              <w:rPr>
                <w:sz w:val="22"/>
                <w:szCs w:val="22"/>
              </w:rPr>
            </w:pPr>
            <w:r>
              <w:rPr>
                <w:sz w:val="22"/>
                <w:szCs w:val="22"/>
              </w:rPr>
              <w:t>8</w:t>
            </w:r>
          </w:p>
        </w:tc>
        <w:tc>
          <w:tcPr>
            <w:tcW w:w="420" w:type="pct"/>
            <w:tcBorders>
              <w:top w:val="single" w:sz="4" w:space="0" w:color="auto"/>
              <w:left w:val="single" w:sz="4" w:space="0" w:color="auto"/>
              <w:bottom w:val="single" w:sz="4" w:space="0" w:color="auto"/>
              <w:right w:val="single" w:sz="4" w:space="0" w:color="auto"/>
            </w:tcBorders>
          </w:tcPr>
          <w:p w:rsidR="00801DF1" w:rsidRDefault="00801DF1" w:rsidP="00801DF1">
            <w:pPr>
              <w:jc w:val="center"/>
              <w:rPr>
                <w:sz w:val="22"/>
                <w:szCs w:val="22"/>
              </w:rPr>
            </w:pPr>
            <w:r>
              <w:rPr>
                <w:sz w:val="22"/>
                <w:szCs w:val="22"/>
              </w:rPr>
              <w:t>1</w:t>
            </w:r>
          </w:p>
        </w:tc>
        <w:tc>
          <w:tcPr>
            <w:tcW w:w="514" w:type="pct"/>
            <w:tcBorders>
              <w:top w:val="single" w:sz="4" w:space="0" w:color="auto"/>
              <w:left w:val="single" w:sz="4" w:space="0" w:color="auto"/>
              <w:bottom w:val="single" w:sz="4" w:space="0" w:color="auto"/>
              <w:right w:val="single" w:sz="4" w:space="0" w:color="auto"/>
            </w:tcBorders>
          </w:tcPr>
          <w:p w:rsidR="00801DF1" w:rsidRDefault="00801DF1" w:rsidP="00801DF1">
            <w:pPr>
              <w:jc w:val="center"/>
              <w:rPr>
                <w:sz w:val="22"/>
                <w:szCs w:val="22"/>
              </w:rPr>
            </w:pPr>
          </w:p>
        </w:tc>
        <w:tc>
          <w:tcPr>
            <w:tcW w:w="610" w:type="pct"/>
            <w:tcBorders>
              <w:top w:val="single" w:sz="4" w:space="0" w:color="auto"/>
              <w:left w:val="single" w:sz="4" w:space="0" w:color="auto"/>
              <w:bottom w:val="single" w:sz="4" w:space="0" w:color="auto"/>
              <w:right w:val="single" w:sz="4" w:space="0" w:color="auto"/>
            </w:tcBorders>
          </w:tcPr>
          <w:p w:rsidR="00801DF1" w:rsidRDefault="00801DF1" w:rsidP="00801DF1">
            <w:pPr>
              <w:jc w:val="center"/>
              <w:rPr>
                <w:sz w:val="22"/>
                <w:szCs w:val="22"/>
              </w:rPr>
            </w:pPr>
            <w:r>
              <w:rPr>
                <w:sz w:val="22"/>
                <w:szCs w:val="22"/>
              </w:rPr>
              <w:t>1</w:t>
            </w:r>
          </w:p>
        </w:tc>
        <w:tc>
          <w:tcPr>
            <w:tcW w:w="468" w:type="pct"/>
            <w:tcBorders>
              <w:top w:val="single" w:sz="4" w:space="0" w:color="auto"/>
              <w:left w:val="single" w:sz="4" w:space="0" w:color="auto"/>
              <w:bottom w:val="single" w:sz="4" w:space="0" w:color="auto"/>
              <w:right w:val="single" w:sz="4" w:space="0" w:color="auto"/>
            </w:tcBorders>
          </w:tcPr>
          <w:p w:rsidR="00801DF1" w:rsidRDefault="00801DF1" w:rsidP="00801DF1">
            <w:pPr>
              <w:jc w:val="center"/>
              <w:rPr>
                <w:sz w:val="22"/>
                <w:szCs w:val="22"/>
              </w:rPr>
            </w:pPr>
            <w:r>
              <w:rPr>
                <w:sz w:val="22"/>
                <w:szCs w:val="22"/>
              </w:rPr>
              <w:t>2п</w:t>
            </w:r>
          </w:p>
        </w:tc>
        <w:tc>
          <w:tcPr>
            <w:tcW w:w="461" w:type="pct"/>
            <w:tcBorders>
              <w:top w:val="single" w:sz="4" w:space="0" w:color="auto"/>
              <w:left w:val="single" w:sz="4" w:space="0" w:color="auto"/>
              <w:bottom w:val="single" w:sz="4" w:space="0" w:color="auto"/>
              <w:right w:val="single" w:sz="4" w:space="0" w:color="auto"/>
            </w:tcBorders>
          </w:tcPr>
          <w:p w:rsidR="00801DF1" w:rsidRDefault="00801DF1" w:rsidP="00801DF1">
            <w:pPr>
              <w:jc w:val="center"/>
              <w:rPr>
                <w:sz w:val="22"/>
                <w:szCs w:val="22"/>
              </w:rPr>
            </w:pPr>
            <w:r>
              <w:rPr>
                <w:sz w:val="22"/>
                <w:szCs w:val="22"/>
              </w:rPr>
              <w:t>1</w:t>
            </w:r>
          </w:p>
        </w:tc>
      </w:tr>
      <w:tr w:rsidR="00801DF1" w:rsidTr="00733E46">
        <w:trPr>
          <w:trHeight w:val="2672"/>
        </w:trPr>
        <w:tc>
          <w:tcPr>
            <w:tcW w:w="177" w:type="pct"/>
            <w:tcBorders>
              <w:top w:val="single" w:sz="4" w:space="0" w:color="auto"/>
              <w:left w:val="single" w:sz="4" w:space="0" w:color="auto"/>
              <w:bottom w:val="single" w:sz="4" w:space="0" w:color="auto"/>
              <w:right w:val="single" w:sz="4" w:space="0" w:color="auto"/>
            </w:tcBorders>
          </w:tcPr>
          <w:p w:rsidR="00801DF1" w:rsidRDefault="00801DF1" w:rsidP="00801DF1">
            <w:pPr>
              <w:jc w:val="center"/>
              <w:rPr>
                <w:sz w:val="22"/>
                <w:szCs w:val="22"/>
              </w:rPr>
            </w:pPr>
            <w:r>
              <w:rPr>
                <w:sz w:val="22"/>
                <w:szCs w:val="22"/>
              </w:rPr>
              <w:lastRenderedPageBreak/>
              <w:t>1</w:t>
            </w:r>
            <w:r>
              <w:rPr>
                <w:sz w:val="22"/>
                <w:szCs w:val="22"/>
                <w:lang w:val="kk-KZ"/>
              </w:rPr>
              <w:t>1</w:t>
            </w:r>
            <w:r>
              <w:rPr>
                <w:sz w:val="22"/>
                <w:szCs w:val="22"/>
              </w:rPr>
              <w:t>.</w:t>
            </w:r>
          </w:p>
        </w:tc>
        <w:tc>
          <w:tcPr>
            <w:tcW w:w="1087" w:type="pct"/>
            <w:tcBorders>
              <w:top w:val="single" w:sz="4" w:space="0" w:color="auto"/>
              <w:left w:val="single" w:sz="4" w:space="0" w:color="auto"/>
              <w:bottom w:val="single" w:sz="4" w:space="0" w:color="auto"/>
              <w:right w:val="single" w:sz="4" w:space="0" w:color="auto"/>
            </w:tcBorders>
          </w:tcPr>
          <w:p w:rsidR="00801DF1" w:rsidRPr="00C73057" w:rsidRDefault="00801DF1" w:rsidP="004A37A5">
            <w:r w:rsidRPr="00005DD8">
              <w:rPr>
                <w:b/>
              </w:rPr>
              <w:t>667-км ССС:</w:t>
            </w:r>
            <w:r w:rsidRPr="00C73057">
              <w:t xml:space="preserve"> (СТД-3150 (2 дана) </w:t>
            </w:r>
            <w:proofErr w:type="spellStart"/>
            <w:r w:rsidRPr="00C73057">
              <w:t>электр</w:t>
            </w:r>
            <w:proofErr w:type="spellEnd"/>
            <w:r w:rsidRPr="00C73057">
              <w:t xml:space="preserve"> </w:t>
            </w:r>
            <w:proofErr w:type="spellStart"/>
            <w:r w:rsidRPr="00C73057">
              <w:t>қозғалтқыштары</w:t>
            </w:r>
            <w:proofErr w:type="spellEnd"/>
            <w:r w:rsidRPr="00C73057">
              <w:t xml:space="preserve"> бар НМ 3600-230 </w:t>
            </w:r>
            <w:proofErr w:type="spellStart"/>
            <w:r w:rsidRPr="00C73057">
              <w:t>сорғылары</w:t>
            </w:r>
            <w:proofErr w:type="spellEnd"/>
            <w:r w:rsidRPr="00C73057">
              <w:t xml:space="preserve">, </w:t>
            </w:r>
            <w:r w:rsidR="00005DD8">
              <w:rPr>
                <w:lang w:val="kk-KZ"/>
              </w:rPr>
              <w:t>ысырмалары</w:t>
            </w:r>
            <w:r w:rsidRPr="00C73057">
              <w:t xml:space="preserve"> бар </w:t>
            </w:r>
            <w:proofErr w:type="spellStart"/>
            <w:r w:rsidRPr="00C73057">
              <w:t>технологиялық</w:t>
            </w:r>
            <w:proofErr w:type="spellEnd"/>
            <w:r w:rsidRPr="00C73057">
              <w:t xml:space="preserve"> </w:t>
            </w:r>
            <w:proofErr w:type="spellStart"/>
            <w:r w:rsidRPr="00C73057">
              <w:t>құбыр</w:t>
            </w:r>
            <w:proofErr w:type="spellEnd"/>
            <w:r w:rsidRPr="00C73057">
              <w:t xml:space="preserve">, </w:t>
            </w:r>
            <w:proofErr w:type="spellStart"/>
            <w:r w:rsidRPr="00C73057">
              <w:t>сорғылармен</w:t>
            </w:r>
            <w:proofErr w:type="spellEnd"/>
            <w:r w:rsidRPr="00C73057">
              <w:t xml:space="preserve">, май </w:t>
            </w:r>
            <w:proofErr w:type="spellStart"/>
            <w:r w:rsidRPr="00C73057">
              <w:t>бактарымен</w:t>
            </w:r>
            <w:proofErr w:type="spellEnd"/>
            <w:r w:rsidRPr="00C73057">
              <w:t xml:space="preserve">, май </w:t>
            </w:r>
            <w:proofErr w:type="spellStart"/>
            <w:r w:rsidRPr="00C73057">
              <w:t>салқындатқыштармен</w:t>
            </w:r>
            <w:proofErr w:type="spellEnd"/>
            <w:r w:rsidRPr="00C73057">
              <w:t xml:space="preserve">, </w:t>
            </w:r>
            <w:r w:rsidR="00005DD8">
              <w:rPr>
                <w:lang w:val="kk-KZ"/>
              </w:rPr>
              <w:t>желдеткіш жүйелермен</w:t>
            </w:r>
            <w:r w:rsidRPr="00C73057">
              <w:t xml:space="preserve"> </w:t>
            </w:r>
            <w:proofErr w:type="spellStart"/>
            <w:r w:rsidRPr="00C73057">
              <w:t>кешендегі</w:t>
            </w:r>
            <w:proofErr w:type="spellEnd"/>
            <w:r w:rsidRPr="00C73057">
              <w:t xml:space="preserve"> май </w:t>
            </w:r>
            <w:proofErr w:type="spellStart"/>
            <w:r w:rsidRPr="00C73057">
              <w:t>жүйесі</w:t>
            </w:r>
            <w:proofErr w:type="spellEnd"/>
            <w:r w:rsidRPr="00C73057">
              <w:t xml:space="preserve">. ЩСУ 0,4 </w:t>
            </w:r>
            <w:proofErr w:type="spellStart"/>
            <w:r w:rsidRPr="00C73057">
              <w:t>кВ</w:t>
            </w:r>
            <w:proofErr w:type="spellEnd"/>
            <w:r w:rsidRPr="00C73057">
              <w:t xml:space="preserve">, </w:t>
            </w:r>
            <w:proofErr w:type="spellStart"/>
            <w:r w:rsidRPr="00C73057">
              <w:t>қоршауы</w:t>
            </w:r>
            <w:proofErr w:type="spellEnd"/>
            <w:r w:rsidRPr="00C73057">
              <w:t xml:space="preserve"> бар </w:t>
            </w:r>
            <w:proofErr w:type="spellStart"/>
            <w:r w:rsidRPr="00C73057">
              <w:t>периметрлік</w:t>
            </w:r>
            <w:proofErr w:type="spellEnd"/>
            <w:r w:rsidRPr="00C73057">
              <w:t xml:space="preserve"> </w:t>
            </w:r>
            <w:proofErr w:type="spellStart"/>
            <w:r w:rsidRPr="00C73057">
              <w:t>жарықтандыру</w:t>
            </w:r>
            <w:proofErr w:type="spellEnd"/>
            <w:r w:rsidRPr="00C73057">
              <w:t xml:space="preserve">, </w:t>
            </w:r>
            <w:proofErr w:type="spellStart"/>
            <w:r w:rsidRPr="00C73057">
              <w:t>мүкәммалы</w:t>
            </w:r>
            <w:proofErr w:type="spellEnd"/>
            <w:r w:rsidRPr="00C73057">
              <w:t xml:space="preserve"> бар БӨП </w:t>
            </w:r>
          </w:p>
        </w:tc>
        <w:tc>
          <w:tcPr>
            <w:tcW w:w="561" w:type="pct"/>
            <w:tcBorders>
              <w:top w:val="single" w:sz="4" w:space="0" w:color="auto"/>
              <w:left w:val="single" w:sz="4" w:space="0" w:color="auto"/>
              <w:bottom w:val="single" w:sz="4" w:space="0" w:color="auto"/>
              <w:right w:val="single" w:sz="4" w:space="0" w:color="auto"/>
            </w:tcBorders>
          </w:tcPr>
          <w:p w:rsidR="00801DF1" w:rsidRDefault="00801DF1" w:rsidP="00801DF1">
            <w:proofErr w:type="spellStart"/>
            <w:r w:rsidRPr="00C73057">
              <w:t>Күзет</w:t>
            </w:r>
            <w:proofErr w:type="spellEnd"/>
            <w:r w:rsidRPr="00C73057">
              <w:t xml:space="preserve"> посты</w:t>
            </w:r>
          </w:p>
        </w:tc>
        <w:tc>
          <w:tcPr>
            <w:tcW w:w="327" w:type="pct"/>
            <w:tcBorders>
              <w:top w:val="single" w:sz="4" w:space="0" w:color="auto"/>
              <w:left w:val="single" w:sz="4" w:space="0" w:color="auto"/>
              <w:bottom w:val="single" w:sz="4" w:space="0" w:color="auto"/>
              <w:right w:val="single" w:sz="4" w:space="0" w:color="auto"/>
            </w:tcBorders>
          </w:tcPr>
          <w:p w:rsidR="00801DF1" w:rsidRDefault="00801DF1" w:rsidP="00801DF1">
            <w:pPr>
              <w:jc w:val="center"/>
              <w:rPr>
                <w:sz w:val="22"/>
                <w:szCs w:val="22"/>
              </w:rPr>
            </w:pPr>
            <w:r>
              <w:rPr>
                <w:sz w:val="22"/>
                <w:szCs w:val="22"/>
              </w:rPr>
              <w:t>1</w:t>
            </w:r>
          </w:p>
        </w:tc>
        <w:tc>
          <w:tcPr>
            <w:tcW w:w="374" w:type="pct"/>
            <w:tcBorders>
              <w:top w:val="single" w:sz="4" w:space="0" w:color="auto"/>
              <w:left w:val="single" w:sz="4" w:space="0" w:color="auto"/>
              <w:bottom w:val="single" w:sz="4" w:space="0" w:color="auto"/>
              <w:right w:val="single" w:sz="4" w:space="0" w:color="auto"/>
            </w:tcBorders>
          </w:tcPr>
          <w:p w:rsidR="00801DF1" w:rsidRDefault="00801DF1" w:rsidP="00801DF1">
            <w:pPr>
              <w:jc w:val="center"/>
              <w:rPr>
                <w:sz w:val="22"/>
                <w:szCs w:val="22"/>
              </w:rPr>
            </w:pPr>
            <w:r>
              <w:rPr>
                <w:sz w:val="22"/>
                <w:szCs w:val="22"/>
              </w:rPr>
              <w:t>4</w:t>
            </w:r>
          </w:p>
        </w:tc>
        <w:tc>
          <w:tcPr>
            <w:tcW w:w="420" w:type="pct"/>
            <w:tcBorders>
              <w:top w:val="single" w:sz="4" w:space="0" w:color="auto"/>
              <w:left w:val="single" w:sz="4" w:space="0" w:color="auto"/>
              <w:bottom w:val="single" w:sz="4" w:space="0" w:color="auto"/>
              <w:right w:val="single" w:sz="4" w:space="0" w:color="auto"/>
            </w:tcBorders>
          </w:tcPr>
          <w:p w:rsidR="00801DF1" w:rsidRPr="00733E46" w:rsidRDefault="00801DF1" w:rsidP="00801DF1">
            <w:pPr>
              <w:jc w:val="center"/>
              <w:rPr>
                <w:sz w:val="22"/>
                <w:szCs w:val="22"/>
                <w:lang w:val="kk-KZ"/>
              </w:rPr>
            </w:pPr>
            <w:r>
              <w:rPr>
                <w:sz w:val="22"/>
                <w:szCs w:val="22"/>
                <w:lang w:val="kk-KZ"/>
              </w:rPr>
              <w:t>-</w:t>
            </w:r>
          </w:p>
        </w:tc>
        <w:tc>
          <w:tcPr>
            <w:tcW w:w="514" w:type="pct"/>
            <w:tcBorders>
              <w:top w:val="single" w:sz="4" w:space="0" w:color="auto"/>
              <w:left w:val="single" w:sz="4" w:space="0" w:color="auto"/>
              <w:bottom w:val="single" w:sz="4" w:space="0" w:color="auto"/>
              <w:right w:val="single" w:sz="4" w:space="0" w:color="auto"/>
            </w:tcBorders>
          </w:tcPr>
          <w:p w:rsidR="00801DF1" w:rsidRDefault="00801DF1" w:rsidP="00801DF1">
            <w:pPr>
              <w:jc w:val="center"/>
              <w:rPr>
                <w:sz w:val="22"/>
                <w:szCs w:val="22"/>
              </w:rPr>
            </w:pPr>
          </w:p>
        </w:tc>
        <w:tc>
          <w:tcPr>
            <w:tcW w:w="610" w:type="pct"/>
            <w:tcBorders>
              <w:top w:val="single" w:sz="4" w:space="0" w:color="auto"/>
              <w:left w:val="single" w:sz="4" w:space="0" w:color="auto"/>
              <w:bottom w:val="single" w:sz="4" w:space="0" w:color="auto"/>
              <w:right w:val="single" w:sz="4" w:space="0" w:color="auto"/>
            </w:tcBorders>
          </w:tcPr>
          <w:p w:rsidR="00801DF1" w:rsidRDefault="00801DF1" w:rsidP="00801DF1">
            <w:pPr>
              <w:jc w:val="center"/>
              <w:rPr>
                <w:sz w:val="22"/>
                <w:szCs w:val="22"/>
              </w:rPr>
            </w:pPr>
            <w:r>
              <w:rPr>
                <w:sz w:val="22"/>
                <w:szCs w:val="22"/>
              </w:rPr>
              <w:t>1</w:t>
            </w:r>
          </w:p>
        </w:tc>
        <w:tc>
          <w:tcPr>
            <w:tcW w:w="468" w:type="pct"/>
            <w:tcBorders>
              <w:top w:val="single" w:sz="4" w:space="0" w:color="auto"/>
              <w:left w:val="single" w:sz="4" w:space="0" w:color="auto"/>
              <w:bottom w:val="single" w:sz="4" w:space="0" w:color="auto"/>
              <w:right w:val="single" w:sz="4" w:space="0" w:color="auto"/>
            </w:tcBorders>
          </w:tcPr>
          <w:p w:rsidR="00801DF1" w:rsidRDefault="00801DF1" w:rsidP="00801DF1">
            <w:pPr>
              <w:jc w:val="center"/>
              <w:rPr>
                <w:sz w:val="22"/>
                <w:szCs w:val="22"/>
              </w:rPr>
            </w:pPr>
            <w:r>
              <w:rPr>
                <w:sz w:val="22"/>
                <w:szCs w:val="22"/>
              </w:rPr>
              <w:t>-</w:t>
            </w:r>
          </w:p>
        </w:tc>
        <w:tc>
          <w:tcPr>
            <w:tcW w:w="461" w:type="pct"/>
            <w:tcBorders>
              <w:top w:val="single" w:sz="4" w:space="0" w:color="auto"/>
              <w:left w:val="single" w:sz="4" w:space="0" w:color="auto"/>
              <w:bottom w:val="single" w:sz="4" w:space="0" w:color="auto"/>
              <w:right w:val="single" w:sz="4" w:space="0" w:color="auto"/>
            </w:tcBorders>
          </w:tcPr>
          <w:p w:rsidR="00801DF1" w:rsidRDefault="00801DF1" w:rsidP="00801DF1">
            <w:pPr>
              <w:jc w:val="center"/>
              <w:rPr>
                <w:sz w:val="22"/>
                <w:szCs w:val="22"/>
              </w:rPr>
            </w:pPr>
            <w:r>
              <w:rPr>
                <w:sz w:val="22"/>
                <w:szCs w:val="22"/>
              </w:rPr>
              <w:t>1</w:t>
            </w:r>
          </w:p>
        </w:tc>
      </w:tr>
      <w:tr w:rsidR="00801DF1" w:rsidTr="00A01BB1">
        <w:trPr>
          <w:trHeight w:val="1781"/>
        </w:trPr>
        <w:tc>
          <w:tcPr>
            <w:tcW w:w="177" w:type="pct"/>
            <w:tcBorders>
              <w:top w:val="single" w:sz="4" w:space="0" w:color="auto"/>
              <w:left w:val="single" w:sz="4" w:space="0" w:color="auto"/>
              <w:bottom w:val="single" w:sz="4" w:space="0" w:color="auto"/>
              <w:right w:val="single" w:sz="4" w:space="0" w:color="auto"/>
            </w:tcBorders>
          </w:tcPr>
          <w:p w:rsidR="00801DF1" w:rsidRDefault="00801DF1" w:rsidP="00801DF1">
            <w:pPr>
              <w:jc w:val="center"/>
              <w:rPr>
                <w:sz w:val="22"/>
                <w:szCs w:val="22"/>
              </w:rPr>
            </w:pPr>
            <w:r>
              <w:rPr>
                <w:sz w:val="22"/>
                <w:szCs w:val="22"/>
              </w:rPr>
              <w:t>1</w:t>
            </w:r>
            <w:r>
              <w:rPr>
                <w:sz w:val="22"/>
                <w:szCs w:val="22"/>
                <w:lang w:val="kk-KZ"/>
              </w:rPr>
              <w:t>2</w:t>
            </w:r>
            <w:r>
              <w:rPr>
                <w:sz w:val="22"/>
                <w:szCs w:val="22"/>
              </w:rPr>
              <w:t>.</w:t>
            </w:r>
          </w:p>
        </w:tc>
        <w:tc>
          <w:tcPr>
            <w:tcW w:w="1087" w:type="pct"/>
            <w:tcBorders>
              <w:top w:val="single" w:sz="4" w:space="0" w:color="auto"/>
              <w:left w:val="single" w:sz="4" w:space="0" w:color="auto"/>
              <w:bottom w:val="single" w:sz="4" w:space="0" w:color="auto"/>
              <w:right w:val="single" w:sz="4" w:space="0" w:color="auto"/>
            </w:tcBorders>
          </w:tcPr>
          <w:p w:rsidR="00801DF1" w:rsidRDefault="00801DF1" w:rsidP="004A37A5">
            <w:pPr>
              <w:spacing w:line="276" w:lineRule="auto"/>
              <w:rPr>
                <w:lang w:eastAsia="en-US"/>
              </w:rPr>
            </w:pPr>
            <w:r>
              <w:rPr>
                <w:b/>
                <w:lang w:eastAsia="en-US"/>
              </w:rPr>
              <w:t>"</w:t>
            </w:r>
            <w:proofErr w:type="spellStart"/>
            <w:r>
              <w:rPr>
                <w:b/>
                <w:lang w:eastAsia="en-US"/>
              </w:rPr>
              <w:t>Қаражанбас</w:t>
            </w:r>
            <w:proofErr w:type="spellEnd"/>
            <w:r>
              <w:rPr>
                <w:b/>
                <w:lang w:eastAsia="en-US"/>
              </w:rPr>
              <w:t>" ССС</w:t>
            </w:r>
            <w:r>
              <w:rPr>
                <w:lang w:eastAsia="en-US"/>
              </w:rPr>
              <w:t xml:space="preserve"> -</w:t>
            </w:r>
            <w:proofErr w:type="spellStart"/>
            <w:r>
              <w:rPr>
                <w:lang w:eastAsia="en-US"/>
              </w:rPr>
              <w:t>резервуарл</w:t>
            </w:r>
            <w:proofErr w:type="spellEnd"/>
            <w:r w:rsidR="004A37A5">
              <w:rPr>
                <w:lang w:val="kk-KZ" w:eastAsia="en-US"/>
              </w:rPr>
              <w:t>ар</w:t>
            </w:r>
            <w:r>
              <w:rPr>
                <w:lang w:eastAsia="en-US"/>
              </w:rPr>
              <w:t xml:space="preserve"> </w:t>
            </w:r>
            <w:proofErr w:type="spellStart"/>
            <w:r>
              <w:rPr>
                <w:lang w:eastAsia="en-US"/>
              </w:rPr>
              <w:t>паркі</w:t>
            </w:r>
            <w:proofErr w:type="spellEnd"/>
            <w:r>
              <w:rPr>
                <w:lang w:eastAsia="en-US"/>
              </w:rPr>
              <w:t xml:space="preserve">, </w:t>
            </w:r>
            <w:proofErr w:type="spellStart"/>
            <w:r>
              <w:rPr>
                <w:lang w:eastAsia="en-US"/>
              </w:rPr>
              <w:t>сорғы</w:t>
            </w:r>
            <w:proofErr w:type="spellEnd"/>
            <w:r>
              <w:rPr>
                <w:lang w:eastAsia="en-US"/>
              </w:rPr>
              <w:t xml:space="preserve">, </w:t>
            </w:r>
            <w:proofErr w:type="spellStart"/>
            <w:r>
              <w:rPr>
                <w:lang w:eastAsia="en-US"/>
              </w:rPr>
              <w:t>қойма</w:t>
            </w:r>
            <w:proofErr w:type="spellEnd"/>
            <w:r>
              <w:rPr>
                <w:lang w:eastAsia="en-US"/>
              </w:rPr>
              <w:t xml:space="preserve">, ЗРУ-10кВ ДМК, ЩСУ - 1, </w:t>
            </w:r>
            <w:proofErr w:type="spellStart"/>
            <w:r>
              <w:rPr>
                <w:lang w:eastAsia="en-US"/>
              </w:rPr>
              <w:t>тенттік</w:t>
            </w:r>
            <w:proofErr w:type="spellEnd"/>
            <w:r>
              <w:rPr>
                <w:lang w:eastAsia="en-US"/>
              </w:rPr>
              <w:t xml:space="preserve"> </w:t>
            </w:r>
            <w:proofErr w:type="spellStart"/>
            <w:r>
              <w:rPr>
                <w:lang w:eastAsia="en-US"/>
              </w:rPr>
              <w:t>жабынмен</w:t>
            </w:r>
            <w:proofErr w:type="spellEnd"/>
            <w:r>
              <w:rPr>
                <w:lang w:eastAsia="en-US"/>
              </w:rPr>
              <w:t xml:space="preserve"> </w:t>
            </w:r>
            <w:proofErr w:type="spellStart"/>
            <w:r>
              <w:rPr>
                <w:lang w:eastAsia="en-US"/>
              </w:rPr>
              <w:t>жабылған</w:t>
            </w:r>
            <w:proofErr w:type="spellEnd"/>
            <w:r>
              <w:rPr>
                <w:lang w:eastAsia="en-US"/>
              </w:rPr>
              <w:t xml:space="preserve"> </w:t>
            </w:r>
            <w:proofErr w:type="spellStart"/>
            <w:r>
              <w:rPr>
                <w:lang w:eastAsia="en-US"/>
              </w:rPr>
              <w:t>құбырлардың</w:t>
            </w:r>
            <w:proofErr w:type="spellEnd"/>
            <w:r>
              <w:rPr>
                <w:lang w:eastAsia="en-US"/>
              </w:rPr>
              <w:t xml:space="preserve"> </w:t>
            </w:r>
            <w:proofErr w:type="spellStart"/>
            <w:r>
              <w:rPr>
                <w:lang w:eastAsia="en-US"/>
              </w:rPr>
              <w:t>авариялық</w:t>
            </w:r>
            <w:proofErr w:type="spellEnd"/>
            <w:r>
              <w:rPr>
                <w:lang w:eastAsia="en-US"/>
              </w:rPr>
              <w:t xml:space="preserve"> </w:t>
            </w:r>
            <w:proofErr w:type="spellStart"/>
            <w:r>
              <w:rPr>
                <w:lang w:eastAsia="en-US"/>
              </w:rPr>
              <w:t>қоры</w:t>
            </w:r>
            <w:proofErr w:type="spellEnd"/>
            <w:r>
              <w:rPr>
                <w:lang w:eastAsia="en-US"/>
              </w:rPr>
              <w:t>, полигон-5000м</w:t>
            </w:r>
            <w:r>
              <w:rPr>
                <w:vertAlign w:val="superscript"/>
                <w:lang w:eastAsia="en-US"/>
              </w:rPr>
              <w:t>3</w:t>
            </w:r>
            <w:r>
              <w:rPr>
                <w:lang w:eastAsia="en-US"/>
              </w:rPr>
              <w:t xml:space="preserve">, </w:t>
            </w:r>
            <w:proofErr w:type="spellStart"/>
            <w:r>
              <w:rPr>
                <w:lang w:eastAsia="en-US"/>
              </w:rPr>
              <w:t>Сайөтес-Бозашы</w:t>
            </w:r>
            <w:proofErr w:type="spellEnd"/>
            <w:r>
              <w:rPr>
                <w:lang w:eastAsia="en-US"/>
              </w:rPr>
              <w:t xml:space="preserve"> с/а 210-км суды </w:t>
            </w:r>
            <w:proofErr w:type="spellStart"/>
            <w:r>
              <w:rPr>
                <w:lang w:eastAsia="en-US"/>
              </w:rPr>
              <w:t>есепке</w:t>
            </w:r>
            <w:proofErr w:type="spellEnd"/>
            <w:r>
              <w:rPr>
                <w:lang w:eastAsia="en-US"/>
              </w:rPr>
              <w:t xml:space="preserve"> </w:t>
            </w:r>
            <w:proofErr w:type="spellStart"/>
            <w:r>
              <w:rPr>
                <w:lang w:eastAsia="en-US"/>
              </w:rPr>
              <w:t>алу</w:t>
            </w:r>
            <w:proofErr w:type="spellEnd"/>
            <w:r>
              <w:rPr>
                <w:lang w:eastAsia="en-US"/>
              </w:rPr>
              <w:t xml:space="preserve"> тора</w:t>
            </w:r>
            <w:r w:rsidR="004A37A5">
              <w:rPr>
                <w:lang w:val="kk-KZ" w:eastAsia="en-US"/>
              </w:rPr>
              <w:t>птар</w:t>
            </w:r>
            <w:r>
              <w:rPr>
                <w:lang w:eastAsia="en-US"/>
              </w:rPr>
              <w:t xml:space="preserve">ы </w:t>
            </w:r>
            <w:proofErr w:type="spellStart"/>
            <w:r>
              <w:rPr>
                <w:lang w:eastAsia="en-US"/>
              </w:rPr>
              <w:t>және</w:t>
            </w:r>
            <w:proofErr w:type="spellEnd"/>
            <w:r>
              <w:rPr>
                <w:lang w:eastAsia="en-US"/>
              </w:rPr>
              <w:t xml:space="preserve"> </w:t>
            </w:r>
            <w:proofErr w:type="spellStart"/>
            <w:r>
              <w:rPr>
                <w:lang w:eastAsia="en-US"/>
              </w:rPr>
              <w:t>т.б</w:t>
            </w:r>
            <w:proofErr w:type="spellEnd"/>
            <w:r>
              <w:rPr>
                <w:lang w:eastAsia="en-US"/>
              </w:rPr>
              <w:t>.</w:t>
            </w:r>
          </w:p>
        </w:tc>
        <w:tc>
          <w:tcPr>
            <w:tcW w:w="561" w:type="pct"/>
            <w:tcBorders>
              <w:top w:val="single" w:sz="4" w:space="0" w:color="auto"/>
              <w:left w:val="single" w:sz="4" w:space="0" w:color="auto"/>
              <w:bottom w:val="single" w:sz="4" w:space="0" w:color="auto"/>
              <w:right w:val="single" w:sz="4" w:space="0" w:color="auto"/>
            </w:tcBorders>
          </w:tcPr>
          <w:p w:rsidR="00801DF1" w:rsidRDefault="00801DF1" w:rsidP="00801DF1">
            <w:pPr>
              <w:spacing w:line="276" w:lineRule="auto"/>
              <w:jc w:val="center"/>
              <w:rPr>
                <w:lang w:eastAsia="en-US"/>
              </w:rPr>
            </w:pPr>
            <w:proofErr w:type="spellStart"/>
            <w:r>
              <w:rPr>
                <w:lang w:eastAsia="en-US"/>
              </w:rPr>
              <w:t>Күзет</w:t>
            </w:r>
            <w:proofErr w:type="spellEnd"/>
            <w:r>
              <w:rPr>
                <w:lang w:eastAsia="en-US"/>
              </w:rPr>
              <w:t xml:space="preserve"> посты</w:t>
            </w:r>
          </w:p>
        </w:tc>
        <w:tc>
          <w:tcPr>
            <w:tcW w:w="327" w:type="pct"/>
            <w:tcBorders>
              <w:top w:val="single" w:sz="4" w:space="0" w:color="auto"/>
              <w:left w:val="single" w:sz="4" w:space="0" w:color="auto"/>
              <w:bottom w:val="single" w:sz="4" w:space="0" w:color="auto"/>
              <w:right w:val="single" w:sz="4" w:space="0" w:color="auto"/>
            </w:tcBorders>
          </w:tcPr>
          <w:p w:rsidR="00801DF1" w:rsidRDefault="00801DF1" w:rsidP="00801DF1">
            <w:pPr>
              <w:jc w:val="center"/>
              <w:rPr>
                <w:sz w:val="22"/>
                <w:szCs w:val="22"/>
              </w:rPr>
            </w:pPr>
            <w:r>
              <w:rPr>
                <w:sz w:val="22"/>
                <w:szCs w:val="22"/>
              </w:rPr>
              <w:t>2</w:t>
            </w:r>
          </w:p>
        </w:tc>
        <w:tc>
          <w:tcPr>
            <w:tcW w:w="374" w:type="pct"/>
            <w:tcBorders>
              <w:top w:val="single" w:sz="4" w:space="0" w:color="auto"/>
              <w:left w:val="single" w:sz="4" w:space="0" w:color="auto"/>
              <w:bottom w:val="single" w:sz="4" w:space="0" w:color="auto"/>
              <w:right w:val="single" w:sz="4" w:space="0" w:color="auto"/>
            </w:tcBorders>
          </w:tcPr>
          <w:p w:rsidR="00801DF1" w:rsidRDefault="00801DF1" w:rsidP="00801DF1">
            <w:pPr>
              <w:jc w:val="center"/>
              <w:rPr>
                <w:sz w:val="22"/>
                <w:szCs w:val="22"/>
              </w:rPr>
            </w:pPr>
            <w:r>
              <w:rPr>
                <w:sz w:val="22"/>
                <w:szCs w:val="22"/>
              </w:rPr>
              <w:t>8</w:t>
            </w:r>
          </w:p>
        </w:tc>
        <w:tc>
          <w:tcPr>
            <w:tcW w:w="420" w:type="pct"/>
            <w:tcBorders>
              <w:top w:val="single" w:sz="4" w:space="0" w:color="auto"/>
              <w:left w:val="single" w:sz="4" w:space="0" w:color="auto"/>
              <w:bottom w:val="single" w:sz="4" w:space="0" w:color="auto"/>
              <w:right w:val="single" w:sz="4" w:space="0" w:color="auto"/>
            </w:tcBorders>
          </w:tcPr>
          <w:p w:rsidR="00801DF1" w:rsidRDefault="00801DF1" w:rsidP="00801DF1">
            <w:pPr>
              <w:jc w:val="center"/>
              <w:rPr>
                <w:sz w:val="22"/>
                <w:szCs w:val="22"/>
              </w:rPr>
            </w:pPr>
            <w:r>
              <w:rPr>
                <w:sz w:val="22"/>
                <w:szCs w:val="22"/>
              </w:rPr>
              <w:t>1</w:t>
            </w:r>
          </w:p>
        </w:tc>
        <w:tc>
          <w:tcPr>
            <w:tcW w:w="514" w:type="pct"/>
            <w:tcBorders>
              <w:top w:val="single" w:sz="4" w:space="0" w:color="auto"/>
              <w:left w:val="single" w:sz="4" w:space="0" w:color="auto"/>
              <w:bottom w:val="single" w:sz="4" w:space="0" w:color="auto"/>
              <w:right w:val="single" w:sz="4" w:space="0" w:color="auto"/>
            </w:tcBorders>
          </w:tcPr>
          <w:p w:rsidR="00801DF1" w:rsidRDefault="00801DF1" w:rsidP="00801DF1">
            <w:pPr>
              <w:jc w:val="center"/>
              <w:rPr>
                <w:sz w:val="22"/>
                <w:szCs w:val="22"/>
              </w:rPr>
            </w:pPr>
          </w:p>
        </w:tc>
        <w:tc>
          <w:tcPr>
            <w:tcW w:w="610" w:type="pct"/>
            <w:tcBorders>
              <w:top w:val="single" w:sz="4" w:space="0" w:color="auto"/>
              <w:left w:val="single" w:sz="4" w:space="0" w:color="auto"/>
              <w:bottom w:val="single" w:sz="4" w:space="0" w:color="auto"/>
              <w:right w:val="single" w:sz="4" w:space="0" w:color="auto"/>
            </w:tcBorders>
          </w:tcPr>
          <w:p w:rsidR="00801DF1" w:rsidRDefault="00801DF1" w:rsidP="00801DF1">
            <w:pPr>
              <w:jc w:val="center"/>
              <w:rPr>
                <w:sz w:val="22"/>
                <w:szCs w:val="22"/>
              </w:rPr>
            </w:pPr>
            <w:r>
              <w:rPr>
                <w:sz w:val="22"/>
                <w:szCs w:val="22"/>
              </w:rPr>
              <w:t>1</w:t>
            </w:r>
          </w:p>
        </w:tc>
        <w:tc>
          <w:tcPr>
            <w:tcW w:w="468" w:type="pct"/>
            <w:tcBorders>
              <w:top w:val="single" w:sz="4" w:space="0" w:color="auto"/>
              <w:left w:val="single" w:sz="4" w:space="0" w:color="auto"/>
              <w:bottom w:val="single" w:sz="4" w:space="0" w:color="auto"/>
              <w:right w:val="single" w:sz="4" w:space="0" w:color="auto"/>
            </w:tcBorders>
          </w:tcPr>
          <w:p w:rsidR="00801DF1" w:rsidRDefault="00801DF1" w:rsidP="00801DF1">
            <w:pPr>
              <w:jc w:val="center"/>
              <w:rPr>
                <w:sz w:val="22"/>
                <w:szCs w:val="22"/>
              </w:rPr>
            </w:pPr>
            <w:r>
              <w:rPr>
                <w:sz w:val="22"/>
                <w:szCs w:val="22"/>
              </w:rPr>
              <w:t>2п</w:t>
            </w:r>
          </w:p>
        </w:tc>
        <w:tc>
          <w:tcPr>
            <w:tcW w:w="461" w:type="pct"/>
            <w:tcBorders>
              <w:top w:val="single" w:sz="4" w:space="0" w:color="auto"/>
              <w:left w:val="single" w:sz="4" w:space="0" w:color="auto"/>
              <w:bottom w:val="single" w:sz="4" w:space="0" w:color="auto"/>
              <w:right w:val="single" w:sz="4" w:space="0" w:color="auto"/>
            </w:tcBorders>
          </w:tcPr>
          <w:p w:rsidR="00801DF1" w:rsidRDefault="00801DF1" w:rsidP="00801DF1">
            <w:pPr>
              <w:jc w:val="center"/>
              <w:rPr>
                <w:sz w:val="22"/>
                <w:szCs w:val="22"/>
              </w:rPr>
            </w:pPr>
            <w:r>
              <w:rPr>
                <w:sz w:val="22"/>
                <w:szCs w:val="22"/>
              </w:rPr>
              <w:t>1</w:t>
            </w:r>
          </w:p>
        </w:tc>
      </w:tr>
      <w:tr w:rsidR="00801DF1" w:rsidTr="00315704">
        <w:trPr>
          <w:trHeight w:val="755"/>
        </w:trPr>
        <w:tc>
          <w:tcPr>
            <w:tcW w:w="177" w:type="pct"/>
            <w:tcBorders>
              <w:top w:val="single" w:sz="4" w:space="0" w:color="auto"/>
              <w:left w:val="single" w:sz="4" w:space="0" w:color="auto"/>
              <w:bottom w:val="single" w:sz="4" w:space="0" w:color="auto"/>
              <w:right w:val="single" w:sz="4" w:space="0" w:color="auto"/>
            </w:tcBorders>
          </w:tcPr>
          <w:p w:rsidR="00801DF1" w:rsidRDefault="00801DF1" w:rsidP="00801DF1">
            <w:pPr>
              <w:jc w:val="center"/>
              <w:rPr>
                <w:sz w:val="22"/>
                <w:szCs w:val="22"/>
              </w:rPr>
            </w:pPr>
            <w:r>
              <w:rPr>
                <w:sz w:val="22"/>
                <w:szCs w:val="22"/>
              </w:rPr>
              <w:t>1</w:t>
            </w:r>
            <w:r>
              <w:rPr>
                <w:sz w:val="22"/>
                <w:szCs w:val="22"/>
                <w:lang w:val="kk-KZ"/>
              </w:rPr>
              <w:t>3</w:t>
            </w:r>
            <w:r>
              <w:rPr>
                <w:sz w:val="22"/>
                <w:szCs w:val="22"/>
              </w:rPr>
              <w:t>.</w:t>
            </w:r>
          </w:p>
        </w:tc>
        <w:tc>
          <w:tcPr>
            <w:tcW w:w="1087" w:type="pct"/>
            <w:tcBorders>
              <w:top w:val="single" w:sz="4" w:space="0" w:color="auto"/>
              <w:left w:val="single" w:sz="4" w:space="0" w:color="auto"/>
              <w:bottom w:val="single" w:sz="4" w:space="0" w:color="auto"/>
              <w:right w:val="single" w:sz="4" w:space="0" w:color="auto"/>
            </w:tcBorders>
          </w:tcPr>
          <w:p w:rsidR="00801DF1" w:rsidRDefault="00801DF1" w:rsidP="004A37A5">
            <w:pPr>
              <w:spacing w:line="276" w:lineRule="auto"/>
              <w:rPr>
                <w:lang w:eastAsia="en-US"/>
              </w:rPr>
            </w:pPr>
            <w:r>
              <w:rPr>
                <w:b/>
                <w:color w:val="000000"/>
                <w:lang w:eastAsia="en-US"/>
              </w:rPr>
              <w:t>Астрахань-</w:t>
            </w:r>
            <w:proofErr w:type="spellStart"/>
            <w:r>
              <w:rPr>
                <w:b/>
                <w:color w:val="000000"/>
                <w:lang w:eastAsia="en-US"/>
              </w:rPr>
              <w:t>Маңғышлақ</w:t>
            </w:r>
            <w:proofErr w:type="spellEnd"/>
            <w:r>
              <w:rPr>
                <w:b/>
                <w:color w:val="000000"/>
                <w:lang w:eastAsia="en-US"/>
              </w:rPr>
              <w:t xml:space="preserve"> </w:t>
            </w:r>
            <w:proofErr w:type="spellStart"/>
            <w:r>
              <w:rPr>
                <w:b/>
                <w:color w:val="000000"/>
                <w:lang w:eastAsia="en-US"/>
              </w:rPr>
              <w:t>магистральдық</w:t>
            </w:r>
            <w:proofErr w:type="spellEnd"/>
            <w:r>
              <w:rPr>
                <w:b/>
                <w:color w:val="000000"/>
                <w:lang w:eastAsia="en-US"/>
              </w:rPr>
              <w:t xml:space="preserve"> </w:t>
            </w:r>
            <w:proofErr w:type="spellStart"/>
            <w:r>
              <w:rPr>
                <w:b/>
                <w:color w:val="000000"/>
                <w:lang w:eastAsia="en-US"/>
              </w:rPr>
              <w:t>суағызғысы</w:t>
            </w:r>
            <w:r>
              <w:rPr>
                <w:b/>
                <w:lang w:eastAsia="en-US"/>
              </w:rPr>
              <w:t>ның</w:t>
            </w:r>
            <w:proofErr w:type="spellEnd"/>
            <w:r>
              <w:rPr>
                <w:b/>
                <w:lang w:eastAsia="en-US"/>
              </w:rPr>
              <w:t xml:space="preserve"> 0-км </w:t>
            </w:r>
            <w:proofErr w:type="spellStart"/>
            <w:r>
              <w:rPr>
                <w:b/>
                <w:lang w:eastAsia="en-US"/>
              </w:rPr>
              <w:t>бастап</w:t>
            </w:r>
            <w:proofErr w:type="spellEnd"/>
            <w:r>
              <w:rPr>
                <w:b/>
                <w:lang w:eastAsia="en-US"/>
              </w:rPr>
              <w:t xml:space="preserve"> 207-км </w:t>
            </w:r>
            <w:proofErr w:type="spellStart"/>
            <w:r>
              <w:rPr>
                <w:b/>
                <w:lang w:eastAsia="en-US"/>
              </w:rPr>
              <w:t>дейінгі</w:t>
            </w:r>
            <w:proofErr w:type="spellEnd"/>
            <w:r>
              <w:rPr>
                <w:b/>
                <w:lang w:eastAsia="en-US"/>
              </w:rPr>
              <w:t xml:space="preserve"> </w:t>
            </w:r>
            <w:proofErr w:type="spellStart"/>
            <w:r>
              <w:rPr>
                <w:b/>
                <w:lang w:eastAsia="en-US"/>
              </w:rPr>
              <w:t>желілік</w:t>
            </w:r>
            <w:proofErr w:type="spellEnd"/>
            <w:r>
              <w:rPr>
                <w:b/>
                <w:lang w:eastAsia="en-US"/>
              </w:rPr>
              <w:t xml:space="preserve"> </w:t>
            </w:r>
            <w:proofErr w:type="spellStart"/>
            <w:r>
              <w:rPr>
                <w:b/>
                <w:lang w:eastAsia="en-US"/>
              </w:rPr>
              <w:t>бөлігі</w:t>
            </w:r>
            <w:proofErr w:type="spellEnd"/>
            <w:r>
              <w:rPr>
                <w:b/>
                <w:lang w:eastAsia="en-US"/>
              </w:rPr>
              <w:t xml:space="preserve">, </w:t>
            </w:r>
            <w:r w:rsidR="004A37A5">
              <w:rPr>
                <w:b/>
                <w:lang w:val="kk-KZ" w:eastAsia="en-US"/>
              </w:rPr>
              <w:t>(</w:t>
            </w:r>
            <w:proofErr w:type="spellStart"/>
            <w:r>
              <w:rPr>
                <w:lang w:eastAsia="en-US"/>
              </w:rPr>
              <w:t>күзет</w:t>
            </w:r>
            <w:proofErr w:type="spellEnd"/>
            <w:r>
              <w:rPr>
                <w:lang w:eastAsia="en-US"/>
              </w:rPr>
              <w:t xml:space="preserve"> </w:t>
            </w:r>
            <w:proofErr w:type="spellStart"/>
            <w:r>
              <w:rPr>
                <w:lang w:eastAsia="en-US"/>
              </w:rPr>
              <w:t>аймағы</w:t>
            </w:r>
            <w:proofErr w:type="spellEnd"/>
            <w:r>
              <w:rPr>
                <w:lang w:eastAsia="en-US"/>
              </w:rPr>
              <w:t xml:space="preserve">, </w:t>
            </w:r>
            <w:proofErr w:type="spellStart"/>
            <w:r>
              <w:rPr>
                <w:lang w:eastAsia="en-US"/>
              </w:rPr>
              <w:t>магистральдық</w:t>
            </w:r>
            <w:proofErr w:type="spellEnd"/>
            <w:r>
              <w:rPr>
                <w:lang w:eastAsia="en-US"/>
              </w:rPr>
              <w:t xml:space="preserve"> құбыр-1 </w:t>
            </w:r>
            <w:proofErr w:type="spellStart"/>
            <w:r>
              <w:rPr>
                <w:lang w:eastAsia="en-US"/>
              </w:rPr>
              <w:t>желі</w:t>
            </w:r>
            <w:proofErr w:type="spellEnd"/>
            <w:r>
              <w:rPr>
                <w:lang w:eastAsia="en-US"/>
              </w:rPr>
              <w:t xml:space="preserve">, </w:t>
            </w:r>
            <w:proofErr w:type="spellStart"/>
            <w:r>
              <w:rPr>
                <w:lang w:eastAsia="en-US"/>
              </w:rPr>
              <w:t>бекіту-реттеу</w:t>
            </w:r>
            <w:proofErr w:type="spellEnd"/>
            <w:r>
              <w:rPr>
                <w:lang w:eastAsia="en-US"/>
              </w:rPr>
              <w:t xml:space="preserve"> </w:t>
            </w:r>
            <w:proofErr w:type="spellStart"/>
            <w:r>
              <w:rPr>
                <w:lang w:eastAsia="en-US"/>
              </w:rPr>
              <w:t>арматурасы</w:t>
            </w:r>
            <w:proofErr w:type="spellEnd"/>
            <w:r>
              <w:rPr>
                <w:lang w:eastAsia="en-US"/>
              </w:rPr>
              <w:t xml:space="preserve"> бар </w:t>
            </w:r>
            <w:proofErr w:type="spellStart"/>
            <w:r>
              <w:rPr>
                <w:lang w:eastAsia="en-US"/>
              </w:rPr>
              <w:t>желілік</w:t>
            </w:r>
            <w:proofErr w:type="spellEnd"/>
            <w:r>
              <w:rPr>
                <w:lang w:eastAsia="en-US"/>
              </w:rPr>
              <w:t xml:space="preserve"> </w:t>
            </w:r>
            <w:proofErr w:type="spellStart"/>
            <w:r>
              <w:rPr>
                <w:lang w:eastAsia="en-US"/>
              </w:rPr>
              <w:t>тораптар</w:t>
            </w:r>
            <w:proofErr w:type="spellEnd"/>
            <w:r>
              <w:rPr>
                <w:lang w:eastAsia="en-US"/>
              </w:rPr>
              <w:t xml:space="preserve">, ӘЖ-10 </w:t>
            </w:r>
            <w:proofErr w:type="spellStart"/>
            <w:r>
              <w:rPr>
                <w:lang w:eastAsia="en-US"/>
              </w:rPr>
              <w:t>кВ</w:t>
            </w:r>
            <w:proofErr w:type="spellEnd"/>
            <w:r>
              <w:rPr>
                <w:lang w:eastAsia="en-US"/>
              </w:rPr>
              <w:t xml:space="preserve"> </w:t>
            </w:r>
            <w:proofErr w:type="spellStart"/>
            <w:r>
              <w:rPr>
                <w:lang w:eastAsia="en-US"/>
              </w:rPr>
              <w:t>электр</w:t>
            </w:r>
            <w:proofErr w:type="spellEnd"/>
            <w:r>
              <w:rPr>
                <w:lang w:eastAsia="en-US"/>
              </w:rPr>
              <w:t xml:space="preserve"> беру </w:t>
            </w:r>
            <w:proofErr w:type="spellStart"/>
            <w:r>
              <w:rPr>
                <w:lang w:eastAsia="en-US"/>
              </w:rPr>
              <w:t>желілері</w:t>
            </w:r>
            <w:proofErr w:type="spellEnd"/>
            <w:r>
              <w:rPr>
                <w:lang w:eastAsia="en-US"/>
              </w:rPr>
              <w:t xml:space="preserve">, </w:t>
            </w:r>
            <w:proofErr w:type="spellStart"/>
            <w:r>
              <w:rPr>
                <w:lang w:eastAsia="en-US"/>
              </w:rPr>
              <w:t>катодтық</w:t>
            </w:r>
            <w:proofErr w:type="spellEnd"/>
            <w:r>
              <w:rPr>
                <w:lang w:eastAsia="en-US"/>
              </w:rPr>
              <w:t xml:space="preserve"> </w:t>
            </w:r>
            <w:proofErr w:type="spellStart"/>
            <w:r>
              <w:rPr>
                <w:lang w:eastAsia="en-US"/>
              </w:rPr>
              <w:t>қорғау</w:t>
            </w:r>
            <w:proofErr w:type="spellEnd"/>
            <w:r>
              <w:rPr>
                <w:lang w:eastAsia="en-US"/>
              </w:rPr>
              <w:t xml:space="preserve"> </w:t>
            </w:r>
            <w:proofErr w:type="spellStart"/>
            <w:r>
              <w:rPr>
                <w:lang w:eastAsia="en-US"/>
              </w:rPr>
              <w:t>станциялары</w:t>
            </w:r>
            <w:proofErr w:type="spellEnd"/>
            <w:r>
              <w:rPr>
                <w:lang w:eastAsia="en-US"/>
              </w:rPr>
              <w:t xml:space="preserve">, </w:t>
            </w:r>
            <w:proofErr w:type="spellStart"/>
            <w:r>
              <w:rPr>
                <w:lang w:eastAsia="en-US"/>
              </w:rPr>
              <w:t>байланыс</w:t>
            </w:r>
            <w:proofErr w:type="spellEnd"/>
            <w:r>
              <w:rPr>
                <w:lang w:eastAsia="en-US"/>
              </w:rPr>
              <w:t xml:space="preserve"> </w:t>
            </w:r>
            <w:proofErr w:type="spellStart"/>
            <w:r>
              <w:rPr>
                <w:lang w:eastAsia="en-US"/>
              </w:rPr>
              <w:t>жабдығы</w:t>
            </w:r>
            <w:proofErr w:type="spellEnd"/>
            <w:r>
              <w:rPr>
                <w:lang w:eastAsia="en-US"/>
              </w:rPr>
              <w:t xml:space="preserve">). </w:t>
            </w:r>
            <w:r w:rsidR="004A37A5" w:rsidRPr="001B5D03">
              <w:rPr>
                <w:b/>
                <w:lang w:val="kk-KZ" w:eastAsia="en-US"/>
              </w:rPr>
              <w:t>ССС-2</w:t>
            </w:r>
            <w:r w:rsidR="004A37A5">
              <w:rPr>
                <w:lang w:val="kk-KZ" w:eastAsia="en-US"/>
              </w:rPr>
              <w:t xml:space="preserve"> </w:t>
            </w:r>
            <w:r w:rsidR="001B5D03">
              <w:rPr>
                <w:lang w:val="kk-KZ" w:eastAsia="en-US"/>
              </w:rPr>
              <w:t xml:space="preserve">алюминий сэндвич түріндегі </w:t>
            </w:r>
            <w:r w:rsidR="004A37A5" w:rsidRPr="001B5D03">
              <w:rPr>
                <w:b/>
                <w:lang w:val="kk-KZ" w:eastAsia="en-US"/>
              </w:rPr>
              <w:t xml:space="preserve">металл </w:t>
            </w:r>
            <w:r w:rsidR="001B5D03" w:rsidRPr="001B5D03">
              <w:rPr>
                <w:b/>
                <w:lang w:val="kk-KZ" w:eastAsia="en-US"/>
              </w:rPr>
              <w:lastRenderedPageBreak/>
              <w:t>қаңқа</w:t>
            </w:r>
            <w:r w:rsidR="001B5D03">
              <w:rPr>
                <w:b/>
                <w:lang w:val="kk-KZ" w:eastAsia="en-US"/>
              </w:rPr>
              <w:t>;</w:t>
            </w:r>
            <w:r w:rsidR="001B5D03">
              <w:rPr>
                <w:lang w:val="kk-KZ" w:eastAsia="en-US"/>
              </w:rPr>
              <w:t xml:space="preserve"> </w:t>
            </w:r>
            <w:r>
              <w:rPr>
                <w:lang w:eastAsia="en-US"/>
              </w:rPr>
              <w:t>"</w:t>
            </w:r>
            <w:r>
              <w:rPr>
                <w:b/>
                <w:color w:val="000000"/>
                <w:lang w:eastAsia="en-US"/>
              </w:rPr>
              <w:t>Астрахань-</w:t>
            </w:r>
            <w:proofErr w:type="spellStart"/>
            <w:r>
              <w:rPr>
                <w:b/>
                <w:color w:val="000000"/>
                <w:lang w:eastAsia="en-US"/>
              </w:rPr>
              <w:t>Маңғышлақ</w:t>
            </w:r>
            <w:proofErr w:type="spellEnd"/>
            <w:r>
              <w:rPr>
                <w:b/>
                <w:color w:val="000000"/>
                <w:lang w:eastAsia="en-US"/>
              </w:rPr>
              <w:t xml:space="preserve"> </w:t>
            </w:r>
            <w:proofErr w:type="spellStart"/>
            <w:r>
              <w:rPr>
                <w:b/>
                <w:color w:val="000000"/>
                <w:lang w:eastAsia="en-US"/>
              </w:rPr>
              <w:t>магистральдық</w:t>
            </w:r>
            <w:proofErr w:type="spellEnd"/>
            <w:r>
              <w:rPr>
                <w:b/>
                <w:color w:val="000000"/>
                <w:lang w:eastAsia="en-US"/>
              </w:rPr>
              <w:t xml:space="preserve"> </w:t>
            </w:r>
            <w:proofErr w:type="spellStart"/>
            <w:r>
              <w:rPr>
                <w:b/>
                <w:color w:val="000000"/>
                <w:lang w:eastAsia="en-US"/>
              </w:rPr>
              <w:t>суағызғысы</w:t>
            </w:r>
            <w:r>
              <w:rPr>
                <w:b/>
                <w:lang w:eastAsia="en-US"/>
              </w:rPr>
              <w:t>ның</w:t>
            </w:r>
            <w:proofErr w:type="spellEnd"/>
            <w:r>
              <w:rPr>
                <w:b/>
                <w:lang w:eastAsia="en-US"/>
              </w:rPr>
              <w:t xml:space="preserve"> бас </w:t>
            </w:r>
            <w:proofErr w:type="spellStart"/>
            <w:r>
              <w:rPr>
                <w:b/>
                <w:lang w:eastAsia="en-US"/>
              </w:rPr>
              <w:t>тоған</w:t>
            </w:r>
            <w:proofErr w:type="spellEnd"/>
            <w:r>
              <w:rPr>
                <w:b/>
                <w:lang w:eastAsia="en-US"/>
              </w:rPr>
              <w:t xml:space="preserve"> </w:t>
            </w:r>
            <w:proofErr w:type="spellStart"/>
            <w:r>
              <w:rPr>
                <w:b/>
                <w:lang w:eastAsia="en-US"/>
              </w:rPr>
              <w:t>құрылысынан</w:t>
            </w:r>
            <w:proofErr w:type="spellEnd"/>
            <w:r>
              <w:rPr>
                <w:b/>
                <w:lang w:eastAsia="en-US"/>
              </w:rPr>
              <w:t xml:space="preserve"> </w:t>
            </w:r>
            <w:proofErr w:type="spellStart"/>
            <w:r>
              <w:rPr>
                <w:b/>
                <w:lang w:eastAsia="en-US"/>
              </w:rPr>
              <w:t>бастап</w:t>
            </w:r>
            <w:proofErr w:type="spellEnd"/>
            <w:r>
              <w:rPr>
                <w:b/>
                <w:lang w:eastAsia="en-US"/>
              </w:rPr>
              <w:t xml:space="preserve"> 5-км </w:t>
            </w:r>
            <w:proofErr w:type="spellStart"/>
            <w:r>
              <w:rPr>
                <w:b/>
                <w:lang w:eastAsia="en-US"/>
              </w:rPr>
              <w:t>дейінгі</w:t>
            </w:r>
            <w:proofErr w:type="spellEnd"/>
            <w:r>
              <w:rPr>
                <w:b/>
                <w:lang w:eastAsia="en-US"/>
              </w:rPr>
              <w:t xml:space="preserve"> </w:t>
            </w:r>
            <w:proofErr w:type="spellStart"/>
            <w:r>
              <w:rPr>
                <w:b/>
                <w:lang w:eastAsia="en-US"/>
              </w:rPr>
              <w:t>технологиялық</w:t>
            </w:r>
            <w:proofErr w:type="spellEnd"/>
            <w:r>
              <w:rPr>
                <w:b/>
                <w:lang w:eastAsia="en-US"/>
              </w:rPr>
              <w:t xml:space="preserve"> </w:t>
            </w:r>
            <w:proofErr w:type="spellStart"/>
            <w:r>
              <w:rPr>
                <w:b/>
                <w:lang w:eastAsia="en-US"/>
              </w:rPr>
              <w:t>бөлігі</w:t>
            </w:r>
            <w:proofErr w:type="spellEnd"/>
            <w:r>
              <w:rPr>
                <w:lang w:eastAsia="en-US"/>
              </w:rPr>
              <w:t xml:space="preserve">, </w:t>
            </w:r>
            <w:r w:rsidR="004A37A5">
              <w:rPr>
                <w:lang w:val="kk-KZ" w:eastAsia="en-US"/>
              </w:rPr>
              <w:t>(</w:t>
            </w:r>
            <w:proofErr w:type="spellStart"/>
            <w:r>
              <w:rPr>
                <w:lang w:eastAsia="en-US"/>
              </w:rPr>
              <w:t>күзет</w:t>
            </w:r>
            <w:proofErr w:type="spellEnd"/>
            <w:r>
              <w:rPr>
                <w:lang w:eastAsia="en-US"/>
              </w:rPr>
              <w:t xml:space="preserve"> </w:t>
            </w:r>
            <w:proofErr w:type="spellStart"/>
            <w:r>
              <w:rPr>
                <w:lang w:eastAsia="en-US"/>
              </w:rPr>
              <w:t>аймағы</w:t>
            </w:r>
            <w:proofErr w:type="spellEnd"/>
            <w:r>
              <w:rPr>
                <w:lang w:eastAsia="en-US"/>
              </w:rPr>
              <w:t xml:space="preserve">, </w:t>
            </w:r>
            <w:proofErr w:type="spellStart"/>
            <w:r>
              <w:rPr>
                <w:lang w:eastAsia="en-US"/>
              </w:rPr>
              <w:t>магистральдық</w:t>
            </w:r>
            <w:proofErr w:type="spellEnd"/>
            <w:r>
              <w:rPr>
                <w:lang w:eastAsia="en-US"/>
              </w:rPr>
              <w:t xml:space="preserve"> құбыр-2 </w:t>
            </w:r>
            <w:proofErr w:type="spellStart"/>
            <w:r>
              <w:rPr>
                <w:lang w:eastAsia="en-US"/>
              </w:rPr>
              <w:t>желі</w:t>
            </w:r>
            <w:proofErr w:type="spellEnd"/>
            <w:r>
              <w:rPr>
                <w:lang w:eastAsia="en-US"/>
              </w:rPr>
              <w:t xml:space="preserve">, </w:t>
            </w:r>
            <w:proofErr w:type="spellStart"/>
            <w:r>
              <w:rPr>
                <w:lang w:eastAsia="en-US"/>
              </w:rPr>
              <w:t>ілмекті-реттеуші</w:t>
            </w:r>
            <w:proofErr w:type="spellEnd"/>
            <w:r>
              <w:rPr>
                <w:lang w:eastAsia="en-US"/>
              </w:rPr>
              <w:t xml:space="preserve"> </w:t>
            </w:r>
            <w:proofErr w:type="spellStart"/>
            <w:r>
              <w:rPr>
                <w:lang w:eastAsia="en-US"/>
              </w:rPr>
              <w:t>арматурасы</w:t>
            </w:r>
            <w:proofErr w:type="spellEnd"/>
            <w:r>
              <w:rPr>
                <w:lang w:eastAsia="en-US"/>
              </w:rPr>
              <w:t xml:space="preserve"> бар </w:t>
            </w:r>
            <w:proofErr w:type="spellStart"/>
            <w:r>
              <w:rPr>
                <w:lang w:eastAsia="en-US"/>
              </w:rPr>
              <w:t>технологиялық</w:t>
            </w:r>
            <w:proofErr w:type="spellEnd"/>
            <w:r>
              <w:rPr>
                <w:lang w:eastAsia="en-US"/>
              </w:rPr>
              <w:t xml:space="preserve"> </w:t>
            </w:r>
            <w:proofErr w:type="spellStart"/>
            <w:r>
              <w:rPr>
                <w:lang w:eastAsia="en-US"/>
              </w:rPr>
              <w:t>тораптар</w:t>
            </w:r>
            <w:proofErr w:type="spellEnd"/>
            <w:r>
              <w:rPr>
                <w:lang w:eastAsia="en-US"/>
              </w:rPr>
              <w:t xml:space="preserve">, ӘЖ-6 </w:t>
            </w:r>
            <w:proofErr w:type="spellStart"/>
            <w:r>
              <w:rPr>
                <w:lang w:eastAsia="en-US"/>
              </w:rPr>
              <w:t>кВ</w:t>
            </w:r>
            <w:proofErr w:type="spellEnd"/>
            <w:r>
              <w:rPr>
                <w:lang w:eastAsia="en-US"/>
              </w:rPr>
              <w:t xml:space="preserve"> </w:t>
            </w:r>
            <w:proofErr w:type="spellStart"/>
            <w:r>
              <w:rPr>
                <w:lang w:eastAsia="en-US"/>
              </w:rPr>
              <w:t>электр</w:t>
            </w:r>
            <w:proofErr w:type="spellEnd"/>
            <w:r>
              <w:rPr>
                <w:lang w:eastAsia="en-US"/>
              </w:rPr>
              <w:t xml:space="preserve"> беру </w:t>
            </w:r>
            <w:proofErr w:type="spellStart"/>
            <w:r>
              <w:rPr>
                <w:lang w:eastAsia="en-US"/>
              </w:rPr>
              <w:t>желілері</w:t>
            </w:r>
            <w:proofErr w:type="spellEnd"/>
            <w:r>
              <w:rPr>
                <w:lang w:eastAsia="en-US"/>
              </w:rPr>
              <w:t xml:space="preserve">, </w:t>
            </w:r>
            <w:proofErr w:type="spellStart"/>
            <w:r>
              <w:rPr>
                <w:lang w:eastAsia="en-US"/>
              </w:rPr>
              <w:t>катодтық</w:t>
            </w:r>
            <w:proofErr w:type="spellEnd"/>
            <w:r>
              <w:rPr>
                <w:lang w:eastAsia="en-US"/>
              </w:rPr>
              <w:t xml:space="preserve"> </w:t>
            </w:r>
            <w:proofErr w:type="spellStart"/>
            <w:r>
              <w:rPr>
                <w:lang w:eastAsia="en-US"/>
              </w:rPr>
              <w:t>қорғау</w:t>
            </w:r>
            <w:proofErr w:type="spellEnd"/>
            <w:r>
              <w:rPr>
                <w:lang w:eastAsia="en-US"/>
              </w:rPr>
              <w:t xml:space="preserve"> </w:t>
            </w:r>
            <w:proofErr w:type="spellStart"/>
            <w:r>
              <w:rPr>
                <w:lang w:eastAsia="en-US"/>
              </w:rPr>
              <w:t>станциялары</w:t>
            </w:r>
            <w:proofErr w:type="spellEnd"/>
            <w:r>
              <w:rPr>
                <w:lang w:eastAsia="en-US"/>
              </w:rPr>
              <w:t xml:space="preserve">, </w:t>
            </w:r>
            <w:proofErr w:type="spellStart"/>
            <w:r>
              <w:rPr>
                <w:lang w:eastAsia="en-US"/>
              </w:rPr>
              <w:t>байланыс</w:t>
            </w:r>
            <w:proofErr w:type="spellEnd"/>
            <w:r>
              <w:rPr>
                <w:lang w:eastAsia="en-US"/>
              </w:rPr>
              <w:t xml:space="preserve"> </w:t>
            </w:r>
            <w:proofErr w:type="spellStart"/>
            <w:r>
              <w:rPr>
                <w:lang w:eastAsia="en-US"/>
              </w:rPr>
              <w:t>жабдығы</w:t>
            </w:r>
            <w:proofErr w:type="spellEnd"/>
            <w:r w:rsidR="004A37A5">
              <w:rPr>
                <w:lang w:val="kk-KZ" w:eastAsia="en-US"/>
              </w:rPr>
              <w:t>)</w:t>
            </w:r>
            <w:r>
              <w:rPr>
                <w:lang w:eastAsia="en-US"/>
              </w:rPr>
              <w:t xml:space="preserve">. </w:t>
            </w:r>
            <w:proofErr w:type="spellStart"/>
            <w:r>
              <w:rPr>
                <w:b/>
                <w:lang w:eastAsia="en-US"/>
              </w:rPr>
              <w:t>Жоғары</w:t>
            </w:r>
            <w:proofErr w:type="spellEnd"/>
            <w:r>
              <w:rPr>
                <w:b/>
                <w:lang w:eastAsia="en-US"/>
              </w:rPr>
              <w:t xml:space="preserve"> </w:t>
            </w:r>
            <w:proofErr w:type="spellStart"/>
            <w:r>
              <w:rPr>
                <w:b/>
                <w:lang w:eastAsia="en-US"/>
              </w:rPr>
              <w:t>қысымды</w:t>
            </w:r>
            <w:proofErr w:type="spellEnd"/>
            <w:r>
              <w:rPr>
                <w:b/>
                <w:lang w:eastAsia="en-US"/>
              </w:rPr>
              <w:t xml:space="preserve"> газ </w:t>
            </w:r>
            <w:proofErr w:type="spellStart"/>
            <w:r>
              <w:rPr>
                <w:b/>
                <w:lang w:eastAsia="en-US"/>
              </w:rPr>
              <w:t>құбыры</w:t>
            </w:r>
            <w:proofErr w:type="spellEnd"/>
            <w:r>
              <w:rPr>
                <w:lang w:eastAsia="en-US"/>
              </w:rPr>
              <w:t xml:space="preserve"> (3-12 кгс/см2)- АГТС-</w:t>
            </w:r>
            <w:proofErr w:type="spellStart"/>
            <w:r>
              <w:rPr>
                <w:lang w:eastAsia="en-US"/>
              </w:rPr>
              <w:t>тан</w:t>
            </w:r>
            <w:proofErr w:type="spellEnd"/>
            <w:r>
              <w:rPr>
                <w:lang w:eastAsia="en-US"/>
              </w:rPr>
              <w:t xml:space="preserve"> ГРП-</w:t>
            </w:r>
            <w:proofErr w:type="spellStart"/>
            <w:r>
              <w:rPr>
                <w:lang w:eastAsia="en-US"/>
              </w:rPr>
              <w:t>ға</w:t>
            </w:r>
            <w:proofErr w:type="spellEnd"/>
            <w:r>
              <w:rPr>
                <w:lang w:eastAsia="en-US"/>
              </w:rPr>
              <w:t xml:space="preserve"> </w:t>
            </w:r>
            <w:proofErr w:type="spellStart"/>
            <w:r>
              <w:rPr>
                <w:lang w:eastAsia="en-US"/>
              </w:rPr>
              <w:t>дейінгі</w:t>
            </w:r>
            <w:proofErr w:type="spellEnd"/>
            <w:r>
              <w:rPr>
                <w:lang w:eastAsia="en-US"/>
              </w:rPr>
              <w:t xml:space="preserve"> - 1,6 км, </w:t>
            </w:r>
            <w:proofErr w:type="spellStart"/>
            <w:r w:rsidRPr="004A37A5">
              <w:rPr>
                <w:b/>
                <w:lang w:eastAsia="en-US"/>
              </w:rPr>
              <w:t>орташа</w:t>
            </w:r>
            <w:proofErr w:type="spellEnd"/>
            <w:r w:rsidRPr="004A37A5">
              <w:rPr>
                <w:b/>
                <w:lang w:eastAsia="en-US"/>
              </w:rPr>
              <w:t xml:space="preserve"> </w:t>
            </w:r>
            <w:proofErr w:type="spellStart"/>
            <w:r w:rsidRPr="004A37A5">
              <w:rPr>
                <w:b/>
                <w:lang w:eastAsia="en-US"/>
              </w:rPr>
              <w:t>қысымды</w:t>
            </w:r>
            <w:proofErr w:type="spellEnd"/>
            <w:r w:rsidRPr="004A37A5">
              <w:rPr>
                <w:b/>
                <w:lang w:eastAsia="en-US"/>
              </w:rPr>
              <w:t xml:space="preserve"> газ </w:t>
            </w:r>
            <w:proofErr w:type="spellStart"/>
            <w:r w:rsidRPr="004A37A5">
              <w:rPr>
                <w:b/>
                <w:lang w:eastAsia="en-US"/>
              </w:rPr>
              <w:t>құбыры</w:t>
            </w:r>
            <w:proofErr w:type="spellEnd"/>
            <w:r>
              <w:rPr>
                <w:lang w:eastAsia="en-US"/>
              </w:rPr>
              <w:t xml:space="preserve"> (0,05-3 кгс/см2)-ГРП-дан 1-с/к СС 2БВк </w:t>
            </w:r>
            <w:proofErr w:type="spellStart"/>
            <w:r>
              <w:rPr>
                <w:lang w:eastAsia="en-US"/>
              </w:rPr>
              <w:t>қазандығына</w:t>
            </w:r>
            <w:proofErr w:type="spellEnd"/>
            <w:r>
              <w:rPr>
                <w:lang w:eastAsia="en-US"/>
              </w:rPr>
              <w:t xml:space="preserve"> </w:t>
            </w:r>
            <w:proofErr w:type="spellStart"/>
            <w:r>
              <w:rPr>
                <w:lang w:eastAsia="en-US"/>
              </w:rPr>
              <w:t>дейінгі</w:t>
            </w:r>
            <w:proofErr w:type="spellEnd"/>
            <w:r>
              <w:rPr>
                <w:lang w:eastAsia="en-US"/>
              </w:rPr>
              <w:t xml:space="preserve"> </w:t>
            </w:r>
            <w:proofErr w:type="spellStart"/>
            <w:r>
              <w:rPr>
                <w:lang w:eastAsia="en-US"/>
              </w:rPr>
              <w:t>учаске</w:t>
            </w:r>
            <w:proofErr w:type="spellEnd"/>
            <w:r>
              <w:rPr>
                <w:lang w:eastAsia="en-US"/>
              </w:rPr>
              <w:t xml:space="preserve"> -1,5 км. </w:t>
            </w:r>
            <w:proofErr w:type="spellStart"/>
            <w:r>
              <w:rPr>
                <w:b/>
                <w:lang w:eastAsia="en-US"/>
              </w:rPr>
              <w:t>Төмен</w:t>
            </w:r>
            <w:proofErr w:type="spellEnd"/>
            <w:r>
              <w:rPr>
                <w:b/>
                <w:lang w:eastAsia="en-US"/>
              </w:rPr>
              <w:t xml:space="preserve"> </w:t>
            </w:r>
            <w:proofErr w:type="spellStart"/>
            <w:r>
              <w:rPr>
                <w:b/>
                <w:lang w:eastAsia="en-US"/>
              </w:rPr>
              <w:t>қысымды</w:t>
            </w:r>
            <w:proofErr w:type="spellEnd"/>
            <w:r>
              <w:rPr>
                <w:b/>
                <w:lang w:eastAsia="en-US"/>
              </w:rPr>
              <w:t xml:space="preserve"> газ </w:t>
            </w:r>
            <w:proofErr w:type="spellStart"/>
            <w:r>
              <w:rPr>
                <w:b/>
                <w:lang w:eastAsia="en-US"/>
              </w:rPr>
              <w:t>құбыры</w:t>
            </w:r>
            <w:proofErr w:type="spellEnd"/>
            <w:r>
              <w:rPr>
                <w:lang w:eastAsia="en-US"/>
              </w:rPr>
              <w:t xml:space="preserve"> (0,001 - 0,05 кгс/см2) - ГРП-дан </w:t>
            </w:r>
            <w:proofErr w:type="spellStart"/>
            <w:r>
              <w:rPr>
                <w:lang w:eastAsia="en-US"/>
              </w:rPr>
              <w:t>Қиғаш</w:t>
            </w:r>
            <w:proofErr w:type="spellEnd"/>
            <w:r>
              <w:rPr>
                <w:lang w:eastAsia="en-US"/>
              </w:rPr>
              <w:t xml:space="preserve"> </w:t>
            </w:r>
            <w:proofErr w:type="spellStart"/>
            <w:r>
              <w:rPr>
                <w:lang w:eastAsia="en-US"/>
              </w:rPr>
              <w:t>кентіне</w:t>
            </w:r>
            <w:proofErr w:type="spellEnd"/>
            <w:r>
              <w:rPr>
                <w:lang w:eastAsia="en-US"/>
              </w:rPr>
              <w:t xml:space="preserve"> </w:t>
            </w:r>
            <w:proofErr w:type="spellStart"/>
            <w:r>
              <w:rPr>
                <w:lang w:eastAsia="en-US"/>
              </w:rPr>
              <w:t>дейінгі</w:t>
            </w:r>
            <w:proofErr w:type="spellEnd"/>
            <w:r>
              <w:rPr>
                <w:lang w:eastAsia="en-US"/>
              </w:rPr>
              <w:t xml:space="preserve"> </w:t>
            </w:r>
            <w:proofErr w:type="spellStart"/>
            <w:r>
              <w:rPr>
                <w:lang w:eastAsia="en-US"/>
              </w:rPr>
              <w:t>учаске</w:t>
            </w:r>
            <w:proofErr w:type="spellEnd"/>
            <w:r>
              <w:rPr>
                <w:lang w:eastAsia="en-US"/>
              </w:rPr>
              <w:t>.</w:t>
            </w:r>
          </w:p>
        </w:tc>
        <w:tc>
          <w:tcPr>
            <w:tcW w:w="561" w:type="pct"/>
            <w:tcBorders>
              <w:top w:val="single" w:sz="4" w:space="0" w:color="auto"/>
              <w:left w:val="single" w:sz="4" w:space="0" w:color="auto"/>
              <w:bottom w:val="single" w:sz="4" w:space="0" w:color="auto"/>
              <w:right w:val="single" w:sz="4" w:space="0" w:color="auto"/>
            </w:tcBorders>
          </w:tcPr>
          <w:p w:rsidR="00801DF1" w:rsidRDefault="00801DF1" w:rsidP="00801DF1">
            <w:pPr>
              <w:spacing w:line="276" w:lineRule="auto"/>
              <w:jc w:val="center"/>
              <w:rPr>
                <w:lang w:eastAsia="en-US"/>
              </w:rPr>
            </w:pPr>
            <w:proofErr w:type="spellStart"/>
            <w:r>
              <w:rPr>
                <w:lang w:eastAsia="en-US"/>
              </w:rPr>
              <w:lastRenderedPageBreak/>
              <w:t>Мобильдік</w:t>
            </w:r>
            <w:proofErr w:type="spellEnd"/>
            <w:r>
              <w:rPr>
                <w:lang w:eastAsia="en-US"/>
              </w:rPr>
              <w:t xml:space="preserve"> </w:t>
            </w:r>
            <w:proofErr w:type="spellStart"/>
            <w:r>
              <w:rPr>
                <w:lang w:eastAsia="en-US"/>
              </w:rPr>
              <w:t>топпен</w:t>
            </w:r>
            <w:proofErr w:type="spellEnd"/>
            <w:r>
              <w:rPr>
                <w:lang w:eastAsia="en-US"/>
              </w:rPr>
              <w:t xml:space="preserve"> </w:t>
            </w:r>
            <w:proofErr w:type="spellStart"/>
            <w:r>
              <w:rPr>
                <w:lang w:eastAsia="en-US"/>
              </w:rPr>
              <w:t>күзету</w:t>
            </w:r>
            <w:proofErr w:type="spellEnd"/>
          </w:p>
        </w:tc>
        <w:tc>
          <w:tcPr>
            <w:tcW w:w="327" w:type="pct"/>
            <w:tcBorders>
              <w:top w:val="single" w:sz="4" w:space="0" w:color="auto"/>
              <w:left w:val="single" w:sz="4" w:space="0" w:color="auto"/>
              <w:bottom w:val="single" w:sz="4" w:space="0" w:color="auto"/>
              <w:right w:val="single" w:sz="4" w:space="0" w:color="auto"/>
            </w:tcBorders>
          </w:tcPr>
          <w:p w:rsidR="00801DF1" w:rsidRDefault="00801DF1" w:rsidP="00801DF1">
            <w:pPr>
              <w:jc w:val="center"/>
              <w:rPr>
                <w:sz w:val="22"/>
                <w:szCs w:val="22"/>
              </w:rPr>
            </w:pPr>
            <w:r>
              <w:rPr>
                <w:sz w:val="22"/>
                <w:szCs w:val="22"/>
              </w:rPr>
              <w:t>2</w:t>
            </w:r>
          </w:p>
        </w:tc>
        <w:tc>
          <w:tcPr>
            <w:tcW w:w="374" w:type="pct"/>
            <w:tcBorders>
              <w:top w:val="single" w:sz="4" w:space="0" w:color="auto"/>
              <w:left w:val="single" w:sz="4" w:space="0" w:color="auto"/>
              <w:bottom w:val="single" w:sz="4" w:space="0" w:color="auto"/>
              <w:right w:val="single" w:sz="4" w:space="0" w:color="auto"/>
            </w:tcBorders>
          </w:tcPr>
          <w:p w:rsidR="00801DF1" w:rsidRPr="00B45B02" w:rsidRDefault="00801DF1" w:rsidP="00801DF1">
            <w:pPr>
              <w:jc w:val="center"/>
              <w:rPr>
                <w:sz w:val="22"/>
                <w:szCs w:val="22"/>
              </w:rPr>
            </w:pPr>
            <w:r>
              <w:rPr>
                <w:sz w:val="22"/>
                <w:szCs w:val="22"/>
              </w:rPr>
              <w:t>16</w:t>
            </w:r>
          </w:p>
        </w:tc>
        <w:tc>
          <w:tcPr>
            <w:tcW w:w="420" w:type="pct"/>
            <w:tcBorders>
              <w:top w:val="single" w:sz="4" w:space="0" w:color="auto"/>
              <w:left w:val="single" w:sz="4" w:space="0" w:color="auto"/>
              <w:bottom w:val="single" w:sz="4" w:space="0" w:color="auto"/>
              <w:right w:val="single" w:sz="4" w:space="0" w:color="auto"/>
            </w:tcBorders>
          </w:tcPr>
          <w:p w:rsidR="00801DF1" w:rsidRPr="003461C8" w:rsidRDefault="00801DF1" w:rsidP="00801DF1">
            <w:pPr>
              <w:jc w:val="center"/>
              <w:rPr>
                <w:sz w:val="22"/>
                <w:szCs w:val="22"/>
                <w:lang w:val="en-US"/>
              </w:rPr>
            </w:pPr>
            <w:r>
              <w:rPr>
                <w:sz w:val="22"/>
                <w:szCs w:val="22"/>
                <w:lang w:val="en-US"/>
              </w:rPr>
              <w:t>2</w:t>
            </w:r>
          </w:p>
        </w:tc>
        <w:tc>
          <w:tcPr>
            <w:tcW w:w="514" w:type="pct"/>
            <w:tcBorders>
              <w:top w:val="single" w:sz="4" w:space="0" w:color="auto"/>
              <w:left w:val="single" w:sz="4" w:space="0" w:color="auto"/>
              <w:bottom w:val="single" w:sz="4" w:space="0" w:color="auto"/>
              <w:right w:val="single" w:sz="4" w:space="0" w:color="auto"/>
            </w:tcBorders>
          </w:tcPr>
          <w:p w:rsidR="00801DF1" w:rsidRDefault="00801DF1" w:rsidP="00801DF1">
            <w:pPr>
              <w:jc w:val="center"/>
              <w:rPr>
                <w:sz w:val="22"/>
                <w:szCs w:val="22"/>
              </w:rPr>
            </w:pPr>
            <w:r>
              <w:rPr>
                <w:sz w:val="22"/>
                <w:szCs w:val="22"/>
              </w:rPr>
              <w:t>2</w:t>
            </w:r>
          </w:p>
        </w:tc>
        <w:tc>
          <w:tcPr>
            <w:tcW w:w="610" w:type="pct"/>
            <w:tcBorders>
              <w:top w:val="single" w:sz="4" w:space="0" w:color="auto"/>
              <w:left w:val="single" w:sz="4" w:space="0" w:color="auto"/>
              <w:bottom w:val="single" w:sz="4" w:space="0" w:color="auto"/>
              <w:right w:val="single" w:sz="4" w:space="0" w:color="auto"/>
            </w:tcBorders>
          </w:tcPr>
          <w:p w:rsidR="00801DF1" w:rsidRDefault="00801DF1" w:rsidP="00801DF1">
            <w:pPr>
              <w:jc w:val="center"/>
              <w:rPr>
                <w:sz w:val="22"/>
                <w:szCs w:val="22"/>
              </w:rPr>
            </w:pPr>
            <w:r>
              <w:rPr>
                <w:sz w:val="22"/>
                <w:szCs w:val="22"/>
              </w:rPr>
              <w:t>-</w:t>
            </w:r>
          </w:p>
        </w:tc>
        <w:tc>
          <w:tcPr>
            <w:tcW w:w="468" w:type="pct"/>
            <w:tcBorders>
              <w:top w:val="single" w:sz="4" w:space="0" w:color="auto"/>
              <w:left w:val="single" w:sz="4" w:space="0" w:color="auto"/>
              <w:bottom w:val="single" w:sz="4" w:space="0" w:color="auto"/>
              <w:right w:val="single" w:sz="4" w:space="0" w:color="auto"/>
            </w:tcBorders>
          </w:tcPr>
          <w:p w:rsidR="00801DF1" w:rsidRPr="00B45B02" w:rsidRDefault="00801DF1" w:rsidP="00801DF1">
            <w:pPr>
              <w:jc w:val="center"/>
              <w:rPr>
                <w:sz w:val="22"/>
                <w:szCs w:val="22"/>
              </w:rPr>
            </w:pPr>
            <w:r>
              <w:rPr>
                <w:sz w:val="22"/>
                <w:szCs w:val="22"/>
              </w:rPr>
              <w:t>2а</w:t>
            </w:r>
          </w:p>
        </w:tc>
        <w:tc>
          <w:tcPr>
            <w:tcW w:w="461" w:type="pct"/>
            <w:tcBorders>
              <w:top w:val="single" w:sz="4" w:space="0" w:color="auto"/>
              <w:left w:val="single" w:sz="4" w:space="0" w:color="auto"/>
              <w:bottom w:val="single" w:sz="4" w:space="0" w:color="auto"/>
              <w:right w:val="single" w:sz="4" w:space="0" w:color="auto"/>
            </w:tcBorders>
          </w:tcPr>
          <w:p w:rsidR="00801DF1" w:rsidRPr="00B45B02" w:rsidRDefault="00801DF1" w:rsidP="00801DF1">
            <w:pPr>
              <w:jc w:val="center"/>
              <w:rPr>
                <w:sz w:val="22"/>
                <w:szCs w:val="22"/>
              </w:rPr>
            </w:pPr>
            <w:r>
              <w:rPr>
                <w:sz w:val="22"/>
                <w:szCs w:val="22"/>
              </w:rPr>
              <w:t>2</w:t>
            </w:r>
          </w:p>
        </w:tc>
      </w:tr>
      <w:tr w:rsidR="00801DF1" w:rsidTr="00315704">
        <w:trPr>
          <w:trHeight w:val="755"/>
        </w:trPr>
        <w:tc>
          <w:tcPr>
            <w:tcW w:w="177" w:type="pct"/>
            <w:tcBorders>
              <w:top w:val="single" w:sz="4" w:space="0" w:color="auto"/>
              <w:left w:val="single" w:sz="4" w:space="0" w:color="auto"/>
              <w:bottom w:val="single" w:sz="4" w:space="0" w:color="auto"/>
              <w:right w:val="single" w:sz="4" w:space="0" w:color="auto"/>
            </w:tcBorders>
          </w:tcPr>
          <w:p w:rsidR="00801DF1" w:rsidRDefault="00801DF1" w:rsidP="00801DF1">
            <w:pPr>
              <w:jc w:val="center"/>
              <w:rPr>
                <w:sz w:val="22"/>
                <w:szCs w:val="22"/>
              </w:rPr>
            </w:pPr>
            <w:r>
              <w:rPr>
                <w:sz w:val="22"/>
                <w:szCs w:val="22"/>
              </w:rPr>
              <w:lastRenderedPageBreak/>
              <w:t>1</w:t>
            </w:r>
            <w:r>
              <w:rPr>
                <w:sz w:val="22"/>
                <w:szCs w:val="22"/>
                <w:lang w:val="kk-KZ"/>
              </w:rPr>
              <w:t>4</w:t>
            </w:r>
            <w:r>
              <w:rPr>
                <w:sz w:val="22"/>
                <w:szCs w:val="22"/>
              </w:rPr>
              <w:t>.</w:t>
            </w:r>
          </w:p>
        </w:tc>
        <w:tc>
          <w:tcPr>
            <w:tcW w:w="1087" w:type="pct"/>
            <w:tcBorders>
              <w:top w:val="single" w:sz="4" w:space="0" w:color="auto"/>
              <w:left w:val="single" w:sz="4" w:space="0" w:color="auto"/>
              <w:bottom w:val="single" w:sz="4" w:space="0" w:color="auto"/>
              <w:right w:val="single" w:sz="4" w:space="0" w:color="auto"/>
            </w:tcBorders>
          </w:tcPr>
          <w:p w:rsidR="00801DF1" w:rsidRPr="001B5D03" w:rsidRDefault="00801DF1" w:rsidP="001B5D03">
            <w:pPr>
              <w:spacing w:line="276" w:lineRule="auto"/>
              <w:rPr>
                <w:lang w:val="kk-KZ" w:eastAsia="en-US"/>
              </w:rPr>
            </w:pPr>
            <w:r>
              <w:rPr>
                <w:lang w:eastAsia="en-US"/>
              </w:rPr>
              <w:t>"</w:t>
            </w:r>
            <w:r>
              <w:rPr>
                <w:b/>
                <w:color w:val="000000"/>
                <w:lang w:eastAsia="en-US"/>
              </w:rPr>
              <w:t>Астрахань-</w:t>
            </w:r>
            <w:proofErr w:type="spellStart"/>
            <w:r>
              <w:rPr>
                <w:b/>
                <w:color w:val="000000"/>
                <w:lang w:eastAsia="en-US"/>
              </w:rPr>
              <w:t>Маңғышлақ</w:t>
            </w:r>
            <w:proofErr w:type="spellEnd"/>
            <w:r>
              <w:rPr>
                <w:b/>
                <w:color w:val="000000"/>
                <w:lang w:eastAsia="en-US"/>
              </w:rPr>
              <w:t xml:space="preserve"> </w:t>
            </w:r>
            <w:proofErr w:type="spellStart"/>
            <w:r>
              <w:rPr>
                <w:b/>
                <w:color w:val="000000"/>
                <w:lang w:eastAsia="en-US"/>
              </w:rPr>
              <w:t>магистральдық</w:t>
            </w:r>
            <w:proofErr w:type="spellEnd"/>
            <w:r>
              <w:rPr>
                <w:b/>
                <w:color w:val="000000"/>
                <w:lang w:eastAsia="en-US"/>
              </w:rPr>
              <w:t xml:space="preserve"> </w:t>
            </w:r>
            <w:proofErr w:type="spellStart"/>
            <w:r>
              <w:rPr>
                <w:b/>
                <w:color w:val="000000"/>
                <w:lang w:eastAsia="en-US"/>
              </w:rPr>
              <w:t>суағызғысы</w:t>
            </w:r>
            <w:r>
              <w:rPr>
                <w:b/>
                <w:lang w:eastAsia="en-US"/>
              </w:rPr>
              <w:t>ның</w:t>
            </w:r>
            <w:proofErr w:type="spellEnd"/>
            <w:r>
              <w:rPr>
                <w:b/>
                <w:lang w:eastAsia="en-US"/>
              </w:rPr>
              <w:t xml:space="preserve"> 207- 362 км </w:t>
            </w:r>
            <w:proofErr w:type="spellStart"/>
            <w:r>
              <w:rPr>
                <w:b/>
                <w:lang w:eastAsia="en-US"/>
              </w:rPr>
              <w:t>дейінгі</w:t>
            </w:r>
            <w:proofErr w:type="spellEnd"/>
            <w:r>
              <w:rPr>
                <w:b/>
                <w:lang w:eastAsia="en-US"/>
              </w:rPr>
              <w:t xml:space="preserve"> </w:t>
            </w:r>
            <w:proofErr w:type="spellStart"/>
            <w:r>
              <w:rPr>
                <w:b/>
                <w:lang w:eastAsia="en-US"/>
              </w:rPr>
              <w:t>учаскесіндегі</w:t>
            </w:r>
            <w:proofErr w:type="spellEnd"/>
            <w:r>
              <w:rPr>
                <w:b/>
                <w:lang w:eastAsia="en-US"/>
              </w:rPr>
              <w:t xml:space="preserve"> </w:t>
            </w:r>
            <w:proofErr w:type="spellStart"/>
            <w:r>
              <w:rPr>
                <w:b/>
                <w:lang w:eastAsia="en-US"/>
              </w:rPr>
              <w:t>Ду</w:t>
            </w:r>
            <w:proofErr w:type="spellEnd"/>
            <w:r>
              <w:rPr>
                <w:b/>
                <w:lang w:eastAsia="en-US"/>
              </w:rPr>
              <w:t xml:space="preserve"> 1220 мм </w:t>
            </w:r>
            <w:proofErr w:type="spellStart"/>
            <w:r>
              <w:rPr>
                <w:b/>
                <w:lang w:eastAsia="en-US"/>
              </w:rPr>
              <w:t>желілік</w:t>
            </w:r>
            <w:proofErr w:type="spellEnd"/>
            <w:r>
              <w:rPr>
                <w:b/>
                <w:lang w:eastAsia="en-US"/>
              </w:rPr>
              <w:t xml:space="preserve"> </w:t>
            </w:r>
            <w:proofErr w:type="spellStart"/>
            <w:r>
              <w:rPr>
                <w:b/>
                <w:lang w:eastAsia="en-US"/>
              </w:rPr>
              <w:t>бөлігі</w:t>
            </w:r>
            <w:proofErr w:type="spellEnd"/>
            <w:r>
              <w:rPr>
                <w:b/>
                <w:lang w:eastAsia="en-US"/>
              </w:rPr>
              <w:t>. (</w:t>
            </w:r>
            <w:proofErr w:type="spellStart"/>
            <w:r>
              <w:rPr>
                <w:b/>
                <w:lang w:eastAsia="en-US"/>
              </w:rPr>
              <w:t>негізгі</w:t>
            </w:r>
            <w:proofErr w:type="spellEnd"/>
            <w:r>
              <w:rPr>
                <w:b/>
                <w:lang w:eastAsia="en-US"/>
              </w:rPr>
              <w:t xml:space="preserve"> </w:t>
            </w:r>
            <w:proofErr w:type="spellStart"/>
            <w:r>
              <w:rPr>
                <w:b/>
                <w:lang w:eastAsia="en-US"/>
              </w:rPr>
              <w:t>желі</w:t>
            </w:r>
            <w:proofErr w:type="spellEnd"/>
            <w:r>
              <w:rPr>
                <w:b/>
                <w:lang w:eastAsia="en-US"/>
              </w:rPr>
              <w:t>), 207-335,4 км (</w:t>
            </w:r>
            <w:proofErr w:type="spellStart"/>
            <w:r>
              <w:rPr>
                <w:b/>
                <w:lang w:eastAsia="en-US"/>
              </w:rPr>
              <w:t>резервтік</w:t>
            </w:r>
            <w:proofErr w:type="spellEnd"/>
            <w:r>
              <w:rPr>
                <w:b/>
                <w:lang w:eastAsia="en-US"/>
              </w:rPr>
              <w:t xml:space="preserve"> </w:t>
            </w:r>
            <w:proofErr w:type="spellStart"/>
            <w:r>
              <w:rPr>
                <w:b/>
                <w:lang w:eastAsia="en-US"/>
              </w:rPr>
              <w:t>желі</w:t>
            </w:r>
            <w:proofErr w:type="spellEnd"/>
            <w:r>
              <w:rPr>
                <w:b/>
                <w:lang w:eastAsia="en-US"/>
              </w:rPr>
              <w:t>),</w:t>
            </w:r>
            <w:r>
              <w:rPr>
                <w:lang w:eastAsia="en-US"/>
              </w:rPr>
              <w:t xml:space="preserve"> </w:t>
            </w:r>
            <w:r w:rsidR="00E84EAC" w:rsidRPr="00E84EAC">
              <w:rPr>
                <w:b/>
                <w:lang w:val="kk-KZ" w:eastAsia="en-US"/>
              </w:rPr>
              <w:t xml:space="preserve">«Қашаған» ГКДҚ Ду315 мм, ұзындығы 25,8 км </w:t>
            </w:r>
            <w:proofErr w:type="spellStart"/>
            <w:r w:rsidR="00E84EAC" w:rsidRPr="00E84EAC">
              <w:rPr>
                <w:b/>
                <w:color w:val="000000"/>
                <w:lang w:eastAsia="en-US"/>
              </w:rPr>
              <w:t>суағызғы</w:t>
            </w:r>
            <w:proofErr w:type="spellEnd"/>
            <w:r w:rsidR="00E84EAC" w:rsidRPr="00E84EAC">
              <w:rPr>
                <w:b/>
                <w:lang w:val="kk-KZ" w:eastAsia="en-US"/>
              </w:rPr>
              <w:t>сының желілік бөлігі</w:t>
            </w:r>
            <w:r w:rsidR="00E84EAC">
              <w:rPr>
                <w:lang w:val="kk-KZ" w:eastAsia="en-US"/>
              </w:rPr>
              <w:t xml:space="preserve"> </w:t>
            </w:r>
            <w:r w:rsidR="001B5D03">
              <w:rPr>
                <w:lang w:val="kk-KZ" w:eastAsia="en-US"/>
              </w:rPr>
              <w:t>(</w:t>
            </w:r>
            <w:proofErr w:type="spellStart"/>
            <w:r>
              <w:rPr>
                <w:lang w:eastAsia="en-US"/>
              </w:rPr>
              <w:t>күзет</w:t>
            </w:r>
            <w:proofErr w:type="spellEnd"/>
            <w:r>
              <w:rPr>
                <w:lang w:eastAsia="en-US"/>
              </w:rPr>
              <w:t xml:space="preserve"> </w:t>
            </w:r>
            <w:proofErr w:type="spellStart"/>
            <w:r>
              <w:rPr>
                <w:lang w:eastAsia="en-US"/>
              </w:rPr>
              <w:t>аймағы</w:t>
            </w:r>
            <w:proofErr w:type="spellEnd"/>
            <w:r>
              <w:rPr>
                <w:lang w:eastAsia="en-US"/>
              </w:rPr>
              <w:t xml:space="preserve">, </w:t>
            </w:r>
            <w:r w:rsidR="001B5D03">
              <w:rPr>
                <w:lang w:val="kk-KZ" w:eastAsia="en-US"/>
              </w:rPr>
              <w:t xml:space="preserve">магистральдық құбыр-1 желісі, </w:t>
            </w:r>
            <w:proofErr w:type="spellStart"/>
            <w:r>
              <w:rPr>
                <w:lang w:eastAsia="en-US"/>
              </w:rPr>
              <w:lastRenderedPageBreak/>
              <w:t>ілмекті-реттеуші</w:t>
            </w:r>
            <w:proofErr w:type="spellEnd"/>
            <w:r>
              <w:rPr>
                <w:lang w:eastAsia="en-US"/>
              </w:rPr>
              <w:t xml:space="preserve"> </w:t>
            </w:r>
            <w:proofErr w:type="spellStart"/>
            <w:r>
              <w:rPr>
                <w:lang w:eastAsia="en-US"/>
              </w:rPr>
              <w:t>арматурасы</w:t>
            </w:r>
            <w:proofErr w:type="spellEnd"/>
            <w:r>
              <w:rPr>
                <w:lang w:eastAsia="en-US"/>
              </w:rPr>
              <w:t xml:space="preserve"> бар </w:t>
            </w:r>
            <w:proofErr w:type="spellStart"/>
            <w:r>
              <w:rPr>
                <w:lang w:eastAsia="en-US"/>
              </w:rPr>
              <w:t>желілік</w:t>
            </w:r>
            <w:proofErr w:type="spellEnd"/>
            <w:r>
              <w:rPr>
                <w:lang w:eastAsia="en-US"/>
              </w:rPr>
              <w:t xml:space="preserve"> </w:t>
            </w:r>
            <w:proofErr w:type="spellStart"/>
            <w:r>
              <w:rPr>
                <w:lang w:eastAsia="en-US"/>
              </w:rPr>
              <w:t>тораптар</w:t>
            </w:r>
            <w:proofErr w:type="spellEnd"/>
            <w:r>
              <w:rPr>
                <w:lang w:eastAsia="en-US"/>
              </w:rPr>
              <w:t xml:space="preserve">, ӘЖ-10 </w:t>
            </w:r>
            <w:proofErr w:type="spellStart"/>
            <w:r>
              <w:rPr>
                <w:lang w:eastAsia="en-US"/>
              </w:rPr>
              <w:t>кВ</w:t>
            </w:r>
            <w:proofErr w:type="spellEnd"/>
            <w:r>
              <w:rPr>
                <w:lang w:eastAsia="en-US"/>
              </w:rPr>
              <w:t xml:space="preserve"> </w:t>
            </w:r>
            <w:proofErr w:type="spellStart"/>
            <w:r>
              <w:rPr>
                <w:lang w:eastAsia="en-US"/>
              </w:rPr>
              <w:t>электр</w:t>
            </w:r>
            <w:proofErr w:type="spellEnd"/>
            <w:r>
              <w:rPr>
                <w:lang w:eastAsia="en-US"/>
              </w:rPr>
              <w:t xml:space="preserve"> беру </w:t>
            </w:r>
            <w:proofErr w:type="spellStart"/>
            <w:r>
              <w:rPr>
                <w:lang w:eastAsia="en-US"/>
              </w:rPr>
              <w:t>желілер</w:t>
            </w:r>
            <w:r w:rsidR="001B5D03">
              <w:rPr>
                <w:lang w:eastAsia="en-US"/>
              </w:rPr>
              <w:t>і</w:t>
            </w:r>
            <w:proofErr w:type="spellEnd"/>
            <w:r w:rsidR="001B5D03">
              <w:rPr>
                <w:lang w:eastAsia="en-US"/>
              </w:rPr>
              <w:t xml:space="preserve">, </w:t>
            </w:r>
            <w:proofErr w:type="spellStart"/>
            <w:r w:rsidR="001B5D03">
              <w:rPr>
                <w:lang w:eastAsia="en-US"/>
              </w:rPr>
              <w:t>катодтық</w:t>
            </w:r>
            <w:proofErr w:type="spellEnd"/>
            <w:r w:rsidR="001B5D03">
              <w:rPr>
                <w:lang w:eastAsia="en-US"/>
              </w:rPr>
              <w:t xml:space="preserve"> </w:t>
            </w:r>
            <w:proofErr w:type="spellStart"/>
            <w:r w:rsidR="001B5D03">
              <w:rPr>
                <w:lang w:eastAsia="en-US"/>
              </w:rPr>
              <w:t>қорғау</w:t>
            </w:r>
            <w:proofErr w:type="spellEnd"/>
            <w:r w:rsidR="001B5D03">
              <w:rPr>
                <w:lang w:eastAsia="en-US"/>
              </w:rPr>
              <w:t xml:space="preserve"> </w:t>
            </w:r>
            <w:proofErr w:type="spellStart"/>
            <w:r w:rsidR="001B5D03">
              <w:rPr>
                <w:lang w:eastAsia="en-US"/>
              </w:rPr>
              <w:t>станциялары</w:t>
            </w:r>
            <w:proofErr w:type="spellEnd"/>
            <w:r w:rsidR="001B5D03">
              <w:rPr>
                <w:lang w:eastAsia="en-US"/>
              </w:rPr>
              <w:t>,</w:t>
            </w:r>
            <w:r w:rsidRPr="001B5D03">
              <w:rPr>
                <w:color w:val="FF0000"/>
                <w:lang w:eastAsia="en-US"/>
              </w:rPr>
              <w:t xml:space="preserve"> </w:t>
            </w:r>
            <w:proofErr w:type="spellStart"/>
            <w:r>
              <w:rPr>
                <w:lang w:eastAsia="en-US"/>
              </w:rPr>
              <w:t>байланыс</w:t>
            </w:r>
            <w:proofErr w:type="spellEnd"/>
            <w:r>
              <w:rPr>
                <w:lang w:eastAsia="en-US"/>
              </w:rPr>
              <w:t xml:space="preserve"> </w:t>
            </w:r>
            <w:proofErr w:type="spellStart"/>
            <w:r>
              <w:rPr>
                <w:lang w:eastAsia="en-US"/>
              </w:rPr>
              <w:t>жабдығы</w:t>
            </w:r>
            <w:proofErr w:type="spellEnd"/>
            <w:r>
              <w:rPr>
                <w:lang w:eastAsia="en-US"/>
              </w:rPr>
              <w:t xml:space="preserve">, </w:t>
            </w:r>
            <w:proofErr w:type="spellStart"/>
            <w:r>
              <w:rPr>
                <w:lang w:eastAsia="en-US"/>
              </w:rPr>
              <w:t>километрлік</w:t>
            </w:r>
            <w:proofErr w:type="spellEnd"/>
            <w:r>
              <w:rPr>
                <w:lang w:eastAsia="en-US"/>
              </w:rPr>
              <w:t xml:space="preserve"> </w:t>
            </w:r>
            <w:proofErr w:type="spellStart"/>
            <w:r>
              <w:rPr>
                <w:lang w:eastAsia="en-US"/>
              </w:rPr>
              <w:t>бағаналар</w:t>
            </w:r>
            <w:proofErr w:type="spellEnd"/>
            <w:r>
              <w:rPr>
                <w:lang w:eastAsia="en-US"/>
              </w:rPr>
              <w:t xml:space="preserve">, </w:t>
            </w:r>
            <w:proofErr w:type="spellStart"/>
            <w:r>
              <w:rPr>
                <w:lang w:eastAsia="en-US"/>
              </w:rPr>
              <w:t>ескерту</w:t>
            </w:r>
            <w:proofErr w:type="spellEnd"/>
            <w:r>
              <w:rPr>
                <w:lang w:eastAsia="en-US"/>
              </w:rPr>
              <w:t xml:space="preserve"> </w:t>
            </w:r>
            <w:proofErr w:type="spellStart"/>
            <w:r>
              <w:rPr>
                <w:lang w:eastAsia="en-US"/>
              </w:rPr>
              <w:t>және</w:t>
            </w:r>
            <w:proofErr w:type="spellEnd"/>
            <w:r>
              <w:rPr>
                <w:lang w:eastAsia="en-US"/>
              </w:rPr>
              <w:t xml:space="preserve"> </w:t>
            </w:r>
            <w:proofErr w:type="spellStart"/>
            <w:r>
              <w:rPr>
                <w:lang w:eastAsia="en-US"/>
              </w:rPr>
              <w:t>ақпараттық</w:t>
            </w:r>
            <w:proofErr w:type="spellEnd"/>
            <w:r>
              <w:rPr>
                <w:lang w:eastAsia="en-US"/>
              </w:rPr>
              <w:t xml:space="preserve"> </w:t>
            </w:r>
            <w:proofErr w:type="spellStart"/>
            <w:r>
              <w:rPr>
                <w:lang w:eastAsia="en-US"/>
              </w:rPr>
              <w:t>белгілер</w:t>
            </w:r>
            <w:proofErr w:type="spellEnd"/>
            <w:r w:rsidR="001B5D03">
              <w:rPr>
                <w:lang w:val="kk-KZ" w:eastAsia="en-US"/>
              </w:rPr>
              <w:t>)</w:t>
            </w:r>
          </w:p>
        </w:tc>
        <w:tc>
          <w:tcPr>
            <w:tcW w:w="561" w:type="pct"/>
            <w:tcBorders>
              <w:top w:val="single" w:sz="4" w:space="0" w:color="auto"/>
              <w:left w:val="single" w:sz="4" w:space="0" w:color="auto"/>
              <w:bottom w:val="single" w:sz="4" w:space="0" w:color="auto"/>
              <w:right w:val="single" w:sz="4" w:space="0" w:color="auto"/>
            </w:tcBorders>
          </w:tcPr>
          <w:p w:rsidR="00801DF1" w:rsidRDefault="00801DF1" w:rsidP="00801DF1">
            <w:pPr>
              <w:spacing w:line="276" w:lineRule="auto"/>
              <w:jc w:val="center"/>
              <w:rPr>
                <w:lang w:eastAsia="en-US"/>
              </w:rPr>
            </w:pPr>
            <w:proofErr w:type="spellStart"/>
            <w:r>
              <w:rPr>
                <w:lang w:eastAsia="en-US"/>
              </w:rPr>
              <w:lastRenderedPageBreak/>
              <w:t>Мобильдік</w:t>
            </w:r>
            <w:proofErr w:type="spellEnd"/>
            <w:r>
              <w:rPr>
                <w:lang w:eastAsia="en-US"/>
              </w:rPr>
              <w:t xml:space="preserve"> </w:t>
            </w:r>
            <w:proofErr w:type="spellStart"/>
            <w:r>
              <w:rPr>
                <w:lang w:eastAsia="en-US"/>
              </w:rPr>
              <w:t>топпен</w:t>
            </w:r>
            <w:proofErr w:type="spellEnd"/>
            <w:r>
              <w:rPr>
                <w:lang w:eastAsia="en-US"/>
              </w:rPr>
              <w:t xml:space="preserve"> </w:t>
            </w:r>
            <w:proofErr w:type="spellStart"/>
            <w:r>
              <w:rPr>
                <w:lang w:eastAsia="en-US"/>
              </w:rPr>
              <w:t>күзету</w:t>
            </w:r>
            <w:proofErr w:type="spellEnd"/>
          </w:p>
        </w:tc>
        <w:tc>
          <w:tcPr>
            <w:tcW w:w="327" w:type="pct"/>
            <w:tcBorders>
              <w:top w:val="single" w:sz="4" w:space="0" w:color="auto"/>
              <w:left w:val="single" w:sz="4" w:space="0" w:color="auto"/>
              <w:bottom w:val="single" w:sz="4" w:space="0" w:color="auto"/>
              <w:right w:val="single" w:sz="4" w:space="0" w:color="auto"/>
            </w:tcBorders>
          </w:tcPr>
          <w:p w:rsidR="00801DF1" w:rsidRPr="003461C8" w:rsidRDefault="00801DF1" w:rsidP="00801DF1">
            <w:pPr>
              <w:jc w:val="center"/>
              <w:rPr>
                <w:sz w:val="22"/>
                <w:szCs w:val="22"/>
                <w:lang w:val="en-US"/>
              </w:rPr>
            </w:pPr>
            <w:r>
              <w:rPr>
                <w:sz w:val="22"/>
                <w:szCs w:val="22"/>
                <w:lang w:val="en-US"/>
              </w:rPr>
              <w:t>2</w:t>
            </w:r>
          </w:p>
        </w:tc>
        <w:tc>
          <w:tcPr>
            <w:tcW w:w="374" w:type="pct"/>
            <w:tcBorders>
              <w:top w:val="single" w:sz="4" w:space="0" w:color="auto"/>
              <w:left w:val="single" w:sz="4" w:space="0" w:color="auto"/>
              <w:bottom w:val="single" w:sz="4" w:space="0" w:color="auto"/>
              <w:right w:val="single" w:sz="4" w:space="0" w:color="auto"/>
            </w:tcBorders>
          </w:tcPr>
          <w:p w:rsidR="00801DF1" w:rsidRPr="00291F91" w:rsidRDefault="00801DF1" w:rsidP="00801DF1">
            <w:pPr>
              <w:jc w:val="center"/>
              <w:rPr>
                <w:sz w:val="22"/>
                <w:szCs w:val="22"/>
              </w:rPr>
            </w:pPr>
            <w:r>
              <w:rPr>
                <w:sz w:val="22"/>
                <w:szCs w:val="22"/>
              </w:rPr>
              <w:t>16</w:t>
            </w:r>
          </w:p>
        </w:tc>
        <w:tc>
          <w:tcPr>
            <w:tcW w:w="420" w:type="pct"/>
            <w:tcBorders>
              <w:top w:val="single" w:sz="4" w:space="0" w:color="auto"/>
              <w:left w:val="single" w:sz="4" w:space="0" w:color="auto"/>
              <w:bottom w:val="single" w:sz="4" w:space="0" w:color="auto"/>
              <w:right w:val="single" w:sz="4" w:space="0" w:color="auto"/>
            </w:tcBorders>
          </w:tcPr>
          <w:p w:rsidR="00801DF1" w:rsidRPr="003461C8" w:rsidRDefault="00801DF1" w:rsidP="00801DF1">
            <w:pPr>
              <w:jc w:val="center"/>
              <w:rPr>
                <w:sz w:val="22"/>
                <w:szCs w:val="22"/>
                <w:lang w:val="en-US"/>
              </w:rPr>
            </w:pPr>
            <w:r>
              <w:rPr>
                <w:sz w:val="22"/>
                <w:szCs w:val="22"/>
                <w:lang w:val="en-US"/>
              </w:rPr>
              <w:t>2</w:t>
            </w:r>
          </w:p>
        </w:tc>
        <w:tc>
          <w:tcPr>
            <w:tcW w:w="514" w:type="pct"/>
            <w:tcBorders>
              <w:top w:val="single" w:sz="4" w:space="0" w:color="auto"/>
              <w:left w:val="single" w:sz="4" w:space="0" w:color="auto"/>
              <w:bottom w:val="single" w:sz="4" w:space="0" w:color="auto"/>
              <w:right w:val="single" w:sz="4" w:space="0" w:color="auto"/>
            </w:tcBorders>
          </w:tcPr>
          <w:p w:rsidR="00801DF1" w:rsidRPr="002F2DCA" w:rsidRDefault="00801DF1" w:rsidP="00801DF1">
            <w:pPr>
              <w:jc w:val="center"/>
              <w:rPr>
                <w:sz w:val="22"/>
                <w:szCs w:val="22"/>
              </w:rPr>
            </w:pPr>
            <w:r>
              <w:rPr>
                <w:sz w:val="22"/>
                <w:szCs w:val="22"/>
              </w:rPr>
              <w:t>2</w:t>
            </w:r>
          </w:p>
        </w:tc>
        <w:tc>
          <w:tcPr>
            <w:tcW w:w="610" w:type="pct"/>
            <w:tcBorders>
              <w:top w:val="single" w:sz="4" w:space="0" w:color="auto"/>
              <w:left w:val="single" w:sz="4" w:space="0" w:color="auto"/>
              <w:bottom w:val="single" w:sz="4" w:space="0" w:color="auto"/>
              <w:right w:val="single" w:sz="4" w:space="0" w:color="auto"/>
            </w:tcBorders>
          </w:tcPr>
          <w:p w:rsidR="00801DF1" w:rsidRPr="002F2DCA" w:rsidRDefault="00801DF1" w:rsidP="00801DF1">
            <w:pPr>
              <w:jc w:val="center"/>
              <w:rPr>
                <w:sz w:val="22"/>
                <w:szCs w:val="22"/>
              </w:rPr>
            </w:pPr>
            <w:r>
              <w:rPr>
                <w:sz w:val="22"/>
                <w:szCs w:val="22"/>
              </w:rPr>
              <w:t>-</w:t>
            </w:r>
          </w:p>
        </w:tc>
        <w:tc>
          <w:tcPr>
            <w:tcW w:w="468" w:type="pct"/>
            <w:tcBorders>
              <w:top w:val="single" w:sz="4" w:space="0" w:color="auto"/>
              <w:left w:val="single" w:sz="4" w:space="0" w:color="auto"/>
              <w:bottom w:val="single" w:sz="4" w:space="0" w:color="auto"/>
              <w:right w:val="single" w:sz="4" w:space="0" w:color="auto"/>
            </w:tcBorders>
          </w:tcPr>
          <w:p w:rsidR="00801DF1" w:rsidRPr="00B45B02" w:rsidRDefault="00801DF1" w:rsidP="00801DF1">
            <w:pPr>
              <w:jc w:val="center"/>
              <w:rPr>
                <w:sz w:val="22"/>
                <w:szCs w:val="22"/>
              </w:rPr>
            </w:pPr>
            <w:r>
              <w:rPr>
                <w:sz w:val="22"/>
                <w:szCs w:val="22"/>
              </w:rPr>
              <w:t>2а</w:t>
            </w:r>
          </w:p>
        </w:tc>
        <w:tc>
          <w:tcPr>
            <w:tcW w:w="461" w:type="pct"/>
            <w:tcBorders>
              <w:top w:val="single" w:sz="4" w:space="0" w:color="auto"/>
              <w:left w:val="single" w:sz="4" w:space="0" w:color="auto"/>
              <w:bottom w:val="single" w:sz="4" w:space="0" w:color="auto"/>
              <w:right w:val="single" w:sz="4" w:space="0" w:color="auto"/>
            </w:tcBorders>
          </w:tcPr>
          <w:p w:rsidR="00801DF1" w:rsidRPr="00B45B02" w:rsidRDefault="00801DF1" w:rsidP="00801DF1">
            <w:pPr>
              <w:jc w:val="center"/>
              <w:rPr>
                <w:sz w:val="22"/>
                <w:szCs w:val="22"/>
              </w:rPr>
            </w:pPr>
            <w:r>
              <w:rPr>
                <w:sz w:val="22"/>
                <w:szCs w:val="22"/>
              </w:rPr>
              <w:t>2</w:t>
            </w:r>
          </w:p>
        </w:tc>
      </w:tr>
      <w:tr w:rsidR="00801DF1" w:rsidTr="00A01BB1">
        <w:trPr>
          <w:trHeight w:val="274"/>
        </w:trPr>
        <w:tc>
          <w:tcPr>
            <w:tcW w:w="177" w:type="pct"/>
            <w:tcBorders>
              <w:top w:val="single" w:sz="4" w:space="0" w:color="auto"/>
              <w:left w:val="single" w:sz="4" w:space="0" w:color="auto"/>
              <w:bottom w:val="single" w:sz="4" w:space="0" w:color="auto"/>
              <w:right w:val="single" w:sz="4" w:space="0" w:color="auto"/>
            </w:tcBorders>
          </w:tcPr>
          <w:p w:rsidR="00801DF1" w:rsidRPr="003461C8" w:rsidRDefault="00801DF1" w:rsidP="00801DF1">
            <w:pPr>
              <w:jc w:val="center"/>
              <w:rPr>
                <w:sz w:val="22"/>
                <w:szCs w:val="22"/>
              </w:rPr>
            </w:pPr>
            <w:r>
              <w:rPr>
                <w:sz w:val="22"/>
                <w:szCs w:val="22"/>
                <w:lang w:val="en-US"/>
              </w:rPr>
              <w:lastRenderedPageBreak/>
              <w:t>1</w:t>
            </w:r>
            <w:r>
              <w:rPr>
                <w:sz w:val="22"/>
                <w:szCs w:val="22"/>
                <w:lang w:val="kk-KZ"/>
              </w:rPr>
              <w:t>5</w:t>
            </w:r>
            <w:r>
              <w:rPr>
                <w:sz w:val="22"/>
                <w:szCs w:val="22"/>
              </w:rPr>
              <w:t>.</w:t>
            </w:r>
          </w:p>
        </w:tc>
        <w:tc>
          <w:tcPr>
            <w:tcW w:w="1087" w:type="pct"/>
            <w:tcBorders>
              <w:top w:val="single" w:sz="4" w:space="0" w:color="auto"/>
              <w:left w:val="single" w:sz="4" w:space="0" w:color="auto"/>
              <w:bottom w:val="single" w:sz="4" w:space="0" w:color="auto"/>
              <w:right w:val="single" w:sz="4" w:space="0" w:color="auto"/>
            </w:tcBorders>
          </w:tcPr>
          <w:p w:rsidR="00801DF1" w:rsidRDefault="00801DF1" w:rsidP="00D712F7">
            <w:pPr>
              <w:spacing w:line="276" w:lineRule="auto"/>
              <w:rPr>
                <w:lang w:eastAsia="en-US"/>
              </w:rPr>
            </w:pPr>
            <w:r>
              <w:rPr>
                <w:b/>
                <w:color w:val="000000"/>
                <w:lang w:eastAsia="en-US"/>
              </w:rPr>
              <w:t>Астрахань-</w:t>
            </w:r>
            <w:proofErr w:type="spellStart"/>
            <w:r>
              <w:rPr>
                <w:b/>
                <w:color w:val="000000"/>
                <w:lang w:eastAsia="en-US"/>
              </w:rPr>
              <w:t>Маңғышлақ</w:t>
            </w:r>
            <w:proofErr w:type="spellEnd"/>
            <w:r>
              <w:rPr>
                <w:b/>
                <w:color w:val="000000"/>
                <w:lang w:eastAsia="en-US"/>
              </w:rPr>
              <w:t xml:space="preserve"> </w:t>
            </w:r>
            <w:proofErr w:type="spellStart"/>
            <w:r>
              <w:rPr>
                <w:b/>
                <w:color w:val="000000"/>
                <w:lang w:eastAsia="en-US"/>
              </w:rPr>
              <w:t>магистральдық</w:t>
            </w:r>
            <w:proofErr w:type="spellEnd"/>
            <w:r>
              <w:rPr>
                <w:b/>
                <w:color w:val="000000"/>
                <w:lang w:eastAsia="en-US"/>
              </w:rPr>
              <w:t xml:space="preserve"> </w:t>
            </w:r>
            <w:proofErr w:type="spellStart"/>
            <w:r>
              <w:rPr>
                <w:b/>
                <w:color w:val="000000"/>
                <w:lang w:eastAsia="en-US"/>
              </w:rPr>
              <w:t>суағызғысы</w:t>
            </w:r>
            <w:r>
              <w:rPr>
                <w:b/>
                <w:lang w:eastAsia="en-US"/>
              </w:rPr>
              <w:t>ның</w:t>
            </w:r>
            <w:proofErr w:type="spellEnd"/>
            <w:r>
              <w:rPr>
                <w:b/>
                <w:lang w:eastAsia="en-US"/>
              </w:rPr>
              <w:t xml:space="preserve"> 362</w:t>
            </w:r>
            <w:r w:rsidR="00D712F7">
              <w:rPr>
                <w:b/>
                <w:lang w:eastAsia="en-US"/>
              </w:rPr>
              <w:t xml:space="preserve">-547 км </w:t>
            </w:r>
            <w:proofErr w:type="spellStart"/>
            <w:r w:rsidR="00D712F7">
              <w:rPr>
                <w:b/>
                <w:lang w:eastAsia="en-US"/>
              </w:rPr>
              <w:t>дейінгі</w:t>
            </w:r>
            <w:proofErr w:type="spellEnd"/>
            <w:r w:rsidR="00D712F7">
              <w:rPr>
                <w:b/>
                <w:lang w:eastAsia="en-US"/>
              </w:rPr>
              <w:t xml:space="preserve"> </w:t>
            </w:r>
            <w:proofErr w:type="spellStart"/>
            <w:r w:rsidR="00D712F7">
              <w:rPr>
                <w:b/>
                <w:lang w:eastAsia="en-US"/>
              </w:rPr>
              <w:t>желілік</w:t>
            </w:r>
            <w:proofErr w:type="spellEnd"/>
            <w:r w:rsidR="00D712F7">
              <w:rPr>
                <w:b/>
                <w:lang w:eastAsia="en-US"/>
              </w:rPr>
              <w:t xml:space="preserve"> </w:t>
            </w:r>
            <w:proofErr w:type="spellStart"/>
            <w:r w:rsidR="00D712F7">
              <w:rPr>
                <w:b/>
                <w:lang w:eastAsia="en-US"/>
              </w:rPr>
              <w:t>бөлігі</w:t>
            </w:r>
            <w:proofErr w:type="spellEnd"/>
            <w:r>
              <w:rPr>
                <w:lang w:eastAsia="en-US"/>
              </w:rPr>
              <w:t xml:space="preserve"> </w:t>
            </w:r>
            <w:r w:rsidR="00D712F7">
              <w:rPr>
                <w:lang w:val="kk-KZ" w:eastAsia="en-US"/>
              </w:rPr>
              <w:t>(</w:t>
            </w:r>
            <w:proofErr w:type="spellStart"/>
            <w:r>
              <w:rPr>
                <w:lang w:eastAsia="en-US"/>
              </w:rPr>
              <w:t>күзет</w:t>
            </w:r>
            <w:proofErr w:type="spellEnd"/>
            <w:r>
              <w:rPr>
                <w:lang w:eastAsia="en-US"/>
              </w:rPr>
              <w:t xml:space="preserve"> </w:t>
            </w:r>
            <w:proofErr w:type="spellStart"/>
            <w:r>
              <w:rPr>
                <w:lang w:eastAsia="en-US"/>
              </w:rPr>
              <w:t>аймағы</w:t>
            </w:r>
            <w:proofErr w:type="spellEnd"/>
            <w:r>
              <w:rPr>
                <w:lang w:eastAsia="en-US"/>
              </w:rPr>
              <w:t xml:space="preserve">, </w:t>
            </w:r>
            <w:proofErr w:type="spellStart"/>
            <w:r>
              <w:rPr>
                <w:lang w:eastAsia="en-US"/>
              </w:rPr>
              <w:t>магистральдық</w:t>
            </w:r>
            <w:proofErr w:type="spellEnd"/>
            <w:r>
              <w:rPr>
                <w:lang w:eastAsia="en-US"/>
              </w:rPr>
              <w:t xml:space="preserve"> құбыр-1 </w:t>
            </w:r>
            <w:proofErr w:type="spellStart"/>
            <w:r>
              <w:rPr>
                <w:lang w:eastAsia="en-US"/>
              </w:rPr>
              <w:t>желі</w:t>
            </w:r>
            <w:proofErr w:type="spellEnd"/>
            <w:r>
              <w:rPr>
                <w:lang w:eastAsia="en-US"/>
              </w:rPr>
              <w:t xml:space="preserve">, </w:t>
            </w:r>
            <w:proofErr w:type="spellStart"/>
            <w:r>
              <w:rPr>
                <w:lang w:eastAsia="en-US"/>
              </w:rPr>
              <w:t>ілмекті-реттеуші</w:t>
            </w:r>
            <w:proofErr w:type="spellEnd"/>
            <w:r>
              <w:rPr>
                <w:lang w:eastAsia="en-US"/>
              </w:rPr>
              <w:t xml:space="preserve"> </w:t>
            </w:r>
            <w:proofErr w:type="spellStart"/>
            <w:r>
              <w:rPr>
                <w:lang w:eastAsia="en-US"/>
              </w:rPr>
              <w:t>арматурасы</w:t>
            </w:r>
            <w:proofErr w:type="spellEnd"/>
            <w:r>
              <w:rPr>
                <w:lang w:eastAsia="en-US"/>
              </w:rPr>
              <w:t xml:space="preserve"> бар </w:t>
            </w:r>
            <w:proofErr w:type="spellStart"/>
            <w:r>
              <w:rPr>
                <w:lang w:eastAsia="en-US"/>
              </w:rPr>
              <w:t>желілік</w:t>
            </w:r>
            <w:proofErr w:type="spellEnd"/>
            <w:r>
              <w:rPr>
                <w:lang w:eastAsia="en-US"/>
              </w:rPr>
              <w:t xml:space="preserve"> </w:t>
            </w:r>
            <w:proofErr w:type="spellStart"/>
            <w:r>
              <w:rPr>
                <w:lang w:eastAsia="en-US"/>
              </w:rPr>
              <w:t>тораптар</w:t>
            </w:r>
            <w:proofErr w:type="spellEnd"/>
            <w:r>
              <w:rPr>
                <w:lang w:eastAsia="en-US"/>
              </w:rPr>
              <w:t xml:space="preserve">, ӘЖ-10 </w:t>
            </w:r>
            <w:proofErr w:type="spellStart"/>
            <w:r>
              <w:rPr>
                <w:lang w:eastAsia="en-US"/>
              </w:rPr>
              <w:t>кВ</w:t>
            </w:r>
            <w:proofErr w:type="spellEnd"/>
            <w:r>
              <w:rPr>
                <w:lang w:eastAsia="en-US"/>
              </w:rPr>
              <w:t xml:space="preserve"> </w:t>
            </w:r>
            <w:proofErr w:type="spellStart"/>
            <w:r>
              <w:rPr>
                <w:lang w:eastAsia="en-US"/>
              </w:rPr>
              <w:t>электр</w:t>
            </w:r>
            <w:proofErr w:type="spellEnd"/>
            <w:r>
              <w:rPr>
                <w:lang w:eastAsia="en-US"/>
              </w:rPr>
              <w:t xml:space="preserve"> беру </w:t>
            </w:r>
            <w:proofErr w:type="spellStart"/>
            <w:r>
              <w:rPr>
                <w:lang w:eastAsia="en-US"/>
              </w:rPr>
              <w:t>желілері</w:t>
            </w:r>
            <w:proofErr w:type="spellEnd"/>
            <w:r>
              <w:rPr>
                <w:lang w:eastAsia="en-US"/>
              </w:rPr>
              <w:t xml:space="preserve">, </w:t>
            </w:r>
            <w:proofErr w:type="spellStart"/>
            <w:r>
              <w:rPr>
                <w:lang w:eastAsia="en-US"/>
              </w:rPr>
              <w:t>катодтық</w:t>
            </w:r>
            <w:proofErr w:type="spellEnd"/>
            <w:r>
              <w:rPr>
                <w:lang w:eastAsia="en-US"/>
              </w:rPr>
              <w:t xml:space="preserve"> </w:t>
            </w:r>
            <w:proofErr w:type="spellStart"/>
            <w:r>
              <w:rPr>
                <w:lang w:eastAsia="en-US"/>
              </w:rPr>
              <w:t>қорғау</w:t>
            </w:r>
            <w:proofErr w:type="spellEnd"/>
            <w:r>
              <w:rPr>
                <w:lang w:eastAsia="en-US"/>
              </w:rPr>
              <w:t xml:space="preserve"> </w:t>
            </w:r>
            <w:proofErr w:type="spellStart"/>
            <w:r>
              <w:rPr>
                <w:lang w:eastAsia="en-US"/>
              </w:rPr>
              <w:t>станциялары</w:t>
            </w:r>
            <w:proofErr w:type="spellEnd"/>
            <w:r>
              <w:rPr>
                <w:lang w:eastAsia="en-US"/>
              </w:rPr>
              <w:t xml:space="preserve">, </w:t>
            </w:r>
            <w:proofErr w:type="spellStart"/>
            <w:r>
              <w:rPr>
                <w:lang w:eastAsia="en-US"/>
              </w:rPr>
              <w:t>байланыс</w:t>
            </w:r>
            <w:proofErr w:type="spellEnd"/>
            <w:r>
              <w:rPr>
                <w:lang w:eastAsia="en-US"/>
              </w:rPr>
              <w:t xml:space="preserve"> </w:t>
            </w:r>
            <w:proofErr w:type="spellStart"/>
            <w:r>
              <w:rPr>
                <w:lang w:eastAsia="en-US"/>
              </w:rPr>
              <w:t>жабдығы</w:t>
            </w:r>
            <w:proofErr w:type="spellEnd"/>
            <w:r>
              <w:rPr>
                <w:lang w:eastAsia="en-US"/>
              </w:rPr>
              <w:t xml:space="preserve">, </w:t>
            </w:r>
            <w:proofErr w:type="spellStart"/>
            <w:r>
              <w:rPr>
                <w:lang w:eastAsia="en-US"/>
              </w:rPr>
              <w:t>километрлік</w:t>
            </w:r>
            <w:proofErr w:type="spellEnd"/>
            <w:r>
              <w:rPr>
                <w:lang w:eastAsia="en-US"/>
              </w:rPr>
              <w:t xml:space="preserve"> </w:t>
            </w:r>
            <w:proofErr w:type="spellStart"/>
            <w:r>
              <w:rPr>
                <w:lang w:eastAsia="en-US"/>
              </w:rPr>
              <w:t>бағандары</w:t>
            </w:r>
            <w:proofErr w:type="spellEnd"/>
            <w:r>
              <w:rPr>
                <w:lang w:eastAsia="en-US"/>
              </w:rPr>
              <w:t xml:space="preserve">, </w:t>
            </w:r>
            <w:proofErr w:type="spellStart"/>
            <w:r>
              <w:rPr>
                <w:lang w:eastAsia="en-US"/>
              </w:rPr>
              <w:t>ескерту</w:t>
            </w:r>
            <w:proofErr w:type="spellEnd"/>
            <w:r>
              <w:rPr>
                <w:lang w:eastAsia="en-US"/>
              </w:rPr>
              <w:t xml:space="preserve"> </w:t>
            </w:r>
            <w:proofErr w:type="spellStart"/>
            <w:r>
              <w:rPr>
                <w:lang w:eastAsia="en-US"/>
              </w:rPr>
              <w:t>және</w:t>
            </w:r>
            <w:proofErr w:type="spellEnd"/>
            <w:r>
              <w:rPr>
                <w:lang w:eastAsia="en-US"/>
              </w:rPr>
              <w:t xml:space="preserve"> </w:t>
            </w:r>
            <w:proofErr w:type="spellStart"/>
            <w:r>
              <w:rPr>
                <w:lang w:eastAsia="en-US"/>
              </w:rPr>
              <w:t>ақпараттық</w:t>
            </w:r>
            <w:proofErr w:type="spellEnd"/>
            <w:r>
              <w:rPr>
                <w:lang w:eastAsia="en-US"/>
              </w:rPr>
              <w:t xml:space="preserve"> </w:t>
            </w:r>
            <w:proofErr w:type="spellStart"/>
            <w:r>
              <w:rPr>
                <w:lang w:eastAsia="en-US"/>
              </w:rPr>
              <w:t>белгілер</w:t>
            </w:r>
            <w:proofErr w:type="spellEnd"/>
            <w:r>
              <w:rPr>
                <w:lang w:eastAsia="en-US"/>
              </w:rPr>
              <w:t>.</w:t>
            </w:r>
          </w:p>
        </w:tc>
        <w:tc>
          <w:tcPr>
            <w:tcW w:w="561" w:type="pct"/>
            <w:tcBorders>
              <w:top w:val="single" w:sz="4" w:space="0" w:color="auto"/>
              <w:left w:val="single" w:sz="4" w:space="0" w:color="auto"/>
              <w:bottom w:val="single" w:sz="4" w:space="0" w:color="auto"/>
              <w:right w:val="single" w:sz="4" w:space="0" w:color="auto"/>
            </w:tcBorders>
          </w:tcPr>
          <w:p w:rsidR="00801DF1" w:rsidRDefault="00801DF1" w:rsidP="00801DF1">
            <w:pPr>
              <w:spacing w:line="276" w:lineRule="auto"/>
              <w:jc w:val="center"/>
              <w:rPr>
                <w:lang w:eastAsia="en-US"/>
              </w:rPr>
            </w:pPr>
            <w:proofErr w:type="spellStart"/>
            <w:r>
              <w:rPr>
                <w:lang w:eastAsia="en-US"/>
              </w:rPr>
              <w:t>Мобильдік</w:t>
            </w:r>
            <w:proofErr w:type="spellEnd"/>
            <w:r>
              <w:rPr>
                <w:lang w:eastAsia="en-US"/>
              </w:rPr>
              <w:t xml:space="preserve"> </w:t>
            </w:r>
            <w:proofErr w:type="spellStart"/>
            <w:r>
              <w:rPr>
                <w:lang w:eastAsia="en-US"/>
              </w:rPr>
              <w:t>топпен</w:t>
            </w:r>
            <w:proofErr w:type="spellEnd"/>
            <w:r>
              <w:rPr>
                <w:lang w:eastAsia="en-US"/>
              </w:rPr>
              <w:t xml:space="preserve"> </w:t>
            </w:r>
            <w:proofErr w:type="spellStart"/>
            <w:r>
              <w:rPr>
                <w:lang w:eastAsia="en-US"/>
              </w:rPr>
              <w:t>күзету</w:t>
            </w:r>
            <w:proofErr w:type="spellEnd"/>
          </w:p>
        </w:tc>
        <w:tc>
          <w:tcPr>
            <w:tcW w:w="327" w:type="pct"/>
            <w:tcBorders>
              <w:top w:val="single" w:sz="4" w:space="0" w:color="auto"/>
              <w:left w:val="single" w:sz="4" w:space="0" w:color="auto"/>
              <w:bottom w:val="single" w:sz="4" w:space="0" w:color="auto"/>
              <w:right w:val="single" w:sz="4" w:space="0" w:color="auto"/>
            </w:tcBorders>
          </w:tcPr>
          <w:p w:rsidR="00801DF1" w:rsidRPr="002F2DCA" w:rsidRDefault="00801DF1" w:rsidP="00801DF1">
            <w:pPr>
              <w:jc w:val="center"/>
              <w:rPr>
                <w:sz w:val="22"/>
                <w:szCs w:val="22"/>
              </w:rPr>
            </w:pPr>
            <w:r>
              <w:rPr>
                <w:sz w:val="22"/>
                <w:szCs w:val="22"/>
              </w:rPr>
              <w:t>2</w:t>
            </w:r>
          </w:p>
        </w:tc>
        <w:tc>
          <w:tcPr>
            <w:tcW w:w="374" w:type="pct"/>
            <w:tcBorders>
              <w:top w:val="single" w:sz="4" w:space="0" w:color="auto"/>
              <w:left w:val="single" w:sz="4" w:space="0" w:color="auto"/>
              <w:bottom w:val="single" w:sz="4" w:space="0" w:color="auto"/>
              <w:right w:val="single" w:sz="4" w:space="0" w:color="auto"/>
            </w:tcBorders>
          </w:tcPr>
          <w:p w:rsidR="00801DF1" w:rsidRPr="002F2DCA" w:rsidRDefault="00801DF1" w:rsidP="00801DF1">
            <w:pPr>
              <w:jc w:val="center"/>
              <w:rPr>
                <w:sz w:val="22"/>
                <w:szCs w:val="22"/>
              </w:rPr>
            </w:pPr>
            <w:r>
              <w:rPr>
                <w:sz w:val="22"/>
                <w:szCs w:val="22"/>
              </w:rPr>
              <w:t>16</w:t>
            </w:r>
          </w:p>
        </w:tc>
        <w:tc>
          <w:tcPr>
            <w:tcW w:w="420" w:type="pct"/>
            <w:tcBorders>
              <w:top w:val="single" w:sz="4" w:space="0" w:color="auto"/>
              <w:left w:val="single" w:sz="4" w:space="0" w:color="auto"/>
              <w:bottom w:val="single" w:sz="4" w:space="0" w:color="auto"/>
              <w:right w:val="single" w:sz="4" w:space="0" w:color="auto"/>
            </w:tcBorders>
          </w:tcPr>
          <w:p w:rsidR="00801DF1" w:rsidRPr="002F2DCA" w:rsidRDefault="00801DF1" w:rsidP="00801DF1">
            <w:pPr>
              <w:jc w:val="center"/>
              <w:rPr>
                <w:sz w:val="22"/>
                <w:szCs w:val="22"/>
              </w:rPr>
            </w:pPr>
            <w:r>
              <w:rPr>
                <w:sz w:val="22"/>
                <w:szCs w:val="22"/>
              </w:rPr>
              <w:t>2</w:t>
            </w:r>
          </w:p>
        </w:tc>
        <w:tc>
          <w:tcPr>
            <w:tcW w:w="514" w:type="pct"/>
            <w:tcBorders>
              <w:top w:val="single" w:sz="4" w:space="0" w:color="auto"/>
              <w:left w:val="single" w:sz="4" w:space="0" w:color="auto"/>
              <w:bottom w:val="single" w:sz="4" w:space="0" w:color="auto"/>
              <w:right w:val="single" w:sz="4" w:space="0" w:color="auto"/>
            </w:tcBorders>
          </w:tcPr>
          <w:p w:rsidR="00801DF1" w:rsidRPr="002F2DCA" w:rsidRDefault="00801DF1" w:rsidP="00801DF1">
            <w:pPr>
              <w:jc w:val="center"/>
              <w:rPr>
                <w:sz w:val="22"/>
                <w:szCs w:val="22"/>
              </w:rPr>
            </w:pPr>
            <w:r>
              <w:rPr>
                <w:sz w:val="22"/>
                <w:szCs w:val="22"/>
              </w:rPr>
              <w:t>2</w:t>
            </w:r>
          </w:p>
        </w:tc>
        <w:tc>
          <w:tcPr>
            <w:tcW w:w="610" w:type="pct"/>
            <w:tcBorders>
              <w:top w:val="single" w:sz="4" w:space="0" w:color="auto"/>
              <w:left w:val="single" w:sz="4" w:space="0" w:color="auto"/>
              <w:bottom w:val="single" w:sz="4" w:space="0" w:color="auto"/>
              <w:right w:val="single" w:sz="4" w:space="0" w:color="auto"/>
            </w:tcBorders>
          </w:tcPr>
          <w:p w:rsidR="00801DF1" w:rsidRPr="002F2DCA" w:rsidRDefault="00801DF1" w:rsidP="00801DF1">
            <w:pPr>
              <w:jc w:val="center"/>
              <w:rPr>
                <w:sz w:val="22"/>
                <w:szCs w:val="22"/>
              </w:rPr>
            </w:pPr>
            <w:r>
              <w:rPr>
                <w:sz w:val="22"/>
                <w:szCs w:val="22"/>
              </w:rPr>
              <w:t>-</w:t>
            </w:r>
          </w:p>
        </w:tc>
        <w:tc>
          <w:tcPr>
            <w:tcW w:w="468" w:type="pct"/>
            <w:tcBorders>
              <w:top w:val="single" w:sz="4" w:space="0" w:color="auto"/>
              <w:left w:val="single" w:sz="4" w:space="0" w:color="auto"/>
              <w:bottom w:val="single" w:sz="4" w:space="0" w:color="auto"/>
              <w:right w:val="single" w:sz="4" w:space="0" w:color="auto"/>
            </w:tcBorders>
          </w:tcPr>
          <w:p w:rsidR="00801DF1" w:rsidRPr="00B45B02" w:rsidRDefault="00801DF1" w:rsidP="00801DF1">
            <w:pPr>
              <w:jc w:val="center"/>
              <w:rPr>
                <w:sz w:val="22"/>
                <w:szCs w:val="22"/>
              </w:rPr>
            </w:pPr>
            <w:r>
              <w:rPr>
                <w:sz w:val="22"/>
                <w:szCs w:val="22"/>
              </w:rPr>
              <w:t>2а</w:t>
            </w:r>
          </w:p>
        </w:tc>
        <w:tc>
          <w:tcPr>
            <w:tcW w:w="461" w:type="pct"/>
            <w:tcBorders>
              <w:top w:val="single" w:sz="4" w:space="0" w:color="auto"/>
              <w:left w:val="single" w:sz="4" w:space="0" w:color="auto"/>
              <w:bottom w:val="single" w:sz="4" w:space="0" w:color="auto"/>
              <w:right w:val="single" w:sz="4" w:space="0" w:color="auto"/>
            </w:tcBorders>
          </w:tcPr>
          <w:p w:rsidR="00801DF1" w:rsidRPr="00B45B02" w:rsidRDefault="00801DF1" w:rsidP="00801DF1">
            <w:pPr>
              <w:jc w:val="center"/>
              <w:rPr>
                <w:sz w:val="22"/>
                <w:szCs w:val="22"/>
              </w:rPr>
            </w:pPr>
            <w:r>
              <w:rPr>
                <w:sz w:val="22"/>
                <w:szCs w:val="22"/>
              </w:rPr>
              <w:t>2</w:t>
            </w:r>
          </w:p>
        </w:tc>
      </w:tr>
      <w:tr w:rsidR="00801DF1" w:rsidTr="00315704">
        <w:trPr>
          <w:trHeight w:val="755"/>
        </w:trPr>
        <w:tc>
          <w:tcPr>
            <w:tcW w:w="177" w:type="pct"/>
            <w:tcBorders>
              <w:top w:val="single" w:sz="4" w:space="0" w:color="auto"/>
              <w:left w:val="single" w:sz="4" w:space="0" w:color="auto"/>
              <w:bottom w:val="single" w:sz="4" w:space="0" w:color="auto"/>
              <w:right w:val="single" w:sz="4" w:space="0" w:color="auto"/>
            </w:tcBorders>
          </w:tcPr>
          <w:p w:rsidR="00801DF1" w:rsidRPr="003461C8" w:rsidRDefault="00801DF1" w:rsidP="00801DF1">
            <w:pPr>
              <w:jc w:val="center"/>
              <w:rPr>
                <w:sz w:val="22"/>
                <w:szCs w:val="22"/>
              </w:rPr>
            </w:pPr>
            <w:r>
              <w:rPr>
                <w:sz w:val="22"/>
                <w:szCs w:val="22"/>
                <w:lang w:val="en-US"/>
              </w:rPr>
              <w:t>1</w:t>
            </w:r>
            <w:r>
              <w:rPr>
                <w:sz w:val="22"/>
                <w:szCs w:val="22"/>
                <w:lang w:val="kk-KZ"/>
              </w:rPr>
              <w:t>6</w:t>
            </w:r>
            <w:r>
              <w:rPr>
                <w:sz w:val="22"/>
                <w:szCs w:val="22"/>
              </w:rPr>
              <w:t>.</w:t>
            </w:r>
          </w:p>
        </w:tc>
        <w:tc>
          <w:tcPr>
            <w:tcW w:w="1087" w:type="pct"/>
            <w:tcBorders>
              <w:top w:val="single" w:sz="4" w:space="0" w:color="auto"/>
              <w:left w:val="single" w:sz="4" w:space="0" w:color="auto"/>
              <w:bottom w:val="single" w:sz="4" w:space="0" w:color="auto"/>
              <w:right w:val="single" w:sz="4" w:space="0" w:color="auto"/>
            </w:tcBorders>
          </w:tcPr>
          <w:p w:rsidR="00801DF1" w:rsidRDefault="00801DF1" w:rsidP="00217F51">
            <w:pPr>
              <w:spacing w:line="276" w:lineRule="auto"/>
              <w:rPr>
                <w:lang w:eastAsia="en-US"/>
              </w:rPr>
            </w:pPr>
            <w:proofErr w:type="spellStart"/>
            <w:r>
              <w:rPr>
                <w:b/>
                <w:lang w:eastAsia="en-US"/>
              </w:rPr>
              <w:t>Құлсары</w:t>
            </w:r>
            <w:proofErr w:type="spellEnd"/>
            <w:r>
              <w:rPr>
                <w:b/>
                <w:lang w:eastAsia="en-US"/>
              </w:rPr>
              <w:t xml:space="preserve">-Прорва </w:t>
            </w:r>
            <w:proofErr w:type="spellStart"/>
            <w:r>
              <w:rPr>
                <w:b/>
                <w:lang w:eastAsia="en-US"/>
              </w:rPr>
              <w:t>суағызғысыының</w:t>
            </w:r>
            <w:proofErr w:type="spellEnd"/>
            <w:r>
              <w:rPr>
                <w:b/>
                <w:lang w:eastAsia="en-US"/>
              </w:rPr>
              <w:t xml:space="preserve"> 0-167,3 км </w:t>
            </w:r>
            <w:proofErr w:type="spellStart"/>
            <w:r>
              <w:rPr>
                <w:b/>
                <w:lang w:eastAsia="en-US"/>
              </w:rPr>
              <w:t>дейінгі</w:t>
            </w:r>
            <w:proofErr w:type="spellEnd"/>
            <w:r>
              <w:rPr>
                <w:b/>
                <w:lang w:eastAsia="en-US"/>
              </w:rPr>
              <w:t xml:space="preserve"> </w:t>
            </w:r>
            <w:proofErr w:type="spellStart"/>
            <w:r>
              <w:rPr>
                <w:b/>
                <w:lang w:eastAsia="en-US"/>
              </w:rPr>
              <w:t>желілік</w:t>
            </w:r>
            <w:proofErr w:type="spellEnd"/>
            <w:r>
              <w:rPr>
                <w:b/>
                <w:lang w:eastAsia="en-US"/>
              </w:rPr>
              <w:t xml:space="preserve"> </w:t>
            </w:r>
            <w:proofErr w:type="spellStart"/>
            <w:r>
              <w:rPr>
                <w:b/>
                <w:lang w:eastAsia="en-US"/>
              </w:rPr>
              <w:t>бөлігі</w:t>
            </w:r>
            <w:proofErr w:type="spellEnd"/>
            <w:r>
              <w:rPr>
                <w:b/>
                <w:lang w:eastAsia="en-US"/>
              </w:rPr>
              <w:t>,</w:t>
            </w:r>
            <w:r>
              <w:rPr>
                <w:lang w:eastAsia="en-US"/>
              </w:rPr>
              <w:t xml:space="preserve"> </w:t>
            </w:r>
            <w:proofErr w:type="spellStart"/>
            <w:r w:rsidR="00217F51">
              <w:rPr>
                <w:b/>
                <w:lang w:eastAsia="en-US"/>
              </w:rPr>
              <w:t>Құлсары-</w:t>
            </w:r>
            <w:r w:rsidR="00217F51" w:rsidRPr="00217F51">
              <w:rPr>
                <w:b/>
                <w:lang w:eastAsia="en-US"/>
              </w:rPr>
              <w:t>Теңіз</w:t>
            </w:r>
            <w:proofErr w:type="spellEnd"/>
            <w:r w:rsidR="00E84EAC">
              <w:rPr>
                <w:b/>
                <w:lang w:eastAsia="en-US"/>
              </w:rPr>
              <w:t xml:space="preserve"> </w:t>
            </w:r>
            <w:proofErr w:type="spellStart"/>
            <w:r w:rsidR="00E84EAC">
              <w:rPr>
                <w:b/>
                <w:lang w:eastAsia="en-US"/>
              </w:rPr>
              <w:t>суағызғысы</w:t>
            </w:r>
            <w:r w:rsidR="00217F51">
              <w:rPr>
                <w:b/>
                <w:lang w:eastAsia="en-US"/>
              </w:rPr>
              <w:t>ның</w:t>
            </w:r>
            <w:proofErr w:type="spellEnd"/>
            <w:r w:rsidR="00217F51">
              <w:rPr>
                <w:b/>
                <w:lang w:eastAsia="en-US"/>
              </w:rPr>
              <w:t xml:space="preserve"> 0-</w:t>
            </w:r>
            <w:r w:rsidR="00217F51">
              <w:rPr>
                <w:b/>
                <w:lang w:val="kk-KZ" w:eastAsia="en-US"/>
              </w:rPr>
              <w:t>204</w:t>
            </w:r>
            <w:r w:rsidR="00217F51">
              <w:rPr>
                <w:b/>
                <w:lang w:eastAsia="en-US"/>
              </w:rPr>
              <w:t xml:space="preserve"> км </w:t>
            </w:r>
            <w:proofErr w:type="spellStart"/>
            <w:r w:rsidR="00217F51">
              <w:rPr>
                <w:b/>
                <w:lang w:eastAsia="en-US"/>
              </w:rPr>
              <w:t>дейінгі</w:t>
            </w:r>
            <w:proofErr w:type="spellEnd"/>
            <w:r w:rsidR="00217F51">
              <w:rPr>
                <w:b/>
                <w:lang w:eastAsia="en-US"/>
              </w:rPr>
              <w:t xml:space="preserve"> </w:t>
            </w:r>
            <w:proofErr w:type="spellStart"/>
            <w:r w:rsidR="00217F51">
              <w:rPr>
                <w:b/>
                <w:lang w:eastAsia="en-US"/>
              </w:rPr>
              <w:t>желілік</w:t>
            </w:r>
            <w:proofErr w:type="spellEnd"/>
            <w:r w:rsidR="00217F51">
              <w:rPr>
                <w:b/>
                <w:lang w:eastAsia="en-US"/>
              </w:rPr>
              <w:t xml:space="preserve"> </w:t>
            </w:r>
            <w:proofErr w:type="spellStart"/>
            <w:r w:rsidR="00217F51">
              <w:rPr>
                <w:b/>
                <w:lang w:eastAsia="en-US"/>
              </w:rPr>
              <w:t>бөлігі</w:t>
            </w:r>
            <w:proofErr w:type="spellEnd"/>
            <w:r w:rsidR="00217F51">
              <w:rPr>
                <w:lang w:eastAsia="en-US"/>
              </w:rPr>
              <w:t xml:space="preserve"> </w:t>
            </w:r>
            <w:r w:rsidR="00217F51">
              <w:rPr>
                <w:lang w:val="kk-KZ" w:eastAsia="en-US"/>
              </w:rPr>
              <w:t>(</w:t>
            </w:r>
            <w:proofErr w:type="spellStart"/>
            <w:r>
              <w:rPr>
                <w:lang w:eastAsia="en-US"/>
              </w:rPr>
              <w:t>күзет</w:t>
            </w:r>
            <w:proofErr w:type="spellEnd"/>
            <w:r>
              <w:rPr>
                <w:lang w:eastAsia="en-US"/>
              </w:rPr>
              <w:t xml:space="preserve"> </w:t>
            </w:r>
            <w:proofErr w:type="spellStart"/>
            <w:r>
              <w:rPr>
                <w:lang w:eastAsia="en-US"/>
              </w:rPr>
              <w:t>аймағы</w:t>
            </w:r>
            <w:proofErr w:type="spellEnd"/>
            <w:r>
              <w:rPr>
                <w:lang w:eastAsia="en-US"/>
              </w:rPr>
              <w:t xml:space="preserve">, </w:t>
            </w:r>
            <w:proofErr w:type="spellStart"/>
            <w:r>
              <w:rPr>
                <w:lang w:eastAsia="en-US"/>
              </w:rPr>
              <w:t>магистральдық</w:t>
            </w:r>
            <w:proofErr w:type="spellEnd"/>
            <w:r>
              <w:rPr>
                <w:lang w:eastAsia="en-US"/>
              </w:rPr>
              <w:t xml:space="preserve"> құбыр-1 </w:t>
            </w:r>
            <w:proofErr w:type="spellStart"/>
            <w:r>
              <w:rPr>
                <w:lang w:eastAsia="en-US"/>
              </w:rPr>
              <w:t>желі</w:t>
            </w:r>
            <w:proofErr w:type="spellEnd"/>
            <w:r>
              <w:rPr>
                <w:lang w:eastAsia="en-US"/>
              </w:rPr>
              <w:t xml:space="preserve">, </w:t>
            </w:r>
            <w:proofErr w:type="spellStart"/>
            <w:r>
              <w:rPr>
                <w:lang w:eastAsia="en-US"/>
              </w:rPr>
              <w:t>бекіту-реттеу</w:t>
            </w:r>
            <w:proofErr w:type="spellEnd"/>
            <w:r>
              <w:rPr>
                <w:lang w:eastAsia="en-US"/>
              </w:rPr>
              <w:t xml:space="preserve"> </w:t>
            </w:r>
            <w:proofErr w:type="spellStart"/>
            <w:r>
              <w:rPr>
                <w:lang w:eastAsia="en-US"/>
              </w:rPr>
              <w:t>арматурасы</w:t>
            </w:r>
            <w:proofErr w:type="spellEnd"/>
            <w:r>
              <w:rPr>
                <w:lang w:eastAsia="en-US"/>
              </w:rPr>
              <w:t xml:space="preserve"> бар </w:t>
            </w:r>
            <w:proofErr w:type="spellStart"/>
            <w:r>
              <w:rPr>
                <w:lang w:eastAsia="en-US"/>
              </w:rPr>
              <w:t>желілік</w:t>
            </w:r>
            <w:proofErr w:type="spellEnd"/>
            <w:r>
              <w:rPr>
                <w:lang w:eastAsia="en-US"/>
              </w:rPr>
              <w:t xml:space="preserve"> </w:t>
            </w:r>
            <w:proofErr w:type="spellStart"/>
            <w:r>
              <w:rPr>
                <w:lang w:eastAsia="en-US"/>
              </w:rPr>
              <w:t>тораптар</w:t>
            </w:r>
            <w:proofErr w:type="spellEnd"/>
            <w:r>
              <w:rPr>
                <w:lang w:eastAsia="en-US"/>
              </w:rPr>
              <w:t xml:space="preserve">, ӘЖ-10 </w:t>
            </w:r>
            <w:proofErr w:type="spellStart"/>
            <w:r>
              <w:rPr>
                <w:lang w:eastAsia="en-US"/>
              </w:rPr>
              <w:t>кВ</w:t>
            </w:r>
            <w:proofErr w:type="spellEnd"/>
            <w:r>
              <w:rPr>
                <w:lang w:eastAsia="en-US"/>
              </w:rPr>
              <w:t xml:space="preserve"> </w:t>
            </w:r>
            <w:proofErr w:type="spellStart"/>
            <w:r>
              <w:rPr>
                <w:lang w:eastAsia="en-US"/>
              </w:rPr>
              <w:t>электр</w:t>
            </w:r>
            <w:proofErr w:type="spellEnd"/>
            <w:r>
              <w:rPr>
                <w:lang w:eastAsia="en-US"/>
              </w:rPr>
              <w:t xml:space="preserve"> беру </w:t>
            </w:r>
            <w:proofErr w:type="spellStart"/>
            <w:r>
              <w:rPr>
                <w:lang w:eastAsia="en-US"/>
              </w:rPr>
              <w:t>желілері</w:t>
            </w:r>
            <w:proofErr w:type="spellEnd"/>
            <w:r>
              <w:rPr>
                <w:lang w:eastAsia="en-US"/>
              </w:rPr>
              <w:t xml:space="preserve">, </w:t>
            </w:r>
            <w:proofErr w:type="spellStart"/>
            <w:r>
              <w:rPr>
                <w:lang w:eastAsia="en-US"/>
              </w:rPr>
              <w:t>катодтық</w:t>
            </w:r>
            <w:proofErr w:type="spellEnd"/>
            <w:r>
              <w:rPr>
                <w:lang w:eastAsia="en-US"/>
              </w:rPr>
              <w:t xml:space="preserve"> </w:t>
            </w:r>
            <w:proofErr w:type="spellStart"/>
            <w:r>
              <w:rPr>
                <w:lang w:eastAsia="en-US"/>
              </w:rPr>
              <w:t>қорғау</w:t>
            </w:r>
            <w:proofErr w:type="spellEnd"/>
            <w:r>
              <w:rPr>
                <w:lang w:eastAsia="en-US"/>
              </w:rPr>
              <w:t xml:space="preserve"> </w:t>
            </w:r>
            <w:proofErr w:type="spellStart"/>
            <w:r>
              <w:rPr>
                <w:lang w:eastAsia="en-US"/>
              </w:rPr>
              <w:t>станциялары</w:t>
            </w:r>
            <w:proofErr w:type="spellEnd"/>
            <w:r>
              <w:rPr>
                <w:lang w:eastAsia="en-US"/>
              </w:rPr>
              <w:t xml:space="preserve">, </w:t>
            </w:r>
            <w:proofErr w:type="spellStart"/>
            <w:r>
              <w:rPr>
                <w:lang w:eastAsia="en-US"/>
              </w:rPr>
              <w:t>байланыс</w:t>
            </w:r>
            <w:proofErr w:type="spellEnd"/>
            <w:r>
              <w:rPr>
                <w:lang w:eastAsia="en-US"/>
              </w:rPr>
              <w:t xml:space="preserve"> </w:t>
            </w:r>
            <w:proofErr w:type="spellStart"/>
            <w:r>
              <w:rPr>
                <w:lang w:eastAsia="en-US"/>
              </w:rPr>
              <w:lastRenderedPageBreak/>
              <w:t>жабдығы</w:t>
            </w:r>
            <w:proofErr w:type="spellEnd"/>
            <w:r>
              <w:rPr>
                <w:lang w:eastAsia="en-US"/>
              </w:rPr>
              <w:t xml:space="preserve">, километр </w:t>
            </w:r>
            <w:proofErr w:type="spellStart"/>
            <w:r>
              <w:rPr>
                <w:lang w:eastAsia="en-US"/>
              </w:rPr>
              <w:t>бағандары</w:t>
            </w:r>
            <w:proofErr w:type="spellEnd"/>
            <w:r>
              <w:rPr>
                <w:lang w:eastAsia="en-US"/>
              </w:rPr>
              <w:t xml:space="preserve">, </w:t>
            </w:r>
            <w:proofErr w:type="spellStart"/>
            <w:r>
              <w:rPr>
                <w:lang w:eastAsia="en-US"/>
              </w:rPr>
              <w:t>ескерту</w:t>
            </w:r>
            <w:proofErr w:type="spellEnd"/>
            <w:r>
              <w:rPr>
                <w:lang w:eastAsia="en-US"/>
              </w:rPr>
              <w:t xml:space="preserve"> </w:t>
            </w:r>
            <w:proofErr w:type="spellStart"/>
            <w:r>
              <w:rPr>
                <w:lang w:eastAsia="en-US"/>
              </w:rPr>
              <w:t>және</w:t>
            </w:r>
            <w:proofErr w:type="spellEnd"/>
            <w:r>
              <w:rPr>
                <w:lang w:eastAsia="en-US"/>
              </w:rPr>
              <w:t xml:space="preserve"> </w:t>
            </w:r>
            <w:proofErr w:type="spellStart"/>
            <w:r>
              <w:rPr>
                <w:lang w:eastAsia="en-US"/>
              </w:rPr>
              <w:t>ақпараттық</w:t>
            </w:r>
            <w:proofErr w:type="spellEnd"/>
            <w:r>
              <w:rPr>
                <w:lang w:eastAsia="en-US"/>
              </w:rPr>
              <w:t xml:space="preserve"> </w:t>
            </w:r>
            <w:proofErr w:type="spellStart"/>
            <w:r>
              <w:rPr>
                <w:lang w:eastAsia="en-US"/>
              </w:rPr>
              <w:t>белгілер</w:t>
            </w:r>
            <w:proofErr w:type="spellEnd"/>
            <w:r>
              <w:rPr>
                <w:lang w:eastAsia="en-US"/>
              </w:rPr>
              <w:t>.</w:t>
            </w:r>
          </w:p>
        </w:tc>
        <w:tc>
          <w:tcPr>
            <w:tcW w:w="561" w:type="pct"/>
            <w:tcBorders>
              <w:top w:val="single" w:sz="4" w:space="0" w:color="auto"/>
              <w:left w:val="single" w:sz="4" w:space="0" w:color="auto"/>
              <w:bottom w:val="single" w:sz="4" w:space="0" w:color="auto"/>
              <w:right w:val="single" w:sz="4" w:space="0" w:color="auto"/>
            </w:tcBorders>
          </w:tcPr>
          <w:p w:rsidR="00801DF1" w:rsidRDefault="00801DF1" w:rsidP="00801DF1">
            <w:pPr>
              <w:spacing w:line="276" w:lineRule="auto"/>
              <w:jc w:val="center"/>
              <w:rPr>
                <w:lang w:eastAsia="en-US"/>
              </w:rPr>
            </w:pPr>
            <w:proofErr w:type="spellStart"/>
            <w:r>
              <w:rPr>
                <w:lang w:eastAsia="en-US"/>
              </w:rPr>
              <w:lastRenderedPageBreak/>
              <w:t>Мобильдік</w:t>
            </w:r>
            <w:proofErr w:type="spellEnd"/>
            <w:r>
              <w:rPr>
                <w:lang w:eastAsia="en-US"/>
              </w:rPr>
              <w:t xml:space="preserve"> </w:t>
            </w:r>
            <w:proofErr w:type="spellStart"/>
            <w:r>
              <w:rPr>
                <w:lang w:eastAsia="en-US"/>
              </w:rPr>
              <w:t>топпен</w:t>
            </w:r>
            <w:proofErr w:type="spellEnd"/>
            <w:r>
              <w:rPr>
                <w:lang w:eastAsia="en-US"/>
              </w:rPr>
              <w:t xml:space="preserve"> </w:t>
            </w:r>
            <w:proofErr w:type="spellStart"/>
            <w:r>
              <w:rPr>
                <w:lang w:eastAsia="en-US"/>
              </w:rPr>
              <w:t>күзету</w:t>
            </w:r>
            <w:proofErr w:type="spellEnd"/>
          </w:p>
        </w:tc>
        <w:tc>
          <w:tcPr>
            <w:tcW w:w="327" w:type="pct"/>
            <w:tcBorders>
              <w:top w:val="single" w:sz="4" w:space="0" w:color="auto"/>
              <w:left w:val="single" w:sz="4" w:space="0" w:color="auto"/>
              <w:bottom w:val="single" w:sz="4" w:space="0" w:color="auto"/>
              <w:right w:val="single" w:sz="4" w:space="0" w:color="auto"/>
            </w:tcBorders>
          </w:tcPr>
          <w:p w:rsidR="00801DF1" w:rsidRPr="003461C8" w:rsidRDefault="00801DF1" w:rsidP="00801DF1">
            <w:pPr>
              <w:jc w:val="center"/>
              <w:rPr>
                <w:sz w:val="22"/>
                <w:szCs w:val="22"/>
                <w:lang w:val="en-US"/>
              </w:rPr>
            </w:pPr>
            <w:r>
              <w:rPr>
                <w:sz w:val="22"/>
                <w:szCs w:val="22"/>
                <w:lang w:val="en-US"/>
              </w:rPr>
              <w:t>1</w:t>
            </w:r>
          </w:p>
        </w:tc>
        <w:tc>
          <w:tcPr>
            <w:tcW w:w="374" w:type="pct"/>
            <w:tcBorders>
              <w:top w:val="single" w:sz="4" w:space="0" w:color="auto"/>
              <w:left w:val="single" w:sz="4" w:space="0" w:color="auto"/>
              <w:bottom w:val="single" w:sz="4" w:space="0" w:color="auto"/>
              <w:right w:val="single" w:sz="4" w:space="0" w:color="auto"/>
            </w:tcBorders>
          </w:tcPr>
          <w:p w:rsidR="00801DF1" w:rsidRPr="00B45B02" w:rsidRDefault="00801DF1" w:rsidP="00801DF1">
            <w:pPr>
              <w:jc w:val="center"/>
              <w:rPr>
                <w:sz w:val="22"/>
                <w:szCs w:val="22"/>
              </w:rPr>
            </w:pPr>
            <w:r>
              <w:rPr>
                <w:sz w:val="22"/>
                <w:szCs w:val="22"/>
              </w:rPr>
              <w:t>8</w:t>
            </w:r>
          </w:p>
        </w:tc>
        <w:tc>
          <w:tcPr>
            <w:tcW w:w="420" w:type="pct"/>
            <w:tcBorders>
              <w:top w:val="single" w:sz="4" w:space="0" w:color="auto"/>
              <w:left w:val="single" w:sz="4" w:space="0" w:color="auto"/>
              <w:bottom w:val="single" w:sz="4" w:space="0" w:color="auto"/>
              <w:right w:val="single" w:sz="4" w:space="0" w:color="auto"/>
            </w:tcBorders>
          </w:tcPr>
          <w:p w:rsidR="00801DF1" w:rsidRPr="003461C8" w:rsidRDefault="00801DF1" w:rsidP="00801DF1">
            <w:pPr>
              <w:jc w:val="center"/>
              <w:rPr>
                <w:sz w:val="22"/>
                <w:szCs w:val="22"/>
                <w:lang w:val="en-US"/>
              </w:rPr>
            </w:pPr>
            <w:r>
              <w:rPr>
                <w:sz w:val="22"/>
                <w:szCs w:val="22"/>
                <w:lang w:val="en-US"/>
              </w:rPr>
              <w:t>1</w:t>
            </w:r>
          </w:p>
        </w:tc>
        <w:tc>
          <w:tcPr>
            <w:tcW w:w="514" w:type="pct"/>
            <w:tcBorders>
              <w:top w:val="single" w:sz="4" w:space="0" w:color="auto"/>
              <w:left w:val="single" w:sz="4" w:space="0" w:color="auto"/>
              <w:bottom w:val="single" w:sz="4" w:space="0" w:color="auto"/>
              <w:right w:val="single" w:sz="4" w:space="0" w:color="auto"/>
            </w:tcBorders>
          </w:tcPr>
          <w:p w:rsidR="00801DF1" w:rsidRPr="00DB1DCE" w:rsidRDefault="00801DF1" w:rsidP="00801DF1">
            <w:pPr>
              <w:jc w:val="center"/>
              <w:rPr>
                <w:sz w:val="22"/>
                <w:szCs w:val="22"/>
              </w:rPr>
            </w:pPr>
            <w:r>
              <w:rPr>
                <w:sz w:val="22"/>
                <w:szCs w:val="22"/>
              </w:rPr>
              <w:t>1</w:t>
            </w:r>
          </w:p>
        </w:tc>
        <w:tc>
          <w:tcPr>
            <w:tcW w:w="610" w:type="pct"/>
            <w:tcBorders>
              <w:top w:val="single" w:sz="4" w:space="0" w:color="auto"/>
              <w:left w:val="single" w:sz="4" w:space="0" w:color="auto"/>
              <w:bottom w:val="single" w:sz="4" w:space="0" w:color="auto"/>
              <w:right w:val="single" w:sz="4" w:space="0" w:color="auto"/>
            </w:tcBorders>
          </w:tcPr>
          <w:p w:rsidR="00801DF1" w:rsidRPr="004E3103" w:rsidRDefault="00801DF1" w:rsidP="00801DF1">
            <w:pPr>
              <w:jc w:val="center"/>
              <w:rPr>
                <w:sz w:val="22"/>
                <w:szCs w:val="22"/>
              </w:rPr>
            </w:pPr>
            <w:r>
              <w:rPr>
                <w:sz w:val="22"/>
                <w:szCs w:val="22"/>
              </w:rPr>
              <w:t>-</w:t>
            </w:r>
          </w:p>
        </w:tc>
        <w:tc>
          <w:tcPr>
            <w:tcW w:w="468" w:type="pct"/>
            <w:tcBorders>
              <w:top w:val="single" w:sz="4" w:space="0" w:color="auto"/>
              <w:left w:val="single" w:sz="4" w:space="0" w:color="auto"/>
              <w:bottom w:val="single" w:sz="4" w:space="0" w:color="auto"/>
              <w:right w:val="single" w:sz="4" w:space="0" w:color="auto"/>
            </w:tcBorders>
          </w:tcPr>
          <w:p w:rsidR="00801DF1" w:rsidRPr="00B45B02" w:rsidRDefault="00801DF1" w:rsidP="00801DF1">
            <w:pPr>
              <w:jc w:val="center"/>
              <w:rPr>
                <w:sz w:val="22"/>
                <w:szCs w:val="22"/>
              </w:rPr>
            </w:pPr>
            <w:r>
              <w:rPr>
                <w:sz w:val="22"/>
                <w:szCs w:val="22"/>
                <w:lang w:val="en-US"/>
              </w:rPr>
              <w:t>1</w:t>
            </w:r>
            <w:r>
              <w:rPr>
                <w:sz w:val="22"/>
                <w:szCs w:val="22"/>
              </w:rPr>
              <w:t>а</w:t>
            </w:r>
          </w:p>
        </w:tc>
        <w:tc>
          <w:tcPr>
            <w:tcW w:w="461" w:type="pct"/>
            <w:tcBorders>
              <w:top w:val="single" w:sz="4" w:space="0" w:color="auto"/>
              <w:left w:val="single" w:sz="4" w:space="0" w:color="auto"/>
              <w:bottom w:val="single" w:sz="4" w:space="0" w:color="auto"/>
              <w:right w:val="single" w:sz="4" w:space="0" w:color="auto"/>
            </w:tcBorders>
          </w:tcPr>
          <w:p w:rsidR="00801DF1" w:rsidRPr="00B45B02" w:rsidRDefault="00801DF1" w:rsidP="00801DF1">
            <w:pPr>
              <w:jc w:val="center"/>
              <w:rPr>
                <w:sz w:val="22"/>
                <w:szCs w:val="22"/>
              </w:rPr>
            </w:pPr>
            <w:r>
              <w:rPr>
                <w:sz w:val="22"/>
                <w:szCs w:val="22"/>
              </w:rPr>
              <w:t>1</w:t>
            </w:r>
          </w:p>
        </w:tc>
      </w:tr>
      <w:tr w:rsidR="00801DF1" w:rsidTr="00315704">
        <w:trPr>
          <w:trHeight w:val="755"/>
        </w:trPr>
        <w:tc>
          <w:tcPr>
            <w:tcW w:w="177" w:type="pct"/>
            <w:tcBorders>
              <w:top w:val="single" w:sz="4" w:space="0" w:color="auto"/>
              <w:left w:val="single" w:sz="4" w:space="0" w:color="auto"/>
              <w:bottom w:val="single" w:sz="4" w:space="0" w:color="auto"/>
              <w:right w:val="single" w:sz="4" w:space="0" w:color="auto"/>
            </w:tcBorders>
          </w:tcPr>
          <w:p w:rsidR="00801DF1" w:rsidRPr="003461C8" w:rsidRDefault="00801DF1" w:rsidP="00801DF1">
            <w:pPr>
              <w:jc w:val="center"/>
              <w:rPr>
                <w:sz w:val="22"/>
                <w:szCs w:val="22"/>
              </w:rPr>
            </w:pPr>
            <w:r>
              <w:rPr>
                <w:sz w:val="22"/>
                <w:szCs w:val="22"/>
              </w:rPr>
              <w:lastRenderedPageBreak/>
              <w:t>1</w:t>
            </w:r>
            <w:r>
              <w:rPr>
                <w:sz w:val="22"/>
                <w:szCs w:val="22"/>
                <w:lang w:val="kk-KZ"/>
              </w:rPr>
              <w:t>7</w:t>
            </w:r>
            <w:r>
              <w:rPr>
                <w:sz w:val="22"/>
                <w:szCs w:val="22"/>
              </w:rPr>
              <w:t>.</w:t>
            </w:r>
          </w:p>
        </w:tc>
        <w:tc>
          <w:tcPr>
            <w:tcW w:w="1087" w:type="pct"/>
            <w:tcBorders>
              <w:top w:val="single" w:sz="4" w:space="0" w:color="auto"/>
              <w:left w:val="single" w:sz="4" w:space="0" w:color="auto"/>
              <w:bottom w:val="single" w:sz="4" w:space="0" w:color="auto"/>
              <w:right w:val="single" w:sz="4" w:space="0" w:color="auto"/>
            </w:tcBorders>
          </w:tcPr>
          <w:p w:rsidR="00801DF1" w:rsidRDefault="00801DF1" w:rsidP="00217F51">
            <w:pPr>
              <w:spacing w:line="276" w:lineRule="auto"/>
              <w:rPr>
                <w:lang w:eastAsia="en-US"/>
              </w:rPr>
            </w:pPr>
            <w:r>
              <w:rPr>
                <w:b/>
                <w:color w:val="000000"/>
                <w:lang w:eastAsia="en-US"/>
              </w:rPr>
              <w:t>Астрахань-</w:t>
            </w:r>
            <w:proofErr w:type="spellStart"/>
            <w:r>
              <w:rPr>
                <w:b/>
                <w:color w:val="000000"/>
                <w:lang w:eastAsia="en-US"/>
              </w:rPr>
              <w:t>Маңғышлақ</w:t>
            </w:r>
            <w:proofErr w:type="spellEnd"/>
            <w:r>
              <w:rPr>
                <w:b/>
                <w:color w:val="000000"/>
                <w:lang w:eastAsia="en-US"/>
              </w:rPr>
              <w:t xml:space="preserve"> </w:t>
            </w:r>
            <w:proofErr w:type="spellStart"/>
            <w:r>
              <w:rPr>
                <w:b/>
                <w:color w:val="000000"/>
                <w:lang w:eastAsia="en-US"/>
              </w:rPr>
              <w:t>магистральдық</w:t>
            </w:r>
            <w:proofErr w:type="spellEnd"/>
            <w:r>
              <w:rPr>
                <w:b/>
                <w:color w:val="000000"/>
                <w:lang w:eastAsia="en-US"/>
              </w:rPr>
              <w:t xml:space="preserve"> </w:t>
            </w:r>
            <w:proofErr w:type="spellStart"/>
            <w:r>
              <w:rPr>
                <w:b/>
                <w:color w:val="000000"/>
                <w:lang w:eastAsia="en-US"/>
              </w:rPr>
              <w:t>суағызғысы</w:t>
            </w:r>
            <w:r>
              <w:rPr>
                <w:b/>
                <w:lang w:eastAsia="en-US"/>
              </w:rPr>
              <w:t>ның</w:t>
            </w:r>
            <w:proofErr w:type="spellEnd"/>
            <w:r>
              <w:rPr>
                <w:b/>
                <w:lang w:eastAsia="en-US"/>
              </w:rPr>
              <w:t xml:space="preserve"> 547-1141 км  </w:t>
            </w:r>
            <w:proofErr w:type="spellStart"/>
            <w:r>
              <w:rPr>
                <w:b/>
                <w:lang w:eastAsia="en-US"/>
              </w:rPr>
              <w:t>желілік</w:t>
            </w:r>
            <w:proofErr w:type="spellEnd"/>
            <w:r>
              <w:rPr>
                <w:b/>
                <w:lang w:eastAsia="en-US"/>
              </w:rPr>
              <w:t xml:space="preserve"> </w:t>
            </w:r>
            <w:proofErr w:type="spellStart"/>
            <w:r>
              <w:rPr>
                <w:b/>
                <w:lang w:eastAsia="en-US"/>
              </w:rPr>
              <w:t>бөлігі</w:t>
            </w:r>
            <w:proofErr w:type="spellEnd"/>
            <w:r>
              <w:rPr>
                <w:b/>
                <w:lang w:eastAsia="en-US"/>
              </w:rPr>
              <w:t xml:space="preserve">, </w:t>
            </w:r>
            <w:proofErr w:type="spellStart"/>
            <w:r>
              <w:rPr>
                <w:lang w:eastAsia="en-US"/>
              </w:rPr>
              <w:t>сондай-ақ</w:t>
            </w:r>
            <w:proofErr w:type="spellEnd"/>
            <w:r>
              <w:rPr>
                <w:b/>
                <w:lang w:eastAsia="en-US"/>
              </w:rPr>
              <w:t xml:space="preserve"> </w:t>
            </w:r>
            <w:proofErr w:type="spellStart"/>
            <w:r>
              <w:rPr>
                <w:b/>
                <w:lang w:eastAsia="en-US"/>
              </w:rPr>
              <w:t>басқа</w:t>
            </w:r>
            <w:proofErr w:type="spellEnd"/>
            <w:r>
              <w:rPr>
                <w:b/>
                <w:lang w:eastAsia="en-US"/>
              </w:rPr>
              <w:t xml:space="preserve"> </w:t>
            </w:r>
            <w:proofErr w:type="spellStart"/>
            <w:r>
              <w:rPr>
                <w:b/>
                <w:lang w:eastAsia="en-US"/>
              </w:rPr>
              <w:t>суағызғылар</w:t>
            </w:r>
            <w:proofErr w:type="spellEnd"/>
            <w:r>
              <w:rPr>
                <w:lang w:eastAsia="en-US"/>
              </w:rPr>
              <w:t xml:space="preserve">, </w:t>
            </w:r>
            <w:proofErr w:type="spellStart"/>
            <w:r>
              <w:rPr>
                <w:lang w:eastAsia="en-US"/>
              </w:rPr>
              <w:t>оның</w:t>
            </w:r>
            <w:proofErr w:type="spellEnd"/>
            <w:r>
              <w:rPr>
                <w:lang w:eastAsia="en-US"/>
              </w:rPr>
              <w:t xml:space="preserve"> </w:t>
            </w:r>
            <w:proofErr w:type="spellStart"/>
            <w:r>
              <w:rPr>
                <w:lang w:eastAsia="en-US"/>
              </w:rPr>
              <w:t>ішінде</w:t>
            </w:r>
            <w:proofErr w:type="spellEnd"/>
            <w:r>
              <w:rPr>
                <w:lang w:eastAsia="en-US"/>
              </w:rPr>
              <w:t xml:space="preserve">: </w:t>
            </w:r>
            <w:proofErr w:type="spellStart"/>
            <w:r>
              <w:rPr>
                <w:lang w:eastAsia="en-US"/>
              </w:rPr>
              <w:t>Сайөтес-Бозашы</w:t>
            </w:r>
            <w:proofErr w:type="spellEnd"/>
            <w:r>
              <w:rPr>
                <w:lang w:eastAsia="en-US"/>
              </w:rPr>
              <w:t xml:space="preserve">; Бейнеу - </w:t>
            </w:r>
            <w:proofErr w:type="spellStart"/>
            <w:r>
              <w:rPr>
                <w:lang w:eastAsia="en-US"/>
              </w:rPr>
              <w:t>Өзен</w:t>
            </w:r>
            <w:proofErr w:type="spellEnd"/>
            <w:r>
              <w:rPr>
                <w:lang w:eastAsia="en-US"/>
              </w:rPr>
              <w:t xml:space="preserve">; </w:t>
            </w:r>
            <w:r w:rsidR="00217F51">
              <w:rPr>
                <w:lang w:val="kk-KZ" w:eastAsia="en-US"/>
              </w:rPr>
              <w:t>Сайөтес-Бозашы-</w:t>
            </w:r>
            <w:r w:rsidR="00217F51" w:rsidRPr="00217F51">
              <w:rPr>
                <w:lang w:val="kk-KZ" w:eastAsia="en-US"/>
              </w:rPr>
              <w:t>«Қаражанбас» ССС</w:t>
            </w:r>
            <w:r w:rsidR="00217F51">
              <w:rPr>
                <w:lang w:val="kk-KZ" w:eastAsia="en-US"/>
              </w:rPr>
              <w:t xml:space="preserve">, </w:t>
            </w:r>
            <w:r w:rsidR="00217F51" w:rsidRPr="00217F51">
              <w:rPr>
                <w:lang w:val="kk-KZ" w:eastAsia="en-US"/>
              </w:rPr>
              <w:t>«Қаражанбас» ССС</w:t>
            </w:r>
            <w:r w:rsidR="00217F51">
              <w:rPr>
                <w:lang w:val="kk-KZ" w:eastAsia="en-US"/>
              </w:rPr>
              <w:t xml:space="preserve">-«Қаламқас» БМАС, Өзен-Кендірлі, оның ішінде Өзен-Ақсу (62,6км) </w:t>
            </w:r>
            <w:proofErr w:type="spellStart"/>
            <w:r w:rsidR="00217F51">
              <w:rPr>
                <w:lang w:eastAsia="en-US"/>
              </w:rPr>
              <w:t>барлық</w:t>
            </w:r>
            <w:proofErr w:type="spellEnd"/>
            <w:r w:rsidR="00217F51">
              <w:rPr>
                <w:lang w:eastAsia="en-US"/>
              </w:rPr>
              <w:t xml:space="preserve"> </w:t>
            </w:r>
            <w:proofErr w:type="spellStart"/>
            <w:r w:rsidR="00217F51">
              <w:rPr>
                <w:lang w:eastAsia="en-US"/>
              </w:rPr>
              <w:t>жабдықтарымен</w:t>
            </w:r>
            <w:proofErr w:type="spellEnd"/>
          </w:p>
        </w:tc>
        <w:tc>
          <w:tcPr>
            <w:tcW w:w="561" w:type="pct"/>
            <w:tcBorders>
              <w:top w:val="single" w:sz="4" w:space="0" w:color="auto"/>
              <w:left w:val="single" w:sz="4" w:space="0" w:color="auto"/>
              <w:bottom w:val="single" w:sz="4" w:space="0" w:color="auto"/>
              <w:right w:val="single" w:sz="4" w:space="0" w:color="auto"/>
            </w:tcBorders>
          </w:tcPr>
          <w:p w:rsidR="00801DF1" w:rsidRDefault="00801DF1" w:rsidP="00801DF1">
            <w:pPr>
              <w:spacing w:line="276" w:lineRule="auto"/>
              <w:jc w:val="center"/>
              <w:rPr>
                <w:lang w:eastAsia="en-US"/>
              </w:rPr>
            </w:pPr>
            <w:proofErr w:type="spellStart"/>
            <w:r>
              <w:rPr>
                <w:lang w:eastAsia="en-US"/>
              </w:rPr>
              <w:t>Мобильдік</w:t>
            </w:r>
            <w:proofErr w:type="spellEnd"/>
            <w:r>
              <w:rPr>
                <w:lang w:eastAsia="en-US"/>
              </w:rPr>
              <w:t xml:space="preserve"> </w:t>
            </w:r>
            <w:proofErr w:type="spellStart"/>
            <w:r>
              <w:rPr>
                <w:lang w:eastAsia="en-US"/>
              </w:rPr>
              <w:t>топпен</w:t>
            </w:r>
            <w:proofErr w:type="spellEnd"/>
            <w:r>
              <w:rPr>
                <w:lang w:eastAsia="en-US"/>
              </w:rPr>
              <w:t xml:space="preserve"> </w:t>
            </w:r>
            <w:proofErr w:type="spellStart"/>
            <w:r>
              <w:rPr>
                <w:lang w:eastAsia="en-US"/>
              </w:rPr>
              <w:t>күзету</w:t>
            </w:r>
            <w:proofErr w:type="spellEnd"/>
          </w:p>
        </w:tc>
        <w:tc>
          <w:tcPr>
            <w:tcW w:w="327" w:type="pct"/>
            <w:tcBorders>
              <w:top w:val="single" w:sz="4" w:space="0" w:color="auto"/>
              <w:left w:val="single" w:sz="4" w:space="0" w:color="auto"/>
              <w:bottom w:val="single" w:sz="4" w:space="0" w:color="auto"/>
              <w:right w:val="single" w:sz="4" w:space="0" w:color="auto"/>
            </w:tcBorders>
          </w:tcPr>
          <w:p w:rsidR="00801DF1" w:rsidRPr="003461C8" w:rsidRDefault="00801DF1" w:rsidP="00801DF1">
            <w:pPr>
              <w:jc w:val="center"/>
              <w:rPr>
                <w:sz w:val="22"/>
                <w:szCs w:val="22"/>
              </w:rPr>
            </w:pPr>
            <w:r>
              <w:rPr>
                <w:sz w:val="22"/>
                <w:szCs w:val="22"/>
              </w:rPr>
              <w:t>8</w:t>
            </w:r>
          </w:p>
        </w:tc>
        <w:tc>
          <w:tcPr>
            <w:tcW w:w="374" w:type="pct"/>
            <w:tcBorders>
              <w:top w:val="single" w:sz="4" w:space="0" w:color="auto"/>
              <w:left w:val="single" w:sz="4" w:space="0" w:color="auto"/>
              <w:bottom w:val="single" w:sz="4" w:space="0" w:color="auto"/>
              <w:right w:val="single" w:sz="4" w:space="0" w:color="auto"/>
            </w:tcBorders>
          </w:tcPr>
          <w:p w:rsidR="00801DF1" w:rsidRPr="007F0D7C" w:rsidRDefault="00801DF1" w:rsidP="00801DF1">
            <w:pPr>
              <w:jc w:val="center"/>
              <w:rPr>
                <w:sz w:val="22"/>
                <w:szCs w:val="22"/>
              </w:rPr>
            </w:pPr>
            <w:r>
              <w:rPr>
                <w:sz w:val="22"/>
                <w:szCs w:val="22"/>
              </w:rPr>
              <w:t>64</w:t>
            </w:r>
          </w:p>
        </w:tc>
        <w:tc>
          <w:tcPr>
            <w:tcW w:w="420" w:type="pct"/>
            <w:tcBorders>
              <w:top w:val="single" w:sz="4" w:space="0" w:color="auto"/>
              <w:left w:val="single" w:sz="4" w:space="0" w:color="auto"/>
              <w:bottom w:val="single" w:sz="4" w:space="0" w:color="auto"/>
              <w:right w:val="single" w:sz="4" w:space="0" w:color="auto"/>
            </w:tcBorders>
          </w:tcPr>
          <w:p w:rsidR="00801DF1" w:rsidRPr="007F0D7C" w:rsidRDefault="00801DF1" w:rsidP="00801DF1">
            <w:pPr>
              <w:jc w:val="center"/>
              <w:rPr>
                <w:sz w:val="22"/>
                <w:szCs w:val="22"/>
              </w:rPr>
            </w:pPr>
            <w:r>
              <w:rPr>
                <w:sz w:val="22"/>
                <w:szCs w:val="22"/>
              </w:rPr>
              <w:t>8</w:t>
            </w:r>
          </w:p>
        </w:tc>
        <w:tc>
          <w:tcPr>
            <w:tcW w:w="514" w:type="pct"/>
            <w:tcBorders>
              <w:top w:val="single" w:sz="4" w:space="0" w:color="auto"/>
              <w:left w:val="single" w:sz="4" w:space="0" w:color="auto"/>
              <w:bottom w:val="single" w:sz="4" w:space="0" w:color="auto"/>
              <w:right w:val="single" w:sz="4" w:space="0" w:color="auto"/>
            </w:tcBorders>
          </w:tcPr>
          <w:p w:rsidR="00801DF1" w:rsidRPr="007F0D7C" w:rsidRDefault="00801DF1" w:rsidP="00801DF1">
            <w:pPr>
              <w:jc w:val="center"/>
              <w:rPr>
                <w:sz w:val="22"/>
                <w:szCs w:val="22"/>
              </w:rPr>
            </w:pPr>
            <w:r>
              <w:rPr>
                <w:sz w:val="22"/>
                <w:szCs w:val="22"/>
              </w:rPr>
              <w:t>8</w:t>
            </w:r>
          </w:p>
        </w:tc>
        <w:tc>
          <w:tcPr>
            <w:tcW w:w="610" w:type="pct"/>
            <w:tcBorders>
              <w:top w:val="single" w:sz="4" w:space="0" w:color="auto"/>
              <w:left w:val="single" w:sz="4" w:space="0" w:color="auto"/>
              <w:bottom w:val="single" w:sz="4" w:space="0" w:color="auto"/>
              <w:right w:val="single" w:sz="4" w:space="0" w:color="auto"/>
            </w:tcBorders>
          </w:tcPr>
          <w:p w:rsidR="00801DF1" w:rsidRPr="007F0D7C" w:rsidRDefault="00801DF1" w:rsidP="00801DF1">
            <w:pPr>
              <w:jc w:val="center"/>
              <w:rPr>
                <w:sz w:val="22"/>
                <w:szCs w:val="22"/>
              </w:rPr>
            </w:pPr>
            <w:r>
              <w:rPr>
                <w:sz w:val="22"/>
                <w:szCs w:val="22"/>
              </w:rPr>
              <w:t>-</w:t>
            </w:r>
          </w:p>
        </w:tc>
        <w:tc>
          <w:tcPr>
            <w:tcW w:w="468" w:type="pct"/>
            <w:tcBorders>
              <w:top w:val="single" w:sz="4" w:space="0" w:color="auto"/>
              <w:left w:val="single" w:sz="4" w:space="0" w:color="auto"/>
              <w:bottom w:val="single" w:sz="4" w:space="0" w:color="auto"/>
              <w:right w:val="single" w:sz="4" w:space="0" w:color="auto"/>
            </w:tcBorders>
          </w:tcPr>
          <w:p w:rsidR="00801DF1" w:rsidRPr="00EA18DF" w:rsidRDefault="00801DF1" w:rsidP="00801DF1">
            <w:pPr>
              <w:jc w:val="center"/>
              <w:rPr>
                <w:sz w:val="22"/>
                <w:szCs w:val="22"/>
              </w:rPr>
            </w:pPr>
            <w:r>
              <w:rPr>
                <w:sz w:val="22"/>
                <w:szCs w:val="22"/>
              </w:rPr>
              <w:t>8а</w:t>
            </w:r>
          </w:p>
        </w:tc>
        <w:tc>
          <w:tcPr>
            <w:tcW w:w="461" w:type="pct"/>
            <w:tcBorders>
              <w:top w:val="single" w:sz="4" w:space="0" w:color="auto"/>
              <w:left w:val="single" w:sz="4" w:space="0" w:color="auto"/>
              <w:bottom w:val="single" w:sz="4" w:space="0" w:color="auto"/>
              <w:right w:val="single" w:sz="4" w:space="0" w:color="auto"/>
            </w:tcBorders>
          </w:tcPr>
          <w:p w:rsidR="00801DF1" w:rsidRPr="00EA18DF" w:rsidRDefault="00801DF1" w:rsidP="00801DF1">
            <w:pPr>
              <w:jc w:val="center"/>
              <w:rPr>
                <w:sz w:val="22"/>
                <w:szCs w:val="22"/>
              </w:rPr>
            </w:pPr>
            <w:r>
              <w:rPr>
                <w:sz w:val="22"/>
                <w:szCs w:val="22"/>
              </w:rPr>
              <w:t>8</w:t>
            </w:r>
          </w:p>
        </w:tc>
      </w:tr>
      <w:tr w:rsidR="00733E46" w:rsidTr="00315704">
        <w:trPr>
          <w:trHeight w:val="555"/>
        </w:trPr>
        <w:tc>
          <w:tcPr>
            <w:tcW w:w="177" w:type="pct"/>
            <w:tcBorders>
              <w:top w:val="single" w:sz="4" w:space="0" w:color="auto"/>
              <w:left w:val="single" w:sz="4" w:space="0" w:color="auto"/>
              <w:bottom w:val="single" w:sz="4" w:space="0" w:color="auto"/>
              <w:right w:val="single" w:sz="4" w:space="0" w:color="auto"/>
            </w:tcBorders>
            <w:vAlign w:val="center"/>
          </w:tcPr>
          <w:p w:rsidR="00733E46" w:rsidRPr="006F7165" w:rsidRDefault="00917297" w:rsidP="00733E46">
            <w:pPr>
              <w:jc w:val="center"/>
              <w:rPr>
                <w:lang w:val="kk-KZ"/>
              </w:rPr>
            </w:pPr>
            <w:r w:rsidRPr="006F7165">
              <w:rPr>
                <w:lang w:val="kk-KZ"/>
              </w:rPr>
              <w:t>18.</w:t>
            </w:r>
          </w:p>
        </w:tc>
        <w:tc>
          <w:tcPr>
            <w:tcW w:w="1087" w:type="pct"/>
            <w:tcBorders>
              <w:top w:val="single" w:sz="4" w:space="0" w:color="auto"/>
              <w:left w:val="single" w:sz="4" w:space="0" w:color="auto"/>
              <w:bottom w:val="single" w:sz="4" w:space="0" w:color="auto"/>
              <w:right w:val="single" w:sz="4" w:space="0" w:color="auto"/>
            </w:tcBorders>
            <w:vAlign w:val="center"/>
            <w:hideMark/>
          </w:tcPr>
          <w:p w:rsidR="00733E46" w:rsidRPr="006F7165" w:rsidRDefault="00801DF1" w:rsidP="00733E46">
            <w:pPr>
              <w:pStyle w:val="3"/>
              <w:numPr>
                <w:ilvl w:val="0"/>
                <w:numId w:val="0"/>
              </w:numPr>
              <w:tabs>
                <w:tab w:val="left" w:pos="708"/>
              </w:tabs>
              <w:rPr>
                <w:rFonts w:ascii="Times New Roman" w:hAnsi="Times New Roman" w:cs="Times New Roman"/>
                <w:sz w:val="24"/>
                <w:szCs w:val="24"/>
              </w:rPr>
            </w:pPr>
            <w:r w:rsidRPr="006F7165">
              <w:rPr>
                <w:rFonts w:ascii="Times New Roman" w:hAnsi="Times New Roman" w:cs="Times New Roman"/>
                <w:sz w:val="24"/>
                <w:szCs w:val="24"/>
                <w:lang w:val="kk-KZ"/>
              </w:rPr>
              <w:t>Жиыны</w:t>
            </w:r>
            <w:r w:rsidR="00733E46" w:rsidRPr="006F7165">
              <w:rPr>
                <w:rFonts w:ascii="Times New Roman" w:hAnsi="Times New Roman" w:cs="Times New Roman"/>
                <w:sz w:val="24"/>
                <w:szCs w:val="24"/>
              </w:rPr>
              <w:t>:</w:t>
            </w:r>
          </w:p>
        </w:tc>
        <w:tc>
          <w:tcPr>
            <w:tcW w:w="561" w:type="pct"/>
            <w:tcBorders>
              <w:top w:val="single" w:sz="4" w:space="0" w:color="auto"/>
              <w:left w:val="single" w:sz="4" w:space="0" w:color="auto"/>
              <w:bottom w:val="single" w:sz="4" w:space="0" w:color="auto"/>
              <w:right w:val="single" w:sz="4" w:space="0" w:color="auto"/>
            </w:tcBorders>
            <w:vAlign w:val="center"/>
          </w:tcPr>
          <w:p w:rsidR="00733E46" w:rsidRDefault="00733E46" w:rsidP="00733E46">
            <w:pPr>
              <w:jc w:val="center"/>
            </w:pPr>
          </w:p>
        </w:tc>
        <w:tc>
          <w:tcPr>
            <w:tcW w:w="327" w:type="pct"/>
            <w:tcBorders>
              <w:top w:val="single" w:sz="4" w:space="0" w:color="auto"/>
              <w:left w:val="single" w:sz="4" w:space="0" w:color="auto"/>
              <w:bottom w:val="single" w:sz="4" w:space="0" w:color="auto"/>
              <w:right w:val="single" w:sz="4" w:space="0" w:color="auto"/>
            </w:tcBorders>
            <w:vAlign w:val="center"/>
            <w:hideMark/>
          </w:tcPr>
          <w:p w:rsidR="00751DB3" w:rsidRDefault="00733E46" w:rsidP="00733E46">
            <w:pPr>
              <w:jc w:val="center"/>
              <w:rPr>
                <w:b/>
              </w:rPr>
            </w:pPr>
            <w:r>
              <w:rPr>
                <w:b/>
              </w:rPr>
              <w:t>36</w:t>
            </w:r>
          </w:p>
          <w:p w:rsidR="00733E46" w:rsidRDefault="00751DB3" w:rsidP="00733E46">
            <w:pPr>
              <w:jc w:val="center"/>
              <w:rPr>
                <w:b/>
              </w:rPr>
            </w:pPr>
            <w:r>
              <w:rPr>
                <w:b/>
              </w:rPr>
              <w:t>21</w:t>
            </w:r>
            <w:r w:rsidR="00733E46">
              <w:rPr>
                <w:b/>
              </w:rPr>
              <w:t>/15</w:t>
            </w:r>
          </w:p>
        </w:tc>
        <w:tc>
          <w:tcPr>
            <w:tcW w:w="374" w:type="pct"/>
            <w:tcBorders>
              <w:top w:val="single" w:sz="4" w:space="0" w:color="auto"/>
              <w:left w:val="single" w:sz="4" w:space="0" w:color="auto"/>
              <w:bottom w:val="single" w:sz="4" w:space="0" w:color="auto"/>
              <w:right w:val="single" w:sz="4" w:space="0" w:color="auto"/>
            </w:tcBorders>
            <w:vAlign w:val="center"/>
            <w:hideMark/>
          </w:tcPr>
          <w:p w:rsidR="00733E46" w:rsidRPr="00EA18DF" w:rsidRDefault="00291F91" w:rsidP="00733E46">
            <w:pPr>
              <w:jc w:val="center"/>
              <w:rPr>
                <w:b/>
              </w:rPr>
            </w:pPr>
            <w:r>
              <w:rPr>
                <w:b/>
              </w:rPr>
              <w:t>20</w:t>
            </w:r>
            <w:r w:rsidR="00733E46">
              <w:rPr>
                <w:b/>
              </w:rPr>
              <w:t>4</w:t>
            </w:r>
          </w:p>
        </w:tc>
        <w:tc>
          <w:tcPr>
            <w:tcW w:w="420" w:type="pct"/>
            <w:tcBorders>
              <w:top w:val="single" w:sz="4" w:space="0" w:color="auto"/>
              <w:left w:val="single" w:sz="4" w:space="0" w:color="auto"/>
              <w:bottom w:val="single" w:sz="4" w:space="0" w:color="auto"/>
              <w:right w:val="single" w:sz="4" w:space="0" w:color="auto"/>
            </w:tcBorders>
            <w:vAlign w:val="center"/>
            <w:hideMark/>
          </w:tcPr>
          <w:p w:rsidR="00733E46" w:rsidRPr="00EA18DF" w:rsidRDefault="00733E46" w:rsidP="00733E46">
            <w:pPr>
              <w:jc w:val="center"/>
              <w:rPr>
                <w:b/>
              </w:rPr>
            </w:pPr>
            <w:r>
              <w:rPr>
                <w:b/>
              </w:rPr>
              <w:t>24</w:t>
            </w:r>
          </w:p>
        </w:tc>
        <w:tc>
          <w:tcPr>
            <w:tcW w:w="514" w:type="pct"/>
            <w:tcBorders>
              <w:top w:val="single" w:sz="4" w:space="0" w:color="auto"/>
              <w:left w:val="single" w:sz="4" w:space="0" w:color="auto"/>
              <w:bottom w:val="single" w:sz="4" w:space="0" w:color="auto"/>
              <w:right w:val="single" w:sz="4" w:space="0" w:color="auto"/>
            </w:tcBorders>
            <w:vAlign w:val="center"/>
            <w:hideMark/>
          </w:tcPr>
          <w:p w:rsidR="00733E46" w:rsidRDefault="00733E46" w:rsidP="00733E46">
            <w:pPr>
              <w:jc w:val="center"/>
              <w:rPr>
                <w:b/>
              </w:rPr>
            </w:pPr>
            <w:r>
              <w:rPr>
                <w:b/>
              </w:rPr>
              <w:t>15</w:t>
            </w:r>
          </w:p>
        </w:tc>
        <w:tc>
          <w:tcPr>
            <w:tcW w:w="610" w:type="pct"/>
            <w:tcBorders>
              <w:top w:val="single" w:sz="4" w:space="0" w:color="auto"/>
              <w:left w:val="single" w:sz="4" w:space="0" w:color="auto"/>
              <w:bottom w:val="single" w:sz="4" w:space="0" w:color="auto"/>
              <w:right w:val="single" w:sz="4" w:space="0" w:color="auto"/>
            </w:tcBorders>
            <w:vAlign w:val="center"/>
          </w:tcPr>
          <w:p w:rsidR="00733E46" w:rsidRPr="00733E46" w:rsidRDefault="00B75D2F" w:rsidP="00733E46">
            <w:pPr>
              <w:jc w:val="center"/>
              <w:rPr>
                <w:b/>
                <w:lang w:val="kk-KZ"/>
              </w:rPr>
            </w:pPr>
            <w:r>
              <w:rPr>
                <w:b/>
                <w:lang w:val="kk-KZ"/>
              </w:rPr>
              <w:t>13</w:t>
            </w:r>
          </w:p>
        </w:tc>
        <w:tc>
          <w:tcPr>
            <w:tcW w:w="468" w:type="pct"/>
            <w:tcBorders>
              <w:top w:val="single" w:sz="4" w:space="0" w:color="auto"/>
              <w:left w:val="single" w:sz="4" w:space="0" w:color="auto"/>
              <w:bottom w:val="single" w:sz="4" w:space="0" w:color="auto"/>
              <w:right w:val="single" w:sz="4" w:space="0" w:color="auto"/>
            </w:tcBorders>
            <w:vAlign w:val="center"/>
            <w:hideMark/>
          </w:tcPr>
          <w:p w:rsidR="00733E46" w:rsidRDefault="00B75D2F" w:rsidP="00733E46">
            <w:pPr>
              <w:jc w:val="center"/>
              <w:rPr>
                <w:b/>
                <w:lang w:val="kk-KZ"/>
              </w:rPr>
            </w:pPr>
            <w:r>
              <w:rPr>
                <w:b/>
                <w:lang w:val="kk-KZ"/>
              </w:rPr>
              <w:t>35</w:t>
            </w:r>
          </w:p>
          <w:p w:rsidR="00B75D2F" w:rsidRPr="00733E46" w:rsidRDefault="00B75D2F" w:rsidP="00733E46">
            <w:pPr>
              <w:jc w:val="center"/>
              <w:rPr>
                <w:b/>
                <w:lang w:val="kk-KZ"/>
              </w:rPr>
            </w:pPr>
            <w:r>
              <w:rPr>
                <w:b/>
                <w:lang w:val="kk-KZ"/>
              </w:rPr>
              <w:t>20п/15а</w:t>
            </w:r>
          </w:p>
        </w:tc>
        <w:tc>
          <w:tcPr>
            <w:tcW w:w="461" w:type="pct"/>
            <w:tcBorders>
              <w:top w:val="single" w:sz="4" w:space="0" w:color="auto"/>
              <w:left w:val="single" w:sz="4" w:space="0" w:color="auto"/>
              <w:bottom w:val="single" w:sz="4" w:space="0" w:color="auto"/>
              <w:right w:val="single" w:sz="4" w:space="0" w:color="auto"/>
            </w:tcBorders>
            <w:vAlign w:val="center"/>
            <w:hideMark/>
          </w:tcPr>
          <w:p w:rsidR="00733E46" w:rsidRPr="00EA18DF" w:rsidRDefault="00733E46" w:rsidP="00B75D2F">
            <w:pPr>
              <w:jc w:val="center"/>
              <w:rPr>
                <w:b/>
              </w:rPr>
            </w:pPr>
            <w:r>
              <w:rPr>
                <w:b/>
              </w:rPr>
              <w:t>2</w:t>
            </w:r>
            <w:r w:rsidR="00B75D2F">
              <w:rPr>
                <w:b/>
              </w:rPr>
              <w:t>7</w:t>
            </w:r>
          </w:p>
        </w:tc>
      </w:tr>
    </w:tbl>
    <w:p w:rsidR="00F06DF7" w:rsidRDefault="00F06DF7" w:rsidP="00F06DF7">
      <w:pPr>
        <w:tabs>
          <w:tab w:val="left" w:pos="-720"/>
          <w:tab w:val="left" w:pos="993"/>
        </w:tabs>
        <w:suppressAutoHyphens/>
        <w:jc w:val="both"/>
        <w:rPr>
          <w:b/>
          <w:sz w:val="28"/>
          <w:szCs w:val="28"/>
        </w:rPr>
      </w:pPr>
    </w:p>
    <w:p w:rsidR="00711F33" w:rsidRDefault="00711F33"/>
    <w:sectPr w:rsidR="00711F33" w:rsidSect="00A01BB1">
      <w:pgSz w:w="16838" w:h="11906" w:orient="landscape"/>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5297A"/>
    <w:multiLevelType w:val="multilevel"/>
    <w:tmpl w:val="04190025"/>
    <w:lvl w:ilvl="0">
      <w:start w:val="1"/>
      <w:numFmt w:val="decimal"/>
      <w:pStyle w:val="1"/>
      <w:lvlText w:val="%1"/>
      <w:lvlJc w:val="left"/>
      <w:pPr>
        <w:tabs>
          <w:tab w:val="num" w:pos="4752"/>
        </w:tabs>
        <w:ind w:left="4752" w:hanging="432"/>
      </w:pPr>
      <w:rPr>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3BD"/>
    <w:rsid w:val="00005DD8"/>
    <w:rsid w:val="00027754"/>
    <w:rsid w:val="00055C8C"/>
    <w:rsid w:val="000806B8"/>
    <w:rsid w:val="000F56DB"/>
    <w:rsid w:val="00175212"/>
    <w:rsid w:val="00180636"/>
    <w:rsid w:val="001B5D03"/>
    <w:rsid w:val="00217F51"/>
    <w:rsid w:val="00220E72"/>
    <w:rsid w:val="00266877"/>
    <w:rsid w:val="00272D48"/>
    <w:rsid w:val="00273B8C"/>
    <w:rsid w:val="00291F91"/>
    <w:rsid w:val="002D6084"/>
    <w:rsid w:val="002F2DCA"/>
    <w:rsid w:val="00315704"/>
    <w:rsid w:val="003461C8"/>
    <w:rsid w:val="004A37A5"/>
    <w:rsid w:val="004A56FF"/>
    <w:rsid w:val="004C18D9"/>
    <w:rsid w:val="004E3103"/>
    <w:rsid w:val="005274A0"/>
    <w:rsid w:val="00533BAA"/>
    <w:rsid w:val="005712CE"/>
    <w:rsid w:val="00655359"/>
    <w:rsid w:val="00673039"/>
    <w:rsid w:val="006F7165"/>
    <w:rsid w:val="00711F33"/>
    <w:rsid w:val="00733E46"/>
    <w:rsid w:val="00751DB3"/>
    <w:rsid w:val="00756CFB"/>
    <w:rsid w:val="0076218A"/>
    <w:rsid w:val="007733BD"/>
    <w:rsid w:val="007D4D15"/>
    <w:rsid w:val="007F0D7C"/>
    <w:rsid w:val="00801DF1"/>
    <w:rsid w:val="008D04BA"/>
    <w:rsid w:val="00917297"/>
    <w:rsid w:val="00984C6E"/>
    <w:rsid w:val="00993765"/>
    <w:rsid w:val="00A01BB1"/>
    <w:rsid w:val="00A2027A"/>
    <w:rsid w:val="00A23F53"/>
    <w:rsid w:val="00A71EDB"/>
    <w:rsid w:val="00B45B02"/>
    <w:rsid w:val="00B75D2F"/>
    <w:rsid w:val="00B95036"/>
    <w:rsid w:val="00CD4890"/>
    <w:rsid w:val="00D47CB7"/>
    <w:rsid w:val="00D712F7"/>
    <w:rsid w:val="00D91129"/>
    <w:rsid w:val="00D95EED"/>
    <w:rsid w:val="00DB1DCE"/>
    <w:rsid w:val="00DB258E"/>
    <w:rsid w:val="00E5406B"/>
    <w:rsid w:val="00E84EAC"/>
    <w:rsid w:val="00EA18DF"/>
    <w:rsid w:val="00EF51E7"/>
    <w:rsid w:val="00F06DF7"/>
    <w:rsid w:val="00F224B1"/>
    <w:rsid w:val="00F96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CB4500-AE29-409F-9DC5-E3D8C573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D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06DF7"/>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F06DF7"/>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F06DF7"/>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F06DF7"/>
    <w:pPr>
      <w:keepNext/>
      <w:numPr>
        <w:ilvl w:val="3"/>
        <w:numId w:val="1"/>
      </w:numPr>
      <w:spacing w:before="240" w:after="60"/>
      <w:outlineLvl w:val="3"/>
    </w:pPr>
    <w:rPr>
      <w:b/>
      <w:bCs/>
      <w:sz w:val="28"/>
      <w:szCs w:val="28"/>
    </w:rPr>
  </w:style>
  <w:style w:type="paragraph" w:styleId="5">
    <w:name w:val="heading 5"/>
    <w:basedOn w:val="a"/>
    <w:next w:val="a"/>
    <w:link w:val="50"/>
    <w:semiHidden/>
    <w:unhideWhenUsed/>
    <w:qFormat/>
    <w:rsid w:val="00F06DF7"/>
    <w:pPr>
      <w:numPr>
        <w:ilvl w:val="4"/>
        <w:numId w:val="1"/>
      </w:numPr>
      <w:spacing w:before="240" w:after="60"/>
      <w:outlineLvl w:val="4"/>
    </w:pPr>
    <w:rPr>
      <w:b/>
      <w:bCs/>
      <w:i/>
      <w:iCs/>
      <w:sz w:val="26"/>
      <w:szCs w:val="26"/>
    </w:rPr>
  </w:style>
  <w:style w:type="paragraph" w:styleId="7">
    <w:name w:val="heading 7"/>
    <w:basedOn w:val="a"/>
    <w:next w:val="a"/>
    <w:link w:val="70"/>
    <w:semiHidden/>
    <w:unhideWhenUsed/>
    <w:qFormat/>
    <w:rsid w:val="00F06DF7"/>
    <w:pPr>
      <w:numPr>
        <w:ilvl w:val="6"/>
        <w:numId w:val="1"/>
      </w:numPr>
      <w:spacing w:before="240" w:after="60"/>
      <w:outlineLvl w:val="6"/>
    </w:pPr>
  </w:style>
  <w:style w:type="paragraph" w:styleId="8">
    <w:name w:val="heading 8"/>
    <w:basedOn w:val="a"/>
    <w:next w:val="a"/>
    <w:link w:val="80"/>
    <w:semiHidden/>
    <w:unhideWhenUsed/>
    <w:qFormat/>
    <w:rsid w:val="00F06DF7"/>
    <w:pPr>
      <w:numPr>
        <w:ilvl w:val="7"/>
        <w:numId w:val="1"/>
      </w:numPr>
      <w:spacing w:before="240" w:after="60"/>
      <w:outlineLvl w:val="7"/>
    </w:pPr>
    <w:rPr>
      <w:i/>
      <w:iCs/>
    </w:rPr>
  </w:style>
  <w:style w:type="paragraph" w:styleId="9">
    <w:name w:val="heading 9"/>
    <w:basedOn w:val="a"/>
    <w:next w:val="a"/>
    <w:link w:val="90"/>
    <w:semiHidden/>
    <w:unhideWhenUsed/>
    <w:qFormat/>
    <w:rsid w:val="00F06DF7"/>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6DF7"/>
    <w:rPr>
      <w:rFonts w:ascii="Arial" w:eastAsia="Times New Roman" w:hAnsi="Arial" w:cs="Arial"/>
      <w:b/>
      <w:bCs/>
      <w:kern w:val="32"/>
      <w:sz w:val="32"/>
      <w:szCs w:val="32"/>
      <w:lang w:eastAsia="ru-RU"/>
    </w:rPr>
  </w:style>
  <w:style w:type="character" w:customStyle="1" w:styleId="20">
    <w:name w:val="Заголовок 2 Знак"/>
    <w:basedOn w:val="a0"/>
    <w:link w:val="2"/>
    <w:rsid w:val="00F06DF7"/>
    <w:rPr>
      <w:rFonts w:ascii="Arial" w:eastAsia="Times New Roman" w:hAnsi="Arial" w:cs="Arial"/>
      <w:b/>
      <w:bCs/>
      <w:i/>
      <w:iCs/>
      <w:sz w:val="28"/>
      <w:szCs w:val="28"/>
      <w:lang w:eastAsia="ru-RU"/>
    </w:rPr>
  </w:style>
  <w:style w:type="character" w:customStyle="1" w:styleId="30">
    <w:name w:val="Заголовок 3 Знак"/>
    <w:basedOn w:val="a0"/>
    <w:link w:val="3"/>
    <w:rsid w:val="00F06DF7"/>
    <w:rPr>
      <w:rFonts w:ascii="Arial" w:eastAsia="Times New Roman" w:hAnsi="Arial" w:cs="Arial"/>
      <w:b/>
      <w:bCs/>
      <w:sz w:val="26"/>
      <w:szCs w:val="26"/>
      <w:lang w:eastAsia="ru-RU"/>
    </w:rPr>
  </w:style>
  <w:style w:type="character" w:customStyle="1" w:styleId="40">
    <w:name w:val="Заголовок 4 Знак"/>
    <w:basedOn w:val="a0"/>
    <w:link w:val="4"/>
    <w:semiHidden/>
    <w:rsid w:val="00F06DF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F06DF7"/>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semiHidden/>
    <w:rsid w:val="00F06DF7"/>
    <w:rPr>
      <w:rFonts w:ascii="Times New Roman" w:eastAsia="Times New Roman" w:hAnsi="Times New Roman" w:cs="Times New Roman"/>
      <w:sz w:val="24"/>
      <w:szCs w:val="24"/>
      <w:lang w:eastAsia="ru-RU"/>
    </w:rPr>
  </w:style>
  <w:style w:type="character" w:customStyle="1" w:styleId="80">
    <w:name w:val="Заголовок 8 Знак"/>
    <w:basedOn w:val="a0"/>
    <w:link w:val="8"/>
    <w:semiHidden/>
    <w:rsid w:val="00F06DF7"/>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semiHidden/>
    <w:rsid w:val="00F06DF7"/>
    <w:rPr>
      <w:rFonts w:ascii="Arial" w:eastAsia="Times New Roman" w:hAnsi="Arial" w:cs="Arial"/>
      <w:lang w:eastAsia="ru-RU"/>
    </w:rPr>
  </w:style>
  <w:style w:type="paragraph" w:styleId="a3">
    <w:name w:val="Title"/>
    <w:basedOn w:val="a"/>
    <w:link w:val="a4"/>
    <w:qFormat/>
    <w:rsid w:val="00F06DF7"/>
    <w:pPr>
      <w:jc w:val="center"/>
    </w:pPr>
    <w:rPr>
      <w:b/>
      <w:bCs/>
      <w:sz w:val="28"/>
    </w:rPr>
  </w:style>
  <w:style w:type="character" w:customStyle="1" w:styleId="a4">
    <w:name w:val="Заголовок Знак"/>
    <w:basedOn w:val="a0"/>
    <w:link w:val="a3"/>
    <w:rsid w:val="00F06DF7"/>
    <w:rPr>
      <w:rFonts w:ascii="Times New Roman" w:eastAsia="Times New Roman" w:hAnsi="Times New Roman" w:cs="Times New Roman"/>
      <w:b/>
      <w:bCs/>
      <w:sz w:val="28"/>
      <w:szCs w:val="24"/>
      <w:lang w:eastAsia="ru-RU"/>
    </w:rPr>
  </w:style>
  <w:style w:type="paragraph" w:styleId="a5">
    <w:name w:val="No Spacing"/>
    <w:uiPriority w:val="1"/>
    <w:qFormat/>
    <w:rsid w:val="00A71EDB"/>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A56FF"/>
    <w:rPr>
      <w:rFonts w:ascii="Tahoma" w:hAnsi="Tahoma" w:cs="Tahoma"/>
      <w:sz w:val="16"/>
      <w:szCs w:val="16"/>
    </w:rPr>
  </w:style>
  <w:style w:type="character" w:customStyle="1" w:styleId="a7">
    <w:name w:val="Текст выноски Знак"/>
    <w:basedOn w:val="a0"/>
    <w:link w:val="a6"/>
    <w:uiPriority w:val="99"/>
    <w:semiHidden/>
    <w:rsid w:val="004A56F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382804">
      <w:bodyDiv w:val="1"/>
      <w:marLeft w:val="0"/>
      <w:marRight w:val="0"/>
      <w:marTop w:val="0"/>
      <w:marBottom w:val="0"/>
      <w:divBdr>
        <w:top w:val="none" w:sz="0" w:space="0" w:color="auto"/>
        <w:left w:val="none" w:sz="0" w:space="0" w:color="auto"/>
        <w:bottom w:val="none" w:sz="0" w:space="0" w:color="auto"/>
        <w:right w:val="none" w:sz="0" w:space="0" w:color="auto"/>
      </w:divBdr>
    </w:div>
    <w:div w:id="1644120263">
      <w:bodyDiv w:val="1"/>
      <w:marLeft w:val="0"/>
      <w:marRight w:val="0"/>
      <w:marTop w:val="0"/>
      <w:marBottom w:val="0"/>
      <w:divBdr>
        <w:top w:val="none" w:sz="0" w:space="0" w:color="auto"/>
        <w:left w:val="none" w:sz="0" w:space="0" w:color="auto"/>
        <w:bottom w:val="none" w:sz="0" w:space="0" w:color="auto"/>
        <w:right w:val="none" w:sz="0" w:space="0" w:color="auto"/>
      </w:divBdr>
    </w:div>
    <w:div w:id="173480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992</Words>
  <Characters>5657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Мирасов Асхат Максимович</dc:creator>
  <cp:keywords/>
  <dc:description/>
  <cp:lastModifiedBy>Давлетов Руслан Ержанович</cp:lastModifiedBy>
  <cp:revision>2</cp:revision>
  <cp:lastPrinted>2022-09-16T12:20:00Z</cp:lastPrinted>
  <dcterms:created xsi:type="dcterms:W3CDTF">2024-10-23T09:39:00Z</dcterms:created>
  <dcterms:modified xsi:type="dcterms:W3CDTF">2024-10-23T09:39:00Z</dcterms:modified>
</cp:coreProperties>
</file>