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Pr="005A13F1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A13F1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="009A79BD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A01EC2" w:rsidRPr="005A13F1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A13F1">
        <w:rPr>
          <w:rFonts w:ascii="Times New Roman" w:hAnsi="Times New Roman" w:cs="Times New Roman"/>
          <w:color w:val="000000"/>
          <w:sz w:val="28"/>
          <w:szCs w:val="28"/>
        </w:rPr>
        <w:t>К Договору №____ от _____ 20__г.</w:t>
      </w:r>
    </w:p>
    <w:p w:rsidR="00A01EC2" w:rsidRPr="005A13F1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F05123" w:rsidRPr="005A13F1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 w:rsidR="006E1E00"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A01EC2" w:rsidRPr="005A13F1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 w:rsidR="006E1E00"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5A13F1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 w:rsidR="006E1E00" w:rsidRPr="005A13F1"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5A13F1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 w:rsidR="006E1E00"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5A13F1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 w:rsidR="006E1E00"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5A13F1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 w:rsidR="006E1E00" w:rsidRPr="005A13F1"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5A13F1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 w:rsidR="00F05123"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5A13F1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 w:rsidR="00F05123"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5A13F1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 w:rsidR="00F05123"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5A13F1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 w:rsidR="00F05123"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5A13F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5A13F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A13F1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 w:rsidR="00F05123" w:rsidRPr="005A13F1">
        <w:rPr>
          <w:rFonts w:ascii="Times New Roman" w:hAnsi="Times New Roman" w:cs="Times New Roman"/>
          <w:color w:val="000000"/>
          <w:sz w:val="28"/>
          <w:szCs w:val="28"/>
        </w:rPr>
        <w:t>аключения Договора будет принят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такая Сторона обязуется незамедлительно письменно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уведомить об этом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="005A13F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момента 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="005A13F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13F1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)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5A13F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4D8F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194D8F" w:rsidRPr="00A01EC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либо в течение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="005A13F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после проведения первого дня Добросовес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Продавца об этом в письменной форме,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 письменной форме альтернативную валюту, в которой будет произведен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B3A79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sectPr w:rsidR="00BB3A79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194D8F"/>
    <w:rsid w:val="002B7843"/>
    <w:rsid w:val="00462625"/>
    <w:rsid w:val="0057404D"/>
    <w:rsid w:val="005A13F1"/>
    <w:rsid w:val="006E1E00"/>
    <w:rsid w:val="009A79BD"/>
    <w:rsid w:val="00A01EC2"/>
    <w:rsid w:val="00BB3A79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Васюкявичус Максим Сергеевич</cp:lastModifiedBy>
  <cp:revision>2</cp:revision>
  <dcterms:created xsi:type="dcterms:W3CDTF">2023-10-31T08:52:00Z</dcterms:created>
  <dcterms:modified xsi:type="dcterms:W3CDTF">2023-10-31T08:52:00Z</dcterms:modified>
</cp:coreProperties>
</file>